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BC81" w14:textId="09368AA1" w:rsidR="00D91174" w:rsidRPr="00587118" w:rsidRDefault="006D11EC" w:rsidP="006C524A">
      <w:pPr>
        <w:pBdr>
          <w:top w:val="single" w:sz="4" w:space="1" w:color="auto"/>
          <w:left w:val="single" w:sz="4" w:space="4" w:color="auto"/>
          <w:bottom w:val="single" w:sz="4" w:space="1" w:color="auto"/>
          <w:right w:val="single" w:sz="4" w:space="4" w:color="auto"/>
        </w:pBdr>
        <w:tabs>
          <w:tab w:val="left" w:pos="5102"/>
        </w:tabs>
        <w:rPr>
          <w:sz w:val="24"/>
          <w:lang w:val="fr-CH"/>
        </w:rPr>
      </w:pPr>
      <w:r>
        <w:rPr>
          <w:noProof/>
        </w:rPr>
        <mc:AlternateContent>
          <mc:Choice Requires="wps">
            <w:drawing>
              <wp:anchor distT="0" distB="0" distL="114300" distR="114300" simplePos="0" relativeHeight="251659264" behindDoc="0" locked="0" layoutInCell="1" allowOverlap="1" wp14:anchorId="2C471564" wp14:editId="28CCD064">
                <wp:simplePos x="0" y="0"/>
                <wp:positionH relativeFrom="column">
                  <wp:posOffset>2981325</wp:posOffset>
                </wp:positionH>
                <wp:positionV relativeFrom="paragraph">
                  <wp:posOffset>-664845</wp:posOffset>
                </wp:positionV>
                <wp:extent cx="1828800" cy="1828800"/>
                <wp:effectExtent l="0" t="0" r="0" b="0"/>
                <wp:wrapNone/>
                <wp:docPr id="1676849106"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1017EE" w14:textId="19090DA7" w:rsidR="006D11EC" w:rsidRPr="006D11EC" w:rsidRDefault="006D11EC" w:rsidP="006D11EC">
                            <w:pPr>
                              <w:tabs>
                                <w:tab w:val="left" w:pos="5102"/>
                              </w:tabs>
                              <w:jc w:val="center"/>
                              <w:rPr>
                                <w:b/>
                                <w:color w:val="E5B8B7" w:themeColor="accent2" w:themeTint="66"/>
                                <w:sz w:val="72"/>
                                <w:szCs w:val="72"/>
                                <w:lang w:val="fr-CH"/>
                                <w14:textOutline w14:w="11112" w14:cap="flat" w14:cmpd="sng" w14:algn="ctr">
                                  <w14:solidFill>
                                    <w14:schemeClr w14:val="accent2"/>
                                  </w14:solidFill>
                                  <w14:prstDash w14:val="solid"/>
                                  <w14:round/>
                                </w14:textOutline>
                              </w:rPr>
                            </w:pPr>
                            <w:r>
                              <w:rPr>
                                <w:b/>
                                <w:color w:val="E5B8B7" w:themeColor="accent2" w:themeTint="66"/>
                                <w:sz w:val="72"/>
                                <w:szCs w:val="72"/>
                                <w:lang w:val="fr-CH"/>
                                <w14:textOutline w14:w="11112" w14:cap="flat" w14:cmpd="sng" w14:algn="ctr">
                                  <w14:solidFill>
                                    <w14:schemeClr w14:val="accent2"/>
                                  </w14:solidFill>
                                  <w14:prstDash w14:val="solid"/>
                                  <w14:round/>
                                </w14:textOutline>
                              </w:rPr>
                              <w:t>Série d’exemple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C471564" id="_x0000_t202" coordsize="21600,21600" o:spt="202" path="m,l,21600r21600,l21600,xe">
                <v:stroke joinstyle="miter"/>
                <v:path gradientshapeok="t" o:connecttype="rect"/>
              </v:shapetype>
              <v:shape id="Textfeld 1" o:spid="_x0000_s1026" type="#_x0000_t202" style="position:absolute;margin-left:234.75pt;margin-top:-52.3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" filled="f" stroked="f">
                <v:textbox style="mso-fit-shape-to-text:t">
                  <w:txbxContent>
                    <w:p w14:paraId="221017EE" w14:textId="19090DA7" w:rsidR="006D11EC" w:rsidRPr="006D11EC" w:rsidRDefault="006D11EC" w:rsidP="006D11EC">
                      <w:pPr>
                        <w:tabs>
                          <w:tab w:val="left" w:pos="5102"/>
                        </w:tabs>
                        <w:jc w:val="center"/>
                        <w:rPr>
                          <w:b/>
                          <w:color w:val="E5B8B7" w:themeColor="accent2" w:themeTint="66"/>
                          <w:sz w:val="72"/>
                          <w:szCs w:val="72"/>
                          <w:lang w:val="fr-CH"/>
                          <w14:textOutline w14:w="11112" w14:cap="flat" w14:cmpd="sng" w14:algn="ctr">
                            <w14:solidFill>
                              <w14:schemeClr w14:val="accent2"/>
                            </w14:solidFill>
                            <w14:prstDash w14:val="solid"/>
                            <w14:round/>
                          </w14:textOutline>
                        </w:rPr>
                      </w:pPr>
                      <w:r>
                        <w:rPr>
                          <w:b/>
                          <w:color w:val="E5B8B7" w:themeColor="accent2" w:themeTint="66"/>
                          <w:sz w:val="72"/>
                          <w:szCs w:val="72"/>
                          <w:lang w:val="fr-CH"/>
                          <w14:textOutline w14:w="11112" w14:cap="flat" w14:cmpd="sng" w14:algn="ctr">
                            <w14:solidFill>
                              <w14:schemeClr w14:val="accent2"/>
                            </w14:solidFill>
                            <w14:prstDash w14:val="solid"/>
                            <w14:round/>
                          </w14:textOutline>
                        </w:rPr>
                        <w:t>Série d’exemple</w:t>
                      </w:r>
                    </w:p>
                  </w:txbxContent>
                </v:textbox>
              </v:shape>
            </w:pict>
          </mc:Fallback>
        </mc:AlternateContent>
      </w:r>
      <w:r w:rsidR="006C524A" w:rsidRPr="00587118">
        <w:rPr>
          <w:b/>
          <w:sz w:val="24"/>
          <w:lang w:val="fr-CH"/>
        </w:rPr>
        <w:tab/>
      </w:r>
      <w:r w:rsidR="006C524A" w:rsidRPr="00587118">
        <w:rPr>
          <w:sz w:val="24"/>
          <w:lang w:val="fr-CH"/>
        </w:rPr>
        <w:t>Procédure de qualification</w:t>
      </w:r>
    </w:p>
    <w:p w14:paraId="65D278D4" w14:textId="77777777" w:rsidR="006C524A" w:rsidRPr="00587118" w:rsidRDefault="006C524A" w:rsidP="006C524A">
      <w:pPr>
        <w:pBdr>
          <w:top w:val="single" w:sz="4" w:space="1" w:color="auto"/>
          <w:left w:val="single" w:sz="4" w:space="4" w:color="auto"/>
          <w:bottom w:val="single" w:sz="4" w:space="1" w:color="auto"/>
          <w:right w:val="single" w:sz="4" w:space="4" w:color="auto"/>
        </w:pBdr>
        <w:shd w:val="clear" w:color="auto" w:fill="C0C0C0"/>
        <w:tabs>
          <w:tab w:val="left" w:pos="5102"/>
        </w:tabs>
        <w:rPr>
          <w:b/>
          <w:sz w:val="24"/>
          <w:lang w:val="fr-CH"/>
        </w:rPr>
      </w:pPr>
      <w:r w:rsidRPr="00587118">
        <w:rPr>
          <w:b/>
          <w:sz w:val="24"/>
          <w:lang w:val="fr-CH"/>
        </w:rPr>
        <w:tab/>
        <w:t>Agricultrice / Agriculteur CFC</w:t>
      </w:r>
    </w:p>
    <w:p w14:paraId="5672404B" w14:textId="6D652AB1" w:rsidR="006C524A" w:rsidRPr="00587118" w:rsidRDefault="006C524A" w:rsidP="006C524A">
      <w:pPr>
        <w:pBdr>
          <w:top w:val="single" w:sz="4" w:space="1" w:color="auto"/>
          <w:left w:val="single" w:sz="4" w:space="4" w:color="auto"/>
          <w:bottom w:val="single" w:sz="4" w:space="1" w:color="auto"/>
          <w:right w:val="single" w:sz="4" w:space="4" w:color="auto"/>
        </w:pBdr>
        <w:tabs>
          <w:tab w:val="left" w:pos="5102"/>
        </w:tabs>
        <w:rPr>
          <w:b/>
          <w:sz w:val="24"/>
          <w:lang w:val="fr-CH"/>
        </w:rPr>
      </w:pPr>
      <w:r w:rsidRPr="00587118">
        <w:rPr>
          <w:b/>
          <w:sz w:val="24"/>
          <w:lang w:val="fr-CH"/>
        </w:rPr>
        <w:t>Travaux pratiques - examen final</w:t>
      </w:r>
    </w:p>
    <w:p w14:paraId="781970EF" w14:textId="77777777" w:rsidR="006C524A" w:rsidRPr="00587118" w:rsidRDefault="006C524A" w:rsidP="006C524A">
      <w:pPr>
        <w:pBdr>
          <w:top w:val="single" w:sz="4" w:space="1" w:color="auto"/>
          <w:left w:val="single" w:sz="4" w:space="4" w:color="auto"/>
          <w:bottom w:val="single" w:sz="4" w:space="1" w:color="auto"/>
          <w:right w:val="single" w:sz="4" w:space="4" w:color="auto"/>
        </w:pBdr>
        <w:tabs>
          <w:tab w:val="left" w:pos="5102"/>
        </w:tabs>
        <w:rPr>
          <w:sz w:val="24"/>
          <w:lang w:val="fr-CH"/>
        </w:rPr>
      </w:pPr>
      <w:r w:rsidRPr="00587118">
        <w:rPr>
          <w:b/>
          <w:sz w:val="24"/>
          <w:lang w:val="fr-CH"/>
        </w:rPr>
        <w:t xml:space="preserve">Domaine de compétence: </w:t>
      </w:r>
      <w:r w:rsidRPr="00587118">
        <w:rPr>
          <w:sz w:val="24"/>
          <w:lang w:val="fr-CH"/>
        </w:rPr>
        <w:t>Production animale base</w:t>
      </w:r>
    </w:p>
    <w:p w14:paraId="030E6C0D" w14:textId="1E489F0C" w:rsidR="006C524A" w:rsidRPr="00587118" w:rsidRDefault="006C524A" w:rsidP="006C524A">
      <w:pPr>
        <w:pBdr>
          <w:top w:val="single" w:sz="4" w:space="1" w:color="auto"/>
          <w:left w:val="single" w:sz="4" w:space="4" w:color="auto"/>
          <w:bottom w:val="single" w:sz="4" w:space="1" w:color="auto"/>
          <w:right w:val="single" w:sz="4" w:space="4" w:color="auto"/>
        </w:pBdr>
        <w:tabs>
          <w:tab w:val="left" w:pos="5102"/>
        </w:tabs>
        <w:rPr>
          <w:sz w:val="24"/>
          <w:lang w:val="fr-CH"/>
        </w:rPr>
      </w:pPr>
      <w:r w:rsidRPr="00587118">
        <w:rPr>
          <w:b/>
          <w:sz w:val="24"/>
          <w:lang w:val="fr-CH"/>
        </w:rPr>
        <w:t xml:space="preserve">Note se rapportant au point d'appréciation: </w:t>
      </w:r>
      <w:r w:rsidRPr="00587118">
        <w:rPr>
          <w:sz w:val="24"/>
          <w:lang w:val="fr-CH"/>
        </w:rPr>
        <w:t>LW_B_Production animale_a</w:t>
      </w:r>
    </w:p>
    <w:p w14:paraId="5B53DF80" w14:textId="68A3DF62" w:rsidR="006C524A" w:rsidRPr="00587118" w:rsidRDefault="006C524A" w:rsidP="006C524A">
      <w:pPr>
        <w:pBdr>
          <w:top w:val="single" w:sz="4" w:space="1" w:color="auto"/>
          <w:left w:val="single" w:sz="4" w:space="4" w:color="auto"/>
          <w:bottom w:val="single" w:sz="4" w:space="1" w:color="auto"/>
          <w:right w:val="single" w:sz="4" w:space="4" w:color="auto"/>
        </w:pBdr>
        <w:tabs>
          <w:tab w:val="left" w:pos="5102"/>
        </w:tabs>
        <w:rPr>
          <w:sz w:val="24"/>
          <w:lang w:val="fr-CH"/>
        </w:rPr>
      </w:pPr>
    </w:p>
    <w:p w14:paraId="3BB214DC" w14:textId="5C6AD33C" w:rsidR="00EF00C6" w:rsidRPr="00587118" w:rsidRDefault="00EF00C6" w:rsidP="00EF00C6">
      <w:pPr>
        <w:tabs>
          <w:tab w:val="left" w:pos="5102"/>
        </w:tabs>
        <w:rPr>
          <w:sz w:val="24"/>
          <w:lang w:val="fr-CH"/>
        </w:rPr>
      </w:pPr>
    </w:p>
    <w:p w14:paraId="39D700DB" w14:textId="77777777" w:rsidR="00EF00C6" w:rsidRPr="00587118" w:rsidRDefault="00EF00C6" w:rsidP="00EF00C6">
      <w:pPr>
        <w:tabs>
          <w:tab w:val="left" w:pos="5102"/>
        </w:tabs>
        <w:spacing w:after="0"/>
        <w:rPr>
          <w:rFonts w:cstheme="minorHAnsi"/>
          <w:sz w:val="24"/>
          <w:lang w:val="fr-CH"/>
        </w:rPr>
      </w:pPr>
    </w:p>
    <w:p w14:paraId="6785327B" w14:textId="6B44CD73" w:rsidR="00EF00C6" w:rsidRPr="002A63AC" w:rsidRDefault="00EF00C6" w:rsidP="00325D17">
      <w:pPr>
        <w:shd w:val="clear" w:color="auto" w:fill="C0C0C0"/>
        <w:tabs>
          <w:tab w:val="left" w:pos="5102"/>
        </w:tabs>
        <w:spacing w:after="0"/>
        <w:rPr>
          <w:rFonts w:cstheme="minorHAnsi"/>
          <w:b/>
          <w:i/>
          <w:sz w:val="28"/>
          <w:lang w:val="it-CH"/>
        </w:rPr>
      </w:pPr>
      <w:r w:rsidRPr="002A63AC">
        <w:rPr>
          <w:rFonts w:cstheme="minorHAnsi"/>
          <w:b/>
          <w:i/>
          <w:sz w:val="28"/>
          <w:lang w:val="it-CH"/>
        </w:rPr>
        <w:t xml:space="preserve">V E R S I O N   </w:t>
      </w:r>
      <w:r w:rsidR="00325D17" w:rsidRPr="00325D17">
        <w:rPr>
          <w:rFonts w:cstheme="minorHAnsi"/>
          <w:b/>
          <w:i/>
          <w:sz w:val="28"/>
          <w:lang w:val="it-CH"/>
        </w:rPr>
        <w:t>P O U R    L E S    C A N D I D A T S</w:t>
      </w:r>
    </w:p>
    <w:p w14:paraId="7BEE97D5" w14:textId="77777777" w:rsidR="00EF00C6" w:rsidRPr="00587118" w:rsidRDefault="00EF00C6" w:rsidP="00EF00C6">
      <w:pPr>
        <w:tabs>
          <w:tab w:val="left" w:pos="340"/>
          <w:tab w:val="left" w:pos="5102"/>
        </w:tabs>
        <w:spacing w:after="0"/>
        <w:rPr>
          <w:rFonts w:cstheme="minorHAnsi"/>
          <w:b/>
          <w:sz w:val="24"/>
          <w:lang w:val="fr-CH"/>
        </w:rPr>
      </w:pPr>
      <w:r w:rsidRPr="00587118">
        <w:rPr>
          <w:rFonts w:cstheme="minorHAnsi"/>
          <w:b/>
          <w:sz w:val="24"/>
          <w:lang w:val="fr-CH"/>
        </w:rPr>
        <w:t>Directives sur les situations d'examen</w:t>
      </w:r>
    </w:p>
    <w:p w14:paraId="0B43CFF3" w14:textId="77777777" w:rsidR="00EF00C6" w:rsidRPr="00587118" w:rsidRDefault="00EF00C6" w:rsidP="00EF00C6">
      <w:pPr>
        <w:tabs>
          <w:tab w:val="left" w:pos="340"/>
          <w:tab w:val="left" w:pos="5102"/>
        </w:tabs>
        <w:spacing w:after="0"/>
        <w:rPr>
          <w:rFonts w:cstheme="minorHAnsi"/>
          <w:b/>
          <w:sz w:val="24"/>
          <w:lang w:val="fr-CH"/>
        </w:rPr>
      </w:pPr>
    </w:p>
    <w:p w14:paraId="438D63A3" w14:textId="77777777" w:rsidR="00EF00C6" w:rsidRPr="00587118" w:rsidRDefault="00EF00C6" w:rsidP="00EF00C6">
      <w:pPr>
        <w:tabs>
          <w:tab w:val="left" w:pos="340"/>
          <w:tab w:val="left" w:pos="5102"/>
        </w:tabs>
        <w:spacing w:after="0"/>
        <w:rPr>
          <w:rFonts w:cstheme="minorHAnsi"/>
          <w:lang w:val="fr-CH"/>
        </w:rPr>
      </w:pPr>
      <w:r w:rsidRPr="00587118">
        <w:rPr>
          <w:rFonts w:cstheme="minorHAnsi"/>
          <w:lang w:val="fr-CH"/>
        </w:rPr>
        <w:t xml:space="preserve">Une période de </w:t>
      </w:r>
      <w:r w:rsidRPr="00587118">
        <w:rPr>
          <w:rFonts w:cstheme="minorHAnsi"/>
          <w:b/>
          <w:lang w:val="fr-CH"/>
        </w:rPr>
        <w:t>90 minutes</w:t>
      </w:r>
      <w:r w:rsidRPr="00587118">
        <w:rPr>
          <w:rFonts w:cstheme="minorHAnsi"/>
          <w:lang w:val="fr-CH"/>
        </w:rPr>
        <w:t xml:space="preserve"> est prévue pour l’examen partiel anticipé de travaux pratiques du domaine de compétence « Production animale ».</w:t>
      </w:r>
    </w:p>
    <w:p w14:paraId="22342D32" w14:textId="77777777" w:rsidR="00EF00C6" w:rsidRPr="00587118" w:rsidRDefault="00EF00C6" w:rsidP="00EF00C6">
      <w:pPr>
        <w:tabs>
          <w:tab w:val="left" w:pos="340"/>
          <w:tab w:val="left" w:pos="5102"/>
        </w:tabs>
        <w:spacing w:after="0"/>
        <w:rPr>
          <w:rFonts w:cstheme="minorHAnsi"/>
          <w:b/>
          <w:sz w:val="24"/>
          <w:lang w:val="fr-CH"/>
        </w:rPr>
      </w:pPr>
    </w:p>
    <w:p w14:paraId="46B6ADDB" w14:textId="77777777" w:rsidR="00EF00C6" w:rsidRPr="00587118" w:rsidRDefault="00EF00C6" w:rsidP="00EF00C6">
      <w:pPr>
        <w:tabs>
          <w:tab w:val="left" w:pos="340"/>
          <w:tab w:val="left" w:pos="5102"/>
        </w:tabs>
        <w:spacing w:after="0"/>
        <w:rPr>
          <w:rFonts w:cstheme="minorHAnsi"/>
          <w:lang w:val="fr-CH"/>
        </w:rPr>
      </w:pPr>
      <w:r w:rsidRPr="00587118">
        <w:rPr>
          <w:rFonts w:cstheme="minorHAnsi"/>
          <w:lang w:val="fr-CH"/>
        </w:rPr>
        <w:t xml:space="preserve">Les experts doivent choisir </w:t>
      </w:r>
      <w:r w:rsidRPr="00587118">
        <w:rPr>
          <w:rFonts w:cstheme="minorHAnsi"/>
          <w:b/>
          <w:lang w:val="fr-CH"/>
        </w:rPr>
        <w:t>trois tâches</w:t>
      </w:r>
      <w:r w:rsidRPr="00587118">
        <w:rPr>
          <w:rFonts w:cstheme="minorHAnsi"/>
          <w:lang w:val="fr-CH"/>
        </w:rPr>
        <w:t xml:space="preserve"> du présent recueil. Une période d’environ </w:t>
      </w:r>
      <w:r w:rsidRPr="00587118">
        <w:rPr>
          <w:rFonts w:cstheme="minorHAnsi"/>
          <w:b/>
          <w:lang w:val="fr-CH"/>
        </w:rPr>
        <w:t>30 minutes en moyenne est réservée à chacune</w:t>
      </w:r>
      <w:r w:rsidRPr="00587118">
        <w:rPr>
          <w:rFonts w:cstheme="minorHAnsi"/>
          <w:lang w:val="fr-CH"/>
        </w:rPr>
        <w:t xml:space="preserve"> d’entre elles. Le temps de réalisation peut varier un peu en fonction de la tâche et de la situation.</w:t>
      </w:r>
    </w:p>
    <w:p w14:paraId="69388A77" w14:textId="77777777" w:rsidR="00EF00C6" w:rsidRPr="00587118" w:rsidRDefault="00EF00C6" w:rsidP="00EF00C6">
      <w:pPr>
        <w:spacing w:after="0"/>
        <w:rPr>
          <w:rFonts w:cstheme="minorHAnsi"/>
          <w:lang w:val="fr-CH" w:eastAsia="de-CH"/>
        </w:rPr>
      </w:pPr>
    </w:p>
    <w:p w14:paraId="3924E440" w14:textId="77777777" w:rsidR="00EF00C6" w:rsidRPr="00587118" w:rsidRDefault="00EF00C6" w:rsidP="00EF00C6">
      <w:pPr>
        <w:spacing w:after="0"/>
        <w:rPr>
          <w:rFonts w:cstheme="minorHAnsi"/>
          <w:lang w:val="fr-CH"/>
        </w:rPr>
      </w:pPr>
      <w:r w:rsidRPr="00587118">
        <w:rPr>
          <w:rFonts w:cstheme="minorHAnsi"/>
          <w:lang w:val="fr-CH" w:eastAsia="de-CH"/>
        </w:rPr>
        <w:t xml:space="preserve">La tâche à accomplir </w:t>
      </w:r>
      <w:r w:rsidRPr="00587118">
        <w:rPr>
          <w:rFonts w:cstheme="minorHAnsi"/>
          <w:b/>
          <w:lang w:val="fr-CH" w:eastAsia="de-CH"/>
        </w:rPr>
        <w:t>est expliquée par oral</w:t>
      </w:r>
      <w:r w:rsidRPr="00587118">
        <w:rPr>
          <w:rFonts w:cstheme="minorHAnsi"/>
          <w:lang w:val="fr-CH" w:eastAsia="de-CH"/>
        </w:rPr>
        <w:t xml:space="preserve"> et débute par une </w:t>
      </w:r>
      <w:r w:rsidRPr="00587118">
        <w:rPr>
          <w:rFonts w:cstheme="minorHAnsi"/>
          <w:b/>
          <w:lang w:val="fr-CH" w:eastAsia="de-CH"/>
        </w:rPr>
        <w:t>introduction appropriée à la situation</w:t>
      </w:r>
      <w:r w:rsidRPr="00587118">
        <w:rPr>
          <w:rFonts w:cstheme="minorHAnsi"/>
          <w:lang w:val="fr-CH" w:eastAsia="de-CH"/>
        </w:rPr>
        <w:t xml:space="preserve">. </w:t>
      </w:r>
      <w:r w:rsidRPr="00587118">
        <w:rPr>
          <w:rFonts w:cstheme="minorHAnsi"/>
          <w:lang w:val="fr-CH" w:eastAsia="fr-CH" w:bidi="fr-CH"/>
        </w:rPr>
        <w:t xml:space="preserve">Le/la candidat/e </w:t>
      </w:r>
      <w:r w:rsidRPr="00587118">
        <w:rPr>
          <w:rFonts w:cstheme="minorHAnsi"/>
          <w:b/>
          <w:lang w:val="fr-CH" w:eastAsia="fr-CH" w:bidi="fr-CH"/>
        </w:rPr>
        <w:t>accomplit divers travaux</w:t>
      </w:r>
      <w:r w:rsidRPr="00587118">
        <w:rPr>
          <w:rFonts w:cstheme="minorHAnsi"/>
          <w:lang w:val="fr-CH" w:eastAsia="fr-CH" w:bidi="fr-CH"/>
        </w:rPr>
        <w:t xml:space="preserve"> selon la tâche reçue, en </w:t>
      </w:r>
      <w:r w:rsidRPr="00587118">
        <w:rPr>
          <w:rFonts w:cstheme="minorHAnsi"/>
          <w:b/>
          <w:lang w:val="fr-CH" w:eastAsia="fr-CH" w:bidi="fr-CH"/>
        </w:rPr>
        <w:t>motivant ses décisions</w:t>
      </w:r>
      <w:r w:rsidRPr="00587118">
        <w:rPr>
          <w:rFonts w:cstheme="minorHAnsi"/>
          <w:lang w:val="fr-CH" w:eastAsia="fr-CH" w:bidi="fr-CH"/>
        </w:rPr>
        <w:t>.</w:t>
      </w:r>
      <w:r w:rsidRPr="00587118">
        <w:rPr>
          <w:rFonts w:cstheme="minorHAnsi"/>
          <w:lang w:val="fr-CH"/>
        </w:rPr>
        <w:t xml:space="preserve"> </w:t>
      </w:r>
    </w:p>
    <w:p w14:paraId="5755501A" w14:textId="77777777" w:rsidR="00EF00C6" w:rsidRPr="00587118" w:rsidRDefault="00EF00C6" w:rsidP="00EF00C6">
      <w:pPr>
        <w:spacing w:after="0"/>
        <w:rPr>
          <w:rFonts w:cstheme="minorHAnsi"/>
          <w:lang w:val="fr-CH"/>
        </w:rPr>
      </w:pPr>
    </w:p>
    <w:p w14:paraId="7EEEE203" w14:textId="38DBBF8D" w:rsidR="00EF00C6" w:rsidRPr="00587118" w:rsidRDefault="00EF00C6" w:rsidP="00EF00C6">
      <w:pPr>
        <w:spacing w:after="0"/>
        <w:rPr>
          <w:rFonts w:cstheme="minorHAnsi"/>
          <w:lang w:val="fr-CH" w:eastAsia="fr-CH" w:bidi="fr-CH"/>
        </w:rPr>
      </w:pPr>
      <w:bookmarkStart w:id="0" w:name="OLE_LINK1"/>
      <w:r w:rsidRPr="00587118">
        <w:rPr>
          <w:rFonts w:cstheme="minorHAnsi"/>
          <w:lang w:val="fr-CH" w:eastAsia="fr-CH" w:bidi="fr-CH"/>
        </w:rPr>
        <w:t xml:space="preserve">Les </w:t>
      </w:r>
      <w:r w:rsidRPr="00587118">
        <w:rPr>
          <w:rFonts w:cstheme="minorHAnsi"/>
          <w:b/>
          <w:lang w:val="fr-CH" w:eastAsia="fr-CH" w:bidi="fr-CH"/>
        </w:rPr>
        <w:t>expert</w:t>
      </w:r>
      <w:r w:rsidR="00972E8F">
        <w:rPr>
          <w:rFonts w:cstheme="minorHAnsi"/>
          <w:b/>
          <w:lang w:val="fr-CH" w:eastAsia="fr-CH" w:bidi="fr-CH"/>
        </w:rPr>
        <w:t>-e-</w:t>
      </w:r>
      <w:r w:rsidRPr="00587118">
        <w:rPr>
          <w:rFonts w:cstheme="minorHAnsi"/>
          <w:b/>
          <w:lang w:val="fr-CH" w:eastAsia="fr-CH" w:bidi="fr-CH"/>
        </w:rPr>
        <w:t xml:space="preserve">s écoutent, observent </w:t>
      </w:r>
      <w:bookmarkEnd w:id="0"/>
      <w:r w:rsidRPr="00587118">
        <w:rPr>
          <w:rFonts w:cstheme="minorHAnsi"/>
          <w:b/>
          <w:lang w:val="fr-CH" w:eastAsia="fr-CH" w:bidi="fr-CH"/>
        </w:rPr>
        <w:t>et verbalisent</w:t>
      </w:r>
      <w:r w:rsidRPr="00587118">
        <w:rPr>
          <w:rFonts w:cstheme="minorHAnsi"/>
          <w:lang w:val="fr-CH" w:eastAsia="fr-CH" w:bidi="fr-CH"/>
        </w:rPr>
        <w:t>. Ils</w:t>
      </w:r>
      <w:r w:rsidR="00972E8F">
        <w:rPr>
          <w:rFonts w:cstheme="minorHAnsi"/>
          <w:lang w:val="fr-CH" w:eastAsia="fr-CH" w:bidi="fr-CH"/>
        </w:rPr>
        <w:t>/elles</w:t>
      </w:r>
      <w:r w:rsidRPr="00587118">
        <w:rPr>
          <w:rFonts w:cstheme="minorHAnsi"/>
          <w:lang w:val="fr-CH" w:eastAsia="fr-CH" w:bidi="fr-CH"/>
        </w:rPr>
        <w:t xml:space="preserve"> reçoivent à cet effet un </w:t>
      </w:r>
      <w:r w:rsidRPr="00587118">
        <w:rPr>
          <w:rFonts w:cstheme="minorHAnsi"/>
          <w:b/>
          <w:lang w:val="fr-CH" w:eastAsia="fr-CH" w:bidi="fr-CH"/>
        </w:rPr>
        <w:t>formulaire d</w:t>
      </w:r>
      <w:r w:rsidR="00972E8F">
        <w:rPr>
          <w:rFonts w:cstheme="minorHAnsi"/>
          <w:b/>
          <w:lang w:val="fr-CH" w:eastAsia="fr-CH" w:bidi="fr-CH"/>
        </w:rPr>
        <w:t>u protocole</w:t>
      </w:r>
      <w:r w:rsidRPr="00587118">
        <w:rPr>
          <w:rFonts w:cstheme="minorHAnsi"/>
          <w:lang w:val="fr-CH" w:eastAsia="fr-CH" w:bidi="fr-CH"/>
        </w:rPr>
        <w:t xml:space="preserve"> séparé. Les expert</w:t>
      </w:r>
      <w:r w:rsidR="00972E8F">
        <w:rPr>
          <w:rFonts w:cstheme="minorHAnsi"/>
          <w:lang w:val="fr-CH" w:eastAsia="fr-CH" w:bidi="fr-CH"/>
        </w:rPr>
        <w:t>-e-</w:t>
      </w:r>
      <w:r w:rsidRPr="00587118">
        <w:rPr>
          <w:rFonts w:cstheme="minorHAnsi"/>
          <w:lang w:val="fr-CH" w:eastAsia="fr-CH" w:bidi="fr-CH"/>
        </w:rPr>
        <w:t xml:space="preserve">s y relèvent tout au long de l'entretien </w:t>
      </w:r>
      <w:r w:rsidRPr="00587118">
        <w:rPr>
          <w:rFonts w:cstheme="minorHAnsi"/>
          <w:b/>
          <w:lang w:val="fr-CH" w:eastAsia="fr-CH" w:bidi="fr-CH"/>
        </w:rPr>
        <w:t>les commentaires, notes partielles, questions subsidiaires éventuelles</w:t>
      </w:r>
      <w:r w:rsidRPr="00587118">
        <w:rPr>
          <w:rFonts w:cstheme="minorHAnsi"/>
          <w:lang w:val="fr-CH" w:eastAsia="fr-CH" w:bidi="fr-CH"/>
        </w:rPr>
        <w:t xml:space="preserve"> et finalement la note totale. La grille de notation figure sur le </w:t>
      </w:r>
      <w:r w:rsidR="00972E8F">
        <w:rPr>
          <w:rFonts w:cstheme="minorHAnsi"/>
          <w:lang w:val="fr-CH" w:eastAsia="fr-CH" w:bidi="fr-CH"/>
        </w:rPr>
        <w:t>protocole</w:t>
      </w:r>
      <w:r w:rsidRPr="00587118">
        <w:rPr>
          <w:rFonts w:cstheme="minorHAnsi"/>
          <w:lang w:val="fr-CH" w:eastAsia="fr-CH" w:bidi="fr-CH"/>
        </w:rPr>
        <w:t>.</w:t>
      </w:r>
    </w:p>
    <w:p w14:paraId="2D6194DD" w14:textId="77777777" w:rsidR="00EF00C6" w:rsidRPr="00587118" w:rsidRDefault="00EF00C6" w:rsidP="00EF00C6">
      <w:pPr>
        <w:spacing w:after="0"/>
        <w:rPr>
          <w:rFonts w:cstheme="minorHAnsi"/>
          <w:lang w:val="fr-CH" w:eastAsia="fr-CH" w:bidi="fr-CH"/>
        </w:rPr>
      </w:pPr>
    </w:p>
    <w:p w14:paraId="13989ADC" w14:textId="24150004" w:rsidR="00EF00C6" w:rsidRPr="00587118" w:rsidRDefault="00EF00C6" w:rsidP="00EF00C6">
      <w:pPr>
        <w:spacing w:after="0"/>
        <w:rPr>
          <w:rFonts w:cstheme="minorHAnsi"/>
          <w:lang w:val="fr-CH" w:eastAsia="fr-CH" w:bidi="fr-CH"/>
        </w:rPr>
      </w:pPr>
      <w:r w:rsidRPr="00587118">
        <w:rPr>
          <w:rFonts w:cstheme="minorHAnsi"/>
          <w:b/>
          <w:lang w:val="fr-CH" w:eastAsia="fr-CH" w:bidi="fr-CH"/>
        </w:rPr>
        <w:t>Aides autorisées</w:t>
      </w:r>
      <w:r w:rsidRPr="00587118">
        <w:rPr>
          <w:rFonts w:cstheme="minorHAnsi"/>
          <w:lang w:val="fr-CH" w:eastAsia="fr-CH" w:bidi="fr-CH"/>
        </w:rPr>
        <w:t xml:space="preserve"> : Dossier de formation personnel et matériel mentionné </w:t>
      </w:r>
      <w:r w:rsidR="00972E8F">
        <w:rPr>
          <w:rFonts w:cstheme="minorHAnsi"/>
          <w:lang w:val="fr-CH" w:eastAsia="fr-CH" w:bidi="fr-CH"/>
        </w:rPr>
        <w:t>dans les</w:t>
      </w:r>
      <w:r w:rsidRPr="00587118">
        <w:rPr>
          <w:rFonts w:cstheme="minorHAnsi"/>
          <w:lang w:val="fr-CH" w:eastAsia="fr-CH" w:bidi="fr-CH"/>
        </w:rPr>
        <w:t xml:space="preserve"> </w:t>
      </w:r>
      <w:r w:rsidR="00972E8F">
        <w:rPr>
          <w:rFonts w:cstheme="minorHAnsi"/>
          <w:lang w:val="fr-CH" w:eastAsia="fr-CH" w:bidi="fr-CH"/>
        </w:rPr>
        <w:t>tâches</w:t>
      </w:r>
      <w:r w:rsidRPr="00587118">
        <w:rPr>
          <w:rFonts w:cstheme="minorHAnsi"/>
          <w:lang w:val="fr-CH" w:eastAsia="fr-CH" w:bidi="fr-CH"/>
        </w:rPr>
        <w:t>.</w:t>
      </w:r>
      <w:r w:rsidR="00972E8F">
        <w:rPr>
          <w:rFonts w:cstheme="minorHAnsi"/>
          <w:lang w:val="fr-CH" w:eastAsia="fr-CH" w:bidi="fr-CH"/>
        </w:rPr>
        <w:t xml:space="preserve"> </w:t>
      </w:r>
      <w:r w:rsidR="00972E8F" w:rsidRPr="00972E8F">
        <w:rPr>
          <w:rFonts w:cstheme="minorHAnsi"/>
          <w:lang w:val="fr-CH" w:eastAsia="fr-CH" w:bidi="fr-CH"/>
        </w:rPr>
        <w:t>Les vieux modèles et protocoles d'examen ne peuvent pas être utilisés.</w:t>
      </w:r>
    </w:p>
    <w:p w14:paraId="6079A2B7" w14:textId="77777777" w:rsidR="00EF00C6" w:rsidRPr="00587118" w:rsidRDefault="00EF00C6" w:rsidP="00EF00C6">
      <w:pPr>
        <w:spacing w:after="0"/>
        <w:rPr>
          <w:rFonts w:cstheme="minorHAnsi"/>
          <w:lang w:val="fr-CH" w:eastAsia="fr-CH" w:bidi="fr-CH"/>
        </w:rPr>
      </w:pPr>
    </w:p>
    <w:p w14:paraId="35643A8C" w14:textId="5A3E2354" w:rsidR="00EF00C6" w:rsidRDefault="00EF00C6" w:rsidP="00EF00C6">
      <w:pPr>
        <w:tabs>
          <w:tab w:val="left" w:pos="3402"/>
          <w:tab w:val="left" w:pos="4962"/>
        </w:tabs>
        <w:spacing w:after="0"/>
        <w:rPr>
          <w:rFonts w:cstheme="minorHAnsi"/>
          <w:lang w:val="fr-CH" w:eastAsia="fr-CH" w:bidi="fr-CH"/>
        </w:rPr>
      </w:pPr>
      <w:r w:rsidRPr="00587118">
        <w:rPr>
          <w:rFonts w:cstheme="minorHAnsi"/>
          <w:lang w:val="fr-CH" w:eastAsia="fr-CH" w:bidi="fr-CH"/>
        </w:rPr>
        <w:t xml:space="preserve">Le contenu de l’examen peut être limité par les objectifs de formation de l’exploitation d’apprentissage, conformément au plan de formation. Les données générales sur la procédure de qualification se trouvent dans les Directives relatives à la procédure de qualification. Le plan de formation et les directives peuvent être consultés sur le site Internet d’AgriAliForm : </w:t>
      </w:r>
      <w:hyperlink r:id="rId11" w:history="1">
        <w:r w:rsidR="004D0572" w:rsidRPr="00401D98">
          <w:rPr>
            <w:rStyle w:val="Hyperlink"/>
            <w:rFonts w:cstheme="minorHAnsi"/>
            <w:lang w:val="fr-CH" w:eastAsia="fr-CH" w:bidi="fr-CH"/>
          </w:rPr>
          <w:t>https://www.agri-job.ch/fr/formation-initiale/documents-g%C3%A9n%C3%A9raux.html</w:t>
        </w:r>
      </w:hyperlink>
    </w:p>
    <w:p w14:paraId="415DBDA6" w14:textId="77777777" w:rsidR="004D0572" w:rsidRPr="00587118" w:rsidRDefault="004D0572" w:rsidP="00EF00C6">
      <w:pPr>
        <w:tabs>
          <w:tab w:val="left" w:pos="3402"/>
          <w:tab w:val="left" w:pos="4962"/>
        </w:tabs>
        <w:spacing w:after="0"/>
        <w:rPr>
          <w:rFonts w:cstheme="minorHAnsi"/>
          <w:lang w:val="fr-CH" w:eastAsia="fr-CH" w:bidi="fr-CH"/>
        </w:rPr>
      </w:pPr>
    </w:p>
    <w:p w14:paraId="6126CE32" w14:textId="77777777" w:rsidR="00EF00C6" w:rsidRPr="00587118" w:rsidRDefault="00EF00C6" w:rsidP="00EF00C6">
      <w:pPr>
        <w:tabs>
          <w:tab w:val="left" w:pos="340"/>
          <w:tab w:val="left" w:pos="5102"/>
        </w:tabs>
        <w:spacing w:after="0"/>
        <w:rPr>
          <w:rFonts w:cstheme="minorHAnsi"/>
          <w:lang w:val="fr-CH"/>
        </w:rPr>
      </w:pPr>
    </w:p>
    <w:p w14:paraId="28C13CFE" w14:textId="021EF3C1" w:rsidR="00EF00C6" w:rsidRPr="006D11EC" w:rsidRDefault="006D11EC" w:rsidP="00EF00C6">
      <w:pPr>
        <w:tabs>
          <w:tab w:val="left" w:pos="340"/>
          <w:tab w:val="left" w:pos="5102"/>
        </w:tabs>
        <w:spacing w:after="0"/>
        <w:rPr>
          <w:rFonts w:cstheme="minorHAnsi"/>
          <w:b/>
          <w:bCs/>
          <w:color w:val="EE0000"/>
          <w:sz w:val="32"/>
          <w:szCs w:val="32"/>
          <w:lang w:val="fr-CH"/>
        </w:rPr>
      </w:pPr>
      <w:r w:rsidRPr="006D11EC">
        <w:rPr>
          <w:rFonts w:cstheme="minorHAnsi"/>
          <w:b/>
          <w:bCs/>
          <w:color w:val="EE0000"/>
          <w:sz w:val="32"/>
          <w:szCs w:val="32"/>
          <w:lang w:val="fr-CH"/>
        </w:rPr>
        <w:t>Attention : ceux-ci sont des exemples de questions. De nouvelles questions pourraient être posées pour la prochaine PQ</w:t>
      </w:r>
    </w:p>
    <w:p w14:paraId="184D942C" w14:textId="77777777" w:rsidR="00EF00C6" w:rsidRPr="00587118" w:rsidRDefault="00EF00C6" w:rsidP="00EF00C6">
      <w:pPr>
        <w:tabs>
          <w:tab w:val="left" w:pos="340"/>
          <w:tab w:val="left" w:pos="5102"/>
        </w:tabs>
        <w:spacing w:after="0"/>
        <w:rPr>
          <w:rFonts w:cstheme="minorHAnsi"/>
          <w:lang w:val="fr-CH"/>
        </w:rPr>
      </w:pPr>
    </w:p>
    <w:p w14:paraId="733A22CA" w14:textId="77777777" w:rsidR="00EF00C6" w:rsidRPr="00587118" w:rsidRDefault="00EF00C6" w:rsidP="00EF00C6">
      <w:pPr>
        <w:tabs>
          <w:tab w:val="left" w:pos="340"/>
          <w:tab w:val="left" w:pos="5102"/>
        </w:tabs>
        <w:spacing w:after="0"/>
        <w:rPr>
          <w:rFonts w:cstheme="minorHAnsi"/>
          <w:lang w:val="fr-CH"/>
        </w:rPr>
      </w:pPr>
    </w:p>
    <w:p w14:paraId="7F45223E" w14:textId="77777777" w:rsidR="00EF00C6" w:rsidRPr="00587118" w:rsidRDefault="00EF00C6" w:rsidP="00EF00C6">
      <w:pPr>
        <w:spacing w:after="0"/>
        <w:rPr>
          <w:rFonts w:cstheme="minorHAnsi"/>
          <w:color w:val="0000FF" w:themeColor="hyperlink"/>
          <w:u w:val="single"/>
          <w:lang w:val="fr-CH"/>
        </w:rPr>
      </w:pPr>
    </w:p>
    <w:p w14:paraId="1A3FA57A" w14:textId="77777777" w:rsidR="00EF00C6" w:rsidRPr="00587118" w:rsidRDefault="00EF00C6" w:rsidP="00EF00C6">
      <w:pPr>
        <w:spacing w:after="0"/>
        <w:rPr>
          <w:rFonts w:cstheme="minorHAnsi"/>
          <w:color w:val="0000FF" w:themeColor="hyperlink"/>
          <w:u w:val="single"/>
          <w:lang w:val="fr-CH"/>
        </w:rPr>
      </w:pPr>
    </w:p>
    <w:p w14:paraId="16BC0407" w14:textId="77777777" w:rsidR="00EF00C6" w:rsidRPr="00587118" w:rsidRDefault="00EF00C6" w:rsidP="00EF00C6">
      <w:pPr>
        <w:spacing w:after="0"/>
        <w:rPr>
          <w:rFonts w:cstheme="minorHAnsi"/>
          <w:color w:val="0000FF" w:themeColor="hyperlink"/>
          <w:u w:val="single"/>
          <w:lang w:val="fr-CH"/>
        </w:rPr>
      </w:pPr>
    </w:p>
    <w:p w14:paraId="45F337B1" w14:textId="77777777" w:rsidR="00EF00C6" w:rsidRPr="00587118" w:rsidRDefault="00EF00C6" w:rsidP="00EF00C6">
      <w:pPr>
        <w:spacing w:after="0"/>
        <w:rPr>
          <w:rFonts w:cstheme="minorHAnsi"/>
          <w:color w:val="0000FF" w:themeColor="hyperlink"/>
          <w:u w:val="single"/>
          <w:lang w:val="fr-CH"/>
        </w:rPr>
      </w:pPr>
    </w:p>
    <w:p w14:paraId="1EAC4F27" w14:textId="77777777" w:rsidR="00EF00C6" w:rsidRPr="00587118" w:rsidRDefault="00EF00C6" w:rsidP="00EF00C6">
      <w:pPr>
        <w:spacing w:after="0"/>
        <w:rPr>
          <w:rFonts w:cstheme="minorHAnsi"/>
          <w:color w:val="0000FF" w:themeColor="hyperlink"/>
          <w:u w:val="single"/>
          <w:lang w:val="fr-CH"/>
        </w:rPr>
      </w:pPr>
    </w:p>
    <w:p w14:paraId="53655A71" w14:textId="77777777" w:rsidR="00EF00C6" w:rsidRPr="00587118" w:rsidRDefault="00EF00C6" w:rsidP="00EF00C6">
      <w:pPr>
        <w:pBdr>
          <w:top w:val="single" w:sz="4" w:space="4" w:color="auto"/>
        </w:pBdr>
        <w:spacing w:after="0"/>
        <w:rPr>
          <w:rFonts w:cstheme="minorHAnsi"/>
          <w:sz w:val="18"/>
          <w:lang w:val="fr-CH"/>
        </w:rPr>
      </w:pPr>
      <w:r w:rsidRPr="00587118">
        <w:rPr>
          <w:rFonts w:cstheme="minorHAnsi"/>
          <w:sz w:val="18"/>
          <w:lang w:val="fr-CH"/>
        </w:rPr>
        <w:t>Rédigé par:</w:t>
      </w:r>
      <w:r w:rsidRPr="00587118">
        <w:rPr>
          <w:rFonts w:cstheme="minorHAnsi"/>
          <w:sz w:val="18"/>
          <w:lang w:val="fr-CH"/>
        </w:rPr>
        <w:tab/>
        <w:t>Groupe de travail OrTra AgriAliForm</w:t>
      </w:r>
    </w:p>
    <w:p w14:paraId="724B81A1" w14:textId="77777777" w:rsidR="00EF00C6" w:rsidRPr="00587118" w:rsidRDefault="00EF00C6" w:rsidP="00EF00C6">
      <w:pPr>
        <w:tabs>
          <w:tab w:val="left" w:pos="561"/>
        </w:tabs>
        <w:rPr>
          <w:rFonts w:cstheme="minorHAnsi"/>
          <w:sz w:val="18"/>
          <w:lang w:val="fr-CH"/>
        </w:rPr>
      </w:pPr>
      <w:r w:rsidRPr="00587118">
        <w:rPr>
          <w:rFonts w:cstheme="minorHAnsi"/>
          <w:sz w:val="18"/>
          <w:lang w:val="fr-CH"/>
        </w:rPr>
        <w:t xml:space="preserve">Éditeur: </w:t>
      </w:r>
      <w:r w:rsidRPr="00587118">
        <w:rPr>
          <w:rFonts w:cstheme="minorHAnsi"/>
          <w:sz w:val="18"/>
          <w:lang w:val="fr-CH"/>
        </w:rPr>
        <w:tab/>
      </w:r>
      <w:r w:rsidRPr="00587118">
        <w:rPr>
          <w:rFonts w:cstheme="minorHAnsi"/>
          <w:sz w:val="18"/>
          <w:lang w:val="fr-CH"/>
        </w:rPr>
        <w:tab/>
        <w:t>CSFO, département Procédures de qualification, Berne</w:t>
      </w:r>
    </w:p>
    <w:sdt>
      <w:sdtPr>
        <w:rPr>
          <w:rFonts w:asciiTheme="minorHAnsi" w:eastAsia="Times New Roman" w:hAnsiTheme="minorHAnsi" w:cs="Times New Roman"/>
          <w:color w:val="auto"/>
          <w:sz w:val="24"/>
          <w:szCs w:val="24"/>
          <w:lang w:val="fr-CH" w:eastAsia="de-DE"/>
        </w:rPr>
        <w:id w:val="-616215162"/>
        <w:docPartObj>
          <w:docPartGallery w:val="Table of Contents"/>
          <w:docPartUnique/>
        </w:docPartObj>
      </w:sdtPr>
      <w:sdtEndPr>
        <w:rPr>
          <w:b/>
          <w:bCs/>
          <w:sz w:val="21"/>
          <w:szCs w:val="20"/>
        </w:rPr>
      </w:sdtEndPr>
      <w:sdtContent>
        <w:p w14:paraId="3C40867B" w14:textId="2B584610" w:rsidR="003D2B8F" w:rsidRDefault="003D2B8F" w:rsidP="004210FF">
          <w:pPr>
            <w:pStyle w:val="Inhaltsverzeichnisberschrift"/>
            <w:pageBreakBefore/>
            <w:rPr>
              <w:lang w:val="fr-CH"/>
            </w:rPr>
          </w:pPr>
          <w:r w:rsidRPr="00D9160B">
            <w:rPr>
              <w:lang w:val="fr-CH"/>
            </w:rPr>
            <w:t>Tables des situations</w:t>
          </w:r>
        </w:p>
        <w:p w14:paraId="7484A0FC" w14:textId="1B1D4EB7" w:rsidR="00680FE0" w:rsidRDefault="00680FE0" w:rsidP="00680FE0">
          <w:pPr>
            <w:rPr>
              <w:lang w:val="fr-CH" w:eastAsia="de-CH"/>
            </w:rPr>
          </w:pPr>
          <w:r w:rsidRPr="00680FE0">
            <w:rPr>
              <w:lang w:val="fr-CH" w:eastAsia="de-CH"/>
            </w:rPr>
            <w:t xml:space="preserve">Les numéros des sujets servent à comparer la version papier et la version numérique de cet examen. </w:t>
          </w:r>
        </w:p>
        <w:p w14:paraId="1D8F3B34" w14:textId="110324A2" w:rsidR="004E796C" w:rsidRDefault="003D2B8F">
          <w:pPr>
            <w:pStyle w:val="Verzeichnis1"/>
            <w:tabs>
              <w:tab w:val="left" w:pos="480"/>
              <w:tab w:val="right" w:leader="dot" w:pos="9628"/>
            </w:tabs>
            <w:rPr>
              <w:rFonts w:eastAsiaTheme="minorEastAsia" w:cstheme="minorBidi"/>
              <w:noProof/>
              <w:kern w:val="2"/>
              <w:sz w:val="24"/>
              <w:szCs w:val="24"/>
              <w:lang w:eastAsia="de-CH"/>
              <w14:ligatures w14:val="standardContextual"/>
            </w:rPr>
          </w:pPr>
          <w:r w:rsidRPr="00587118">
            <w:rPr>
              <w:lang w:val="fr-CH"/>
            </w:rPr>
            <w:fldChar w:fldCharType="begin"/>
          </w:r>
          <w:r w:rsidRPr="00587118">
            <w:rPr>
              <w:lang w:val="fr-CH"/>
            </w:rPr>
            <w:instrText xml:space="preserve"> TOC \o "1-3" \h \z \u </w:instrText>
          </w:r>
          <w:r w:rsidRPr="00587118">
            <w:rPr>
              <w:lang w:val="fr-CH"/>
            </w:rPr>
            <w:fldChar w:fldCharType="separate"/>
          </w:r>
          <w:hyperlink w:anchor="_Toc191470921" w:history="1">
            <w:r w:rsidR="004E796C" w:rsidRPr="0060468F">
              <w:rPr>
                <w:rStyle w:val="Hyperlink"/>
                <w:noProof/>
                <w:lang w:val="fr-CH"/>
              </w:rPr>
              <w:t>1.</w:t>
            </w:r>
            <w:r w:rsidR="004E796C">
              <w:rPr>
                <w:rFonts w:eastAsiaTheme="minorEastAsia" w:cstheme="minorBidi"/>
                <w:noProof/>
                <w:kern w:val="2"/>
                <w:sz w:val="24"/>
                <w:szCs w:val="24"/>
                <w:lang w:eastAsia="de-CH"/>
                <w14:ligatures w14:val="standardContextual"/>
              </w:rPr>
              <w:tab/>
            </w:r>
            <w:r w:rsidR="004E796C" w:rsidRPr="0060468F">
              <w:rPr>
                <w:rStyle w:val="Hyperlink"/>
                <w:noProof/>
                <w:lang w:val="fr-CH"/>
              </w:rPr>
              <w:t>Sujet 100: Pharmacie de l’étable et instruments importants  | Obj. B4.3</w:t>
            </w:r>
            <w:r w:rsidR="004E796C">
              <w:rPr>
                <w:noProof/>
                <w:webHidden/>
              </w:rPr>
              <w:tab/>
            </w:r>
            <w:r w:rsidR="004E796C">
              <w:rPr>
                <w:noProof/>
                <w:webHidden/>
              </w:rPr>
              <w:fldChar w:fldCharType="begin"/>
            </w:r>
            <w:r w:rsidR="004E796C">
              <w:rPr>
                <w:noProof/>
                <w:webHidden/>
              </w:rPr>
              <w:instrText xml:space="preserve"> PAGEREF _Toc191470921 \h </w:instrText>
            </w:r>
            <w:r w:rsidR="004E796C">
              <w:rPr>
                <w:noProof/>
                <w:webHidden/>
              </w:rPr>
            </w:r>
            <w:r w:rsidR="004E796C">
              <w:rPr>
                <w:noProof/>
                <w:webHidden/>
              </w:rPr>
              <w:fldChar w:fldCharType="separate"/>
            </w:r>
            <w:r w:rsidR="004E796C">
              <w:rPr>
                <w:noProof/>
                <w:webHidden/>
              </w:rPr>
              <w:t>4</w:t>
            </w:r>
            <w:r w:rsidR="004E796C">
              <w:rPr>
                <w:noProof/>
                <w:webHidden/>
              </w:rPr>
              <w:fldChar w:fldCharType="end"/>
            </w:r>
          </w:hyperlink>
        </w:p>
        <w:p w14:paraId="1ADEFB28" w14:textId="7F7B697E" w:rsidR="004E796C" w:rsidRDefault="004E796C">
          <w:pPr>
            <w:pStyle w:val="Verzeichnis1"/>
            <w:tabs>
              <w:tab w:val="left" w:pos="480"/>
              <w:tab w:val="right" w:leader="dot" w:pos="9628"/>
            </w:tabs>
            <w:rPr>
              <w:rFonts w:eastAsiaTheme="minorEastAsia" w:cstheme="minorBidi"/>
              <w:noProof/>
              <w:kern w:val="2"/>
              <w:sz w:val="24"/>
              <w:szCs w:val="24"/>
              <w:lang w:eastAsia="de-CH"/>
              <w14:ligatures w14:val="standardContextual"/>
            </w:rPr>
          </w:pPr>
          <w:hyperlink w:anchor="_Toc191470922" w:history="1">
            <w:r w:rsidRPr="0060468F">
              <w:rPr>
                <w:rStyle w:val="Hyperlink"/>
                <w:noProof/>
                <w:lang w:val="fr-CH"/>
              </w:rPr>
              <w:t>2.</w:t>
            </w:r>
            <w:r>
              <w:rPr>
                <w:rFonts w:eastAsiaTheme="minorEastAsia" w:cstheme="minorBidi"/>
                <w:noProof/>
                <w:kern w:val="2"/>
                <w:sz w:val="24"/>
                <w:szCs w:val="24"/>
                <w:lang w:eastAsia="de-CH"/>
                <w14:ligatures w14:val="standardContextual"/>
              </w:rPr>
              <w:tab/>
            </w:r>
            <w:r w:rsidRPr="0060468F">
              <w:rPr>
                <w:rStyle w:val="Hyperlink"/>
                <w:noProof/>
                <w:lang w:val="fr-CH"/>
              </w:rPr>
              <w:t>Sujet 103: Évaluation du fourrage au moyen d’analyses ou par les sens   | Obj. B2.1, B2.2, B2.3</w:t>
            </w:r>
            <w:r>
              <w:rPr>
                <w:noProof/>
                <w:webHidden/>
              </w:rPr>
              <w:tab/>
            </w:r>
            <w:r>
              <w:rPr>
                <w:noProof/>
                <w:webHidden/>
              </w:rPr>
              <w:fldChar w:fldCharType="begin"/>
            </w:r>
            <w:r>
              <w:rPr>
                <w:noProof/>
                <w:webHidden/>
              </w:rPr>
              <w:instrText xml:space="preserve"> PAGEREF _Toc191470922 \h </w:instrText>
            </w:r>
            <w:r>
              <w:rPr>
                <w:noProof/>
                <w:webHidden/>
              </w:rPr>
            </w:r>
            <w:r>
              <w:rPr>
                <w:noProof/>
                <w:webHidden/>
              </w:rPr>
              <w:fldChar w:fldCharType="separate"/>
            </w:r>
            <w:r>
              <w:rPr>
                <w:noProof/>
                <w:webHidden/>
              </w:rPr>
              <w:t>5</w:t>
            </w:r>
            <w:r>
              <w:rPr>
                <w:noProof/>
                <w:webHidden/>
              </w:rPr>
              <w:fldChar w:fldCharType="end"/>
            </w:r>
          </w:hyperlink>
        </w:p>
        <w:p w14:paraId="7755E905" w14:textId="3B7243C2" w:rsidR="004E796C" w:rsidRDefault="004E796C">
          <w:pPr>
            <w:pStyle w:val="Verzeichnis1"/>
            <w:tabs>
              <w:tab w:val="left" w:pos="480"/>
              <w:tab w:val="right" w:leader="dot" w:pos="9628"/>
            </w:tabs>
            <w:rPr>
              <w:rFonts w:eastAsiaTheme="minorEastAsia" w:cstheme="minorBidi"/>
              <w:noProof/>
              <w:kern w:val="2"/>
              <w:sz w:val="24"/>
              <w:szCs w:val="24"/>
              <w:lang w:eastAsia="de-CH"/>
              <w14:ligatures w14:val="standardContextual"/>
            </w:rPr>
          </w:pPr>
          <w:hyperlink w:anchor="_Toc191470923" w:history="1">
            <w:r w:rsidRPr="0060468F">
              <w:rPr>
                <w:rStyle w:val="Hyperlink"/>
                <w:noProof/>
                <w:lang w:val="fr-CH"/>
              </w:rPr>
              <w:t>3.</w:t>
            </w:r>
            <w:r>
              <w:rPr>
                <w:rFonts w:eastAsiaTheme="minorEastAsia" w:cstheme="minorBidi"/>
                <w:noProof/>
                <w:kern w:val="2"/>
                <w:sz w:val="24"/>
                <w:szCs w:val="24"/>
                <w:lang w:eastAsia="de-CH"/>
                <w14:ligatures w14:val="standardContextual"/>
              </w:rPr>
              <w:tab/>
            </w:r>
            <w:r w:rsidRPr="0060468F">
              <w:rPr>
                <w:rStyle w:val="Hyperlink"/>
                <w:noProof/>
                <w:lang w:val="fr-CH"/>
              </w:rPr>
              <w:t>Sujet 110: Observer les veaux et évaluer le climat de la stabulation  | Obj. B1.1</w:t>
            </w:r>
            <w:r>
              <w:rPr>
                <w:noProof/>
                <w:webHidden/>
              </w:rPr>
              <w:tab/>
            </w:r>
            <w:r>
              <w:rPr>
                <w:noProof/>
                <w:webHidden/>
              </w:rPr>
              <w:fldChar w:fldCharType="begin"/>
            </w:r>
            <w:r>
              <w:rPr>
                <w:noProof/>
                <w:webHidden/>
              </w:rPr>
              <w:instrText xml:space="preserve"> PAGEREF _Toc191470923 \h </w:instrText>
            </w:r>
            <w:r>
              <w:rPr>
                <w:noProof/>
                <w:webHidden/>
              </w:rPr>
            </w:r>
            <w:r>
              <w:rPr>
                <w:noProof/>
                <w:webHidden/>
              </w:rPr>
              <w:fldChar w:fldCharType="separate"/>
            </w:r>
            <w:r>
              <w:rPr>
                <w:noProof/>
                <w:webHidden/>
              </w:rPr>
              <w:t>6</w:t>
            </w:r>
            <w:r>
              <w:rPr>
                <w:noProof/>
                <w:webHidden/>
              </w:rPr>
              <w:fldChar w:fldCharType="end"/>
            </w:r>
          </w:hyperlink>
        </w:p>
        <w:p w14:paraId="35D96D90" w14:textId="384423B1" w:rsidR="004E796C" w:rsidRDefault="004E796C">
          <w:pPr>
            <w:pStyle w:val="Verzeichnis1"/>
            <w:tabs>
              <w:tab w:val="left" w:pos="480"/>
              <w:tab w:val="right" w:leader="dot" w:pos="9628"/>
            </w:tabs>
            <w:rPr>
              <w:rFonts w:eastAsiaTheme="minorEastAsia" w:cstheme="minorBidi"/>
              <w:noProof/>
              <w:kern w:val="2"/>
              <w:sz w:val="24"/>
              <w:szCs w:val="24"/>
              <w:lang w:eastAsia="de-CH"/>
              <w14:ligatures w14:val="standardContextual"/>
            </w:rPr>
          </w:pPr>
          <w:hyperlink w:anchor="_Toc191470924" w:history="1">
            <w:r w:rsidRPr="0060468F">
              <w:rPr>
                <w:rStyle w:val="Hyperlink"/>
                <w:noProof/>
                <w:lang w:val="fr-CH"/>
              </w:rPr>
              <w:t>4.</w:t>
            </w:r>
            <w:r>
              <w:rPr>
                <w:rFonts w:eastAsiaTheme="minorEastAsia" w:cstheme="minorBidi"/>
                <w:noProof/>
                <w:kern w:val="2"/>
                <w:sz w:val="24"/>
                <w:szCs w:val="24"/>
                <w:lang w:eastAsia="de-CH"/>
                <w14:ligatures w14:val="standardContextual"/>
              </w:rPr>
              <w:tab/>
            </w:r>
            <w:r w:rsidRPr="0060468F">
              <w:rPr>
                <w:rStyle w:val="Hyperlink"/>
                <w:noProof/>
                <w:lang w:val="fr-CH"/>
              </w:rPr>
              <w:t>Sujet 111: Évaluation du bien-être de bovins d’élevage  | Obj. B1.2</w:t>
            </w:r>
            <w:r>
              <w:rPr>
                <w:noProof/>
                <w:webHidden/>
              </w:rPr>
              <w:tab/>
            </w:r>
            <w:r>
              <w:rPr>
                <w:noProof/>
                <w:webHidden/>
              </w:rPr>
              <w:fldChar w:fldCharType="begin"/>
            </w:r>
            <w:r>
              <w:rPr>
                <w:noProof/>
                <w:webHidden/>
              </w:rPr>
              <w:instrText xml:space="preserve"> PAGEREF _Toc191470924 \h </w:instrText>
            </w:r>
            <w:r>
              <w:rPr>
                <w:noProof/>
                <w:webHidden/>
              </w:rPr>
            </w:r>
            <w:r>
              <w:rPr>
                <w:noProof/>
                <w:webHidden/>
              </w:rPr>
              <w:fldChar w:fldCharType="separate"/>
            </w:r>
            <w:r>
              <w:rPr>
                <w:noProof/>
                <w:webHidden/>
              </w:rPr>
              <w:t>7</w:t>
            </w:r>
            <w:r>
              <w:rPr>
                <w:noProof/>
                <w:webHidden/>
              </w:rPr>
              <w:fldChar w:fldCharType="end"/>
            </w:r>
          </w:hyperlink>
        </w:p>
        <w:p w14:paraId="714CF3D1" w14:textId="68FF315C" w:rsidR="004E796C" w:rsidRDefault="004E796C">
          <w:pPr>
            <w:pStyle w:val="Verzeichnis1"/>
            <w:tabs>
              <w:tab w:val="left" w:pos="480"/>
              <w:tab w:val="right" w:leader="dot" w:pos="9628"/>
            </w:tabs>
            <w:rPr>
              <w:rFonts w:eastAsiaTheme="minorEastAsia" w:cstheme="minorBidi"/>
              <w:noProof/>
              <w:kern w:val="2"/>
              <w:sz w:val="24"/>
              <w:szCs w:val="24"/>
              <w:lang w:eastAsia="de-CH"/>
              <w14:ligatures w14:val="standardContextual"/>
            </w:rPr>
          </w:pPr>
          <w:hyperlink w:anchor="_Toc191470925" w:history="1">
            <w:r w:rsidRPr="0060468F">
              <w:rPr>
                <w:rStyle w:val="Hyperlink"/>
                <w:noProof/>
                <w:lang w:val="fr-CH"/>
              </w:rPr>
              <w:t>5.</w:t>
            </w:r>
            <w:r>
              <w:rPr>
                <w:rFonts w:eastAsiaTheme="minorEastAsia" w:cstheme="minorBidi"/>
                <w:noProof/>
                <w:kern w:val="2"/>
                <w:sz w:val="24"/>
                <w:szCs w:val="24"/>
                <w:lang w:eastAsia="de-CH"/>
                <w14:ligatures w14:val="standardContextual"/>
              </w:rPr>
              <w:tab/>
            </w:r>
            <w:r w:rsidRPr="0060468F">
              <w:rPr>
                <w:rStyle w:val="Hyperlink"/>
                <w:noProof/>
                <w:lang w:val="fr-CH"/>
              </w:rPr>
              <w:t>Sujet 113:  Abreuver et nourrir les veaux d’élevage  | Obj. B2.1, B2.3; B4.2</w:t>
            </w:r>
            <w:r>
              <w:rPr>
                <w:noProof/>
                <w:webHidden/>
              </w:rPr>
              <w:tab/>
            </w:r>
            <w:r>
              <w:rPr>
                <w:noProof/>
                <w:webHidden/>
              </w:rPr>
              <w:fldChar w:fldCharType="begin"/>
            </w:r>
            <w:r>
              <w:rPr>
                <w:noProof/>
                <w:webHidden/>
              </w:rPr>
              <w:instrText xml:space="preserve"> PAGEREF _Toc191470925 \h </w:instrText>
            </w:r>
            <w:r>
              <w:rPr>
                <w:noProof/>
                <w:webHidden/>
              </w:rPr>
            </w:r>
            <w:r>
              <w:rPr>
                <w:noProof/>
                <w:webHidden/>
              </w:rPr>
              <w:fldChar w:fldCharType="separate"/>
            </w:r>
            <w:r>
              <w:rPr>
                <w:noProof/>
                <w:webHidden/>
              </w:rPr>
              <w:t>8</w:t>
            </w:r>
            <w:r>
              <w:rPr>
                <w:noProof/>
                <w:webHidden/>
              </w:rPr>
              <w:fldChar w:fldCharType="end"/>
            </w:r>
          </w:hyperlink>
        </w:p>
        <w:p w14:paraId="30329635" w14:textId="5254BFE9" w:rsidR="004E796C" w:rsidRDefault="004E796C">
          <w:pPr>
            <w:pStyle w:val="Verzeichnis1"/>
            <w:tabs>
              <w:tab w:val="left" w:pos="480"/>
              <w:tab w:val="right" w:leader="dot" w:pos="9628"/>
            </w:tabs>
            <w:rPr>
              <w:rFonts w:eastAsiaTheme="minorEastAsia" w:cstheme="minorBidi"/>
              <w:noProof/>
              <w:kern w:val="2"/>
              <w:sz w:val="24"/>
              <w:szCs w:val="24"/>
              <w:lang w:eastAsia="de-CH"/>
              <w14:ligatures w14:val="standardContextual"/>
            </w:rPr>
          </w:pPr>
          <w:hyperlink w:anchor="_Toc191470926" w:history="1">
            <w:r w:rsidRPr="0060468F">
              <w:rPr>
                <w:rStyle w:val="Hyperlink"/>
                <w:noProof/>
                <w:lang w:val="fr-CH"/>
              </w:rPr>
              <w:t>6.</w:t>
            </w:r>
            <w:r>
              <w:rPr>
                <w:rFonts w:eastAsiaTheme="minorEastAsia" w:cstheme="minorBidi"/>
                <w:noProof/>
                <w:kern w:val="2"/>
                <w:sz w:val="24"/>
                <w:szCs w:val="24"/>
                <w:lang w:eastAsia="de-CH"/>
                <w14:ligatures w14:val="standardContextual"/>
              </w:rPr>
              <w:tab/>
            </w:r>
            <w:r w:rsidRPr="0060468F">
              <w:rPr>
                <w:rStyle w:val="Hyperlink"/>
                <w:noProof/>
                <w:lang w:val="fr-CH"/>
              </w:rPr>
              <w:t>Sujet 119: Charger et transporter des génisses  | Obj. B1.2</w:t>
            </w:r>
            <w:r>
              <w:rPr>
                <w:noProof/>
                <w:webHidden/>
              </w:rPr>
              <w:tab/>
            </w:r>
            <w:r>
              <w:rPr>
                <w:noProof/>
                <w:webHidden/>
              </w:rPr>
              <w:fldChar w:fldCharType="begin"/>
            </w:r>
            <w:r>
              <w:rPr>
                <w:noProof/>
                <w:webHidden/>
              </w:rPr>
              <w:instrText xml:space="preserve"> PAGEREF _Toc191470926 \h </w:instrText>
            </w:r>
            <w:r>
              <w:rPr>
                <w:noProof/>
                <w:webHidden/>
              </w:rPr>
            </w:r>
            <w:r>
              <w:rPr>
                <w:noProof/>
                <w:webHidden/>
              </w:rPr>
              <w:fldChar w:fldCharType="separate"/>
            </w:r>
            <w:r>
              <w:rPr>
                <w:noProof/>
                <w:webHidden/>
              </w:rPr>
              <w:t>9</w:t>
            </w:r>
            <w:r>
              <w:rPr>
                <w:noProof/>
                <w:webHidden/>
              </w:rPr>
              <w:fldChar w:fldCharType="end"/>
            </w:r>
          </w:hyperlink>
        </w:p>
        <w:p w14:paraId="1FB93DB5" w14:textId="4B2C9A0D" w:rsidR="004E796C" w:rsidRDefault="004E796C">
          <w:pPr>
            <w:pStyle w:val="Verzeichnis1"/>
            <w:tabs>
              <w:tab w:val="left" w:pos="480"/>
              <w:tab w:val="right" w:leader="dot" w:pos="9628"/>
            </w:tabs>
            <w:rPr>
              <w:rFonts w:eastAsiaTheme="minorEastAsia" w:cstheme="minorBidi"/>
              <w:noProof/>
              <w:kern w:val="2"/>
              <w:sz w:val="24"/>
              <w:szCs w:val="24"/>
              <w:lang w:eastAsia="de-CH"/>
              <w14:ligatures w14:val="standardContextual"/>
            </w:rPr>
          </w:pPr>
          <w:hyperlink w:anchor="_Toc191470927" w:history="1">
            <w:r w:rsidRPr="0060468F">
              <w:rPr>
                <w:rStyle w:val="Hyperlink"/>
                <w:noProof/>
                <w:lang w:val="fr-CH"/>
              </w:rPr>
              <w:t>7.</w:t>
            </w:r>
            <w:r>
              <w:rPr>
                <w:rFonts w:eastAsiaTheme="minorEastAsia" w:cstheme="minorBidi"/>
                <w:noProof/>
                <w:kern w:val="2"/>
                <w:sz w:val="24"/>
                <w:szCs w:val="24"/>
                <w:lang w:eastAsia="de-CH"/>
                <w14:ligatures w14:val="standardContextual"/>
              </w:rPr>
              <w:tab/>
            </w:r>
            <w:r w:rsidRPr="0060468F">
              <w:rPr>
                <w:rStyle w:val="Hyperlink"/>
                <w:noProof/>
                <w:lang w:val="fr-CH"/>
              </w:rPr>
              <w:t>Sujet 120 : Surveiller la santé des veaux sur une exploitation d’engraissement             | Obj. B1. B4</w:t>
            </w:r>
            <w:r>
              <w:rPr>
                <w:noProof/>
                <w:webHidden/>
              </w:rPr>
              <w:tab/>
            </w:r>
            <w:r>
              <w:rPr>
                <w:noProof/>
                <w:webHidden/>
              </w:rPr>
              <w:fldChar w:fldCharType="begin"/>
            </w:r>
            <w:r>
              <w:rPr>
                <w:noProof/>
                <w:webHidden/>
              </w:rPr>
              <w:instrText xml:space="preserve"> PAGEREF _Toc191470927 \h </w:instrText>
            </w:r>
            <w:r>
              <w:rPr>
                <w:noProof/>
                <w:webHidden/>
              </w:rPr>
            </w:r>
            <w:r>
              <w:rPr>
                <w:noProof/>
                <w:webHidden/>
              </w:rPr>
              <w:fldChar w:fldCharType="separate"/>
            </w:r>
            <w:r>
              <w:rPr>
                <w:noProof/>
                <w:webHidden/>
              </w:rPr>
              <w:t>10</w:t>
            </w:r>
            <w:r>
              <w:rPr>
                <w:noProof/>
                <w:webHidden/>
              </w:rPr>
              <w:fldChar w:fldCharType="end"/>
            </w:r>
          </w:hyperlink>
        </w:p>
        <w:p w14:paraId="2081030D" w14:textId="7D673620" w:rsidR="004E796C" w:rsidRDefault="004E796C">
          <w:pPr>
            <w:pStyle w:val="Verzeichnis1"/>
            <w:tabs>
              <w:tab w:val="left" w:pos="480"/>
              <w:tab w:val="right" w:leader="dot" w:pos="9628"/>
            </w:tabs>
            <w:rPr>
              <w:rFonts w:eastAsiaTheme="minorEastAsia" w:cstheme="minorBidi"/>
              <w:noProof/>
              <w:kern w:val="2"/>
              <w:sz w:val="24"/>
              <w:szCs w:val="24"/>
              <w:lang w:eastAsia="de-CH"/>
              <w14:ligatures w14:val="standardContextual"/>
            </w:rPr>
          </w:pPr>
          <w:hyperlink w:anchor="_Toc191470928" w:history="1">
            <w:r w:rsidRPr="0060468F">
              <w:rPr>
                <w:rStyle w:val="Hyperlink"/>
                <w:noProof/>
                <w:lang w:val="fr-CH"/>
              </w:rPr>
              <w:t>8.</w:t>
            </w:r>
            <w:r>
              <w:rPr>
                <w:rFonts w:eastAsiaTheme="minorEastAsia" w:cstheme="minorBidi"/>
                <w:noProof/>
                <w:kern w:val="2"/>
                <w:sz w:val="24"/>
                <w:szCs w:val="24"/>
                <w:lang w:eastAsia="de-CH"/>
                <w14:ligatures w14:val="standardContextual"/>
              </w:rPr>
              <w:tab/>
            </w:r>
            <w:r w:rsidRPr="0060468F">
              <w:rPr>
                <w:rStyle w:val="Hyperlink"/>
                <w:noProof/>
                <w:lang w:val="fr-CH"/>
              </w:rPr>
              <w:t>Sujet 121 : Affourragement des veaux d’élevage sur une exploitation d’engraissement   | Obj. B2</w:t>
            </w:r>
            <w:r>
              <w:rPr>
                <w:noProof/>
                <w:webHidden/>
              </w:rPr>
              <w:tab/>
            </w:r>
            <w:r>
              <w:rPr>
                <w:noProof/>
                <w:webHidden/>
              </w:rPr>
              <w:fldChar w:fldCharType="begin"/>
            </w:r>
            <w:r>
              <w:rPr>
                <w:noProof/>
                <w:webHidden/>
              </w:rPr>
              <w:instrText xml:space="preserve"> PAGEREF _Toc191470928 \h </w:instrText>
            </w:r>
            <w:r>
              <w:rPr>
                <w:noProof/>
                <w:webHidden/>
              </w:rPr>
            </w:r>
            <w:r>
              <w:rPr>
                <w:noProof/>
                <w:webHidden/>
              </w:rPr>
              <w:fldChar w:fldCharType="separate"/>
            </w:r>
            <w:r>
              <w:rPr>
                <w:noProof/>
                <w:webHidden/>
              </w:rPr>
              <w:t>11</w:t>
            </w:r>
            <w:r>
              <w:rPr>
                <w:noProof/>
                <w:webHidden/>
              </w:rPr>
              <w:fldChar w:fldCharType="end"/>
            </w:r>
          </w:hyperlink>
        </w:p>
        <w:p w14:paraId="105EC957" w14:textId="06B866D5" w:rsidR="004E796C" w:rsidRDefault="004E796C">
          <w:pPr>
            <w:pStyle w:val="Verzeichnis1"/>
            <w:tabs>
              <w:tab w:val="left" w:pos="480"/>
              <w:tab w:val="right" w:leader="dot" w:pos="9628"/>
            </w:tabs>
            <w:rPr>
              <w:rFonts w:eastAsiaTheme="minorEastAsia" w:cstheme="minorBidi"/>
              <w:noProof/>
              <w:kern w:val="2"/>
              <w:sz w:val="24"/>
              <w:szCs w:val="24"/>
              <w:lang w:eastAsia="de-CH"/>
              <w14:ligatures w14:val="standardContextual"/>
            </w:rPr>
          </w:pPr>
          <w:hyperlink w:anchor="_Toc191470929" w:history="1">
            <w:r w:rsidRPr="0060468F">
              <w:rPr>
                <w:rStyle w:val="Hyperlink"/>
                <w:noProof/>
                <w:lang w:val="fr-CH"/>
              </w:rPr>
              <w:t>9.</w:t>
            </w:r>
            <w:r>
              <w:rPr>
                <w:rFonts w:eastAsiaTheme="minorEastAsia" w:cstheme="minorBidi"/>
                <w:noProof/>
                <w:kern w:val="2"/>
                <w:sz w:val="24"/>
                <w:szCs w:val="24"/>
                <w:lang w:eastAsia="de-CH"/>
                <w14:ligatures w14:val="standardContextual"/>
              </w:rPr>
              <w:tab/>
            </w:r>
            <w:r w:rsidRPr="0060468F">
              <w:rPr>
                <w:rStyle w:val="Hyperlink"/>
                <w:noProof/>
                <w:lang w:val="fr-CH"/>
              </w:rPr>
              <w:t>Sujet 122: Affourragement des veaux à l’engrais      | Obj. B2</w:t>
            </w:r>
            <w:r>
              <w:rPr>
                <w:noProof/>
                <w:webHidden/>
              </w:rPr>
              <w:tab/>
            </w:r>
            <w:r>
              <w:rPr>
                <w:noProof/>
                <w:webHidden/>
              </w:rPr>
              <w:fldChar w:fldCharType="begin"/>
            </w:r>
            <w:r>
              <w:rPr>
                <w:noProof/>
                <w:webHidden/>
              </w:rPr>
              <w:instrText xml:space="preserve"> PAGEREF _Toc191470929 \h </w:instrText>
            </w:r>
            <w:r>
              <w:rPr>
                <w:noProof/>
                <w:webHidden/>
              </w:rPr>
            </w:r>
            <w:r>
              <w:rPr>
                <w:noProof/>
                <w:webHidden/>
              </w:rPr>
              <w:fldChar w:fldCharType="separate"/>
            </w:r>
            <w:r>
              <w:rPr>
                <w:noProof/>
                <w:webHidden/>
              </w:rPr>
              <w:t>12</w:t>
            </w:r>
            <w:r>
              <w:rPr>
                <w:noProof/>
                <w:webHidden/>
              </w:rPr>
              <w:fldChar w:fldCharType="end"/>
            </w:r>
          </w:hyperlink>
        </w:p>
        <w:p w14:paraId="1F5ECA40" w14:textId="20B5FF29"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30" w:history="1">
            <w:r w:rsidRPr="0060468F">
              <w:rPr>
                <w:rStyle w:val="Hyperlink"/>
                <w:noProof/>
                <w:lang w:val="fr-CH"/>
              </w:rPr>
              <w:t>10.</w:t>
            </w:r>
            <w:r>
              <w:rPr>
                <w:rFonts w:eastAsiaTheme="minorEastAsia" w:cstheme="minorBidi"/>
                <w:noProof/>
                <w:kern w:val="2"/>
                <w:sz w:val="24"/>
                <w:szCs w:val="24"/>
                <w:lang w:eastAsia="de-CH"/>
                <w14:ligatures w14:val="standardContextual"/>
              </w:rPr>
              <w:tab/>
            </w:r>
            <w:r w:rsidRPr="0060468F">
              <w:rPr>
                <w:rStyle w:val="Hyperlink"/>
                <w:noProof/>
                <w:lang w:val="fr-CH"/>
              </w:rPr>
              <w:t>Sujet 123: Affourragement des taureaux à l’engrais  | Obj. B2</w:t>
            </w:r>
            <w:r>
              <w:rPr>
                <w:noProof/>
                <w:webHidden/>
              </w:rPr>
              <w:tab/>
            </w:r>
            <w:r>
              <w:rPr>
                <w:noProof/>
                <w:webHidden/>
              </w:rPr>
              <w:fldChar w:fldCharType="begin"/>
            </w:r>
            <w:r>
              <w:rPr>
                <w:noProof/>
                <w:webHidden/>
              </w:rPr>
              <w:instrText xml:space="preserve"> PAGEREF _Toc191470930 \h </w:instrText>
            </w:r>
            <w:r>
              <w:rPr>
                <w:noProof/>
                <w:webHidden/>
              </w:rPr>
            </w:r>
            <w:r>
              <w:rPr>
                <w:noProof/>
                <w:webHidden/>
              </w:rPr>
              <w:fldChar w:fldCharType="separate"/>
            </w:r>
            <w:r>
              <w:rPr>
                <w:noProof/>
                <w:webHidden/>
              </w:rPr>
              <w:t>13</w:t>
            </w:r>
            <w:r>
              <w:rPr>
                <w:noProof/>
                <w:webHidden/>
              </w:rPr>
              <w:fldChar w:fldCharType="end"/>
            </w:r>
          </w:hyperlink>
        </w:p>
        <w:p w14:paraId="1281C335" w14:textId="0C3125E9"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31" w:history="1">
            <w:r w:rsidRPr="0060468F">
              <w:rPr>
                <w:rStyle w:val="Hyperlink"/>
                <w:noProof/>
                <w:lang w:val="fr-CH"/>
              </w:rPr>
              <w:t>11.</w:t>
            </w:r>
            <w:r>
              <w:rPr>
                <w:rFonts w:eastAsiaTheme="minorEastAsia" w:cstheme="minorBidi"/>
                <w:noProof/>
                <w:kern w:val="2"/>
                <w:sz w:val="24"/>
                <w:szCs w:val="24"/>
                <w:lang w:eastAsia="de-CH"/>
                <w14:ligatures w14:val="standardContextual"/>
              </w:rPr>
              <w:tab/>
            </w:r>
            <w:r w:rsidRPr="0060468F">
              <w:rPr>
                <w:rStyle w:val="Hyperlink"/>
                <w:noProof/>
                <w:lang w:val="fr-CH"/>
              </w:rPr>
              <w:t>Sujet 124: Mise à l’étable des veaux à l’engrais et contrôle des conditions d’élevage   | Obj. B1. B4</w:t>
            </w:r>
            <w:r>
              <w:rPr>
                <w:noProof/>
                <w:webHidden/>
              </w:rPr>
              <w:tab/>
            </w:r>
            <w:r>
              <w:rPr>
                <w:noProof/>
                <w:webHidden/>
              </w:rPr>
              <w:fldChar w:fldCharType="begin"/>
            </w:r>
            <w:r>
              <w:rPr>
                <w:noProof/>
                <w:webHidden/>
              </w:rPr>
              <w:instrText xml:space="preserve"> PAGEREF _Toc191470931 \h </w:instrText>
            </w:r>
            <w:r>
              <w:rPr>
                <w:noProof/>
                <w:webHidden/>
              </w:rPr>
            </w:r>
            <w:r>
              <w:rPr>
                <w:noProof/>
                <w:webHidden/>
              </w:rPr>
              <w:fldChar w:fldCharType="separate"/>
            </w:r>
            <w:r>
              <w:rPr>
                <w:noProof/>
                <w:webHidden/>
              </w:rPr>
              <w:t>14</w:t>
            </w:r>
            <w:r>
              <w:rPr>
                <w:noProof/>
                <w:webHidden/>
              </w:rPr>
              <w:fldChar w:fldCharType="end"/>
            </w:r>
          </w:hyperlink>
        </w:p>
        <w:p w14:paraId="172A8672" w14:textId="00B94C76"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32" w:history="1">
            <w:r w:rsidRPr="0060468F">
              <w:rPr>
                <w:rStyle w:val="Hyperlink"/>
                <w:noProof/>
                <w:lang w:val="fr-CH"/>
              </w:rPr>
              <w:t>12.</w:t>
            </w:r>
            <w:r>
              <w:rPr>
                <w:rFonts w:eastAsiaTheme="minorEastAsia" w:cstheme="minorBidi"/>
                <w:noProof/>
                <w:kern w:val="2"/>
                <w:sz w:val="24"/>
                <w:szCs w:val="24"/>
                <w:lang w:eastAsia="de-CH"/>
                <w14:ligatures w14:val="standardContextual"/>
              </w:rPr>
              <w:tab/>
            </w:r>
            <w:r w:rsidRPr="0060468F">
              <w:rPr>
                <w:rStyle w:val="Hyperlink"/>
                <w:noProof/>
                <w:lang w:val="fr-CH"/>
              </w:rPr>
              <w:t>Sujet 125: Evaluer l'état de développement des veaux d'élevage  | Obj. B2.1, B2.3</w:t>
            </w:r>
            <w:r>
              <w:rPr>
                <w:noProof/>
                <w:webHidden/>
              </w:rPr>
              <w:tab/>
            </w:r>
            <w:r>
              <w:rPr>
                <w:noProof/>
                <w:webHidden/>
              </w:rPr>
              <w:fldChar w:fldCharType="begin"/>
            </w:r>
            <w:r>
              <w:rPr>
                <w:noProof/>
                <w:webHidden/>
              </w:rPr>
              <w:instrText xml:space="preserve"> PAGEREF _Toc191470932 \h </w:instrText>
            </w:r>
            <w:r>
              <w:rPr>
                <w:noProof/>
                <w:webHidden/>
              </w:rPr>
            </w:r>
            <w:r>
              <w:rPr>
                <w:noProof/>
                <w:webHidden/>
              </w:rPr>
              <w:fldChar w:fldCharType="separate"/>
            </w:r>
            <w:r>
              <w:rPr>
                <w:noProof/>
                <w:webHidden/>
              </w:rPr>
              <w:t>15</w:t>
            </w:r>
            <w:r>
              <w:rPr>
                <w:noProof/>
                <w:webHidden/>
              </w:rPr>
              <w:fldChar w:fldCharType="end"/>
            </w:r>
          </w:hyperlink>
        </w:p>
        <w:p w14:paraId="5574941C" w14:textId="075A0966"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33" w:history="1">
            <w:r w:rsidRPr="0060468F">
              <w:rPr>
                <w:rStyle w:val="Hyperlink"/>
                <w:noProof/>
                <w:lang w:val="fr-CH"/>
              </w:rPr>
              <w:t>13.</w:t>
            </w:r>
            <w:r>
              <w:rPr>
                <w:rFonts w:eastAsiaTheme="minorEastAsia" w:cstheme="minorBidi"/>
                <w:noProof/>
                <w:kern w:val="2"/>
                <w:sz w:val="24"/>
                <w:szCs w:val="24"/>
                <w:lang w:eastAsia="de-CH"/>
                <w14:ligatures w14:val="standardContextual"/>
              </w:rPr>
              <w:tab/>
            </w:r>
            <w:r w:rsidRPr="0060468F">
              <w:rPr>
                <w:rStyle w:val="Hyperlink"/>
                <w:noProof/>
                <w:lang w:val="fr-CH"/>
              </w:rPr>
              <w:t>Sujet 126 : Mise à l’étable et tri des veaux à l’engrais    | Obj. B4, B5</w:t>
            </w:r>
            <w:r>
              <w:rPr>
                <w:noProof/>
                <w:webHidden/>
              </w:rPr>
              <w:tab/>
            </w:r>
            <w:r>
              <w:rPr>
                <w:noProof/>
                <w:webHidden/>
              </w:rPr>
              <w:fldChar w:fldCharType="begin"/>
            </w:r>
            <w:r>
              <w:rPr>
                <w:noProof/>
                <w:webHidden/>
              </w:rPr>
              <w:instrText xml:space="preserve"> PAGEREF _Toc191470933 \h </w:instrText>
            </w:r>
            <w:r>
              <w:rPr>
                <w:noProof/>
                <w:webHidden/>
              </w:rPr>
            </w:r>
            <w:r>
              <w:rPr>
                <w:noProof/>
                <w:webHidden/>
              </w:rPr>
              <w:fldChar w:fldCharType="separate"/>
            </w:r>
            <w:r>
              <w:rPr>
                <w:noProof/>
                <w:webHidden/>
              </w:rPr>
              <w:t>16</w:t>
            </w:r>
            <w:r>
              <w:rPr>
                <w:noProof/>
                <w:webHidden/>
              </w:rPr>
              <w:fldChar w:fldCharType="end"/>
            </w:r>
          </w:hyperlink>
        </w:p>
        <w:p w14:paraId="7462E80F" w14:textId="12E6FA9D"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34" w:history="1">
            <w:r w:rsidRPr="0060468F">
              <w:rPr>
                <w:rStyle w:val="Hyperlink"/>
                <w:noProof/>
                <w:lang w:val="fr-CH"/>
              </w:rPr>
              <w:t>14.</w:t>
            </w:r>
            <w:r>
              <w:rPr>
                <w:rFonts w:eastAsiaTheme="minorEastAsia" w:cstheme="minorBidi"/>
                <w:noProof/>
                <w:kern w:val="2"/>
                <w:sz w:val="24"/>
                <w:szCs w:val="24"/>
                <w:lang w:eastAsia="de-CH"/>
                <w14:ligatures w14:val="standardContextual"/>
              </w:rPr>
              <w:tab/>
            </w:r>
            <w:r w:rsidRPr="0060468F">
              <w:rPr>
                <w:rStyle w:val="Hyperlink"/>
                <w:noProof/>
                <w:lang w:val="fr-CH"/>
              </w:rPr>
              <w:t>Sujet 127: Vendre des remontes d’engraissement     | Obj. B1, B5</w:t>
            </w:r>
            <w:r>
              <w:rPr>
                <w:noProof/>
                <w:webHidden/>
              </w:rPr>
              <w:tab/>
            </w:r>
            <w:r>
              <w:rPr>
                <w:noProof/>
                <w:webHidden/>
              </w:rPr>
              <w:fldChar w:fldCharType="begin"/>
            </w:r>
            <w:r>
              <w:rPr>
                <w:noProof/>
                <w:webHidden/>
              </w:rPr>
              <w:instrText xml:space="preserve"> PAGEREF _Toc191470934 \h </w:instrText>
            </w:r>
            <w:r>
              <w:rPr>
                <w:noProof/>
                <w:webHidden/>
              </w:rPr>
            </w:r>
            <w:r>
              <w:rPr>
                <w:noProof/>
                <w:webHidden/>
              </w:rPr>
              <w:fldChar w:fldCharType="separate"/>
            </w:r>
            <w:r>
              <w:rPr>
                <w:noProof/>
                <w:webHidden/>
              </w:rPr>
              <w:t>17</w:t>
            </w:r>
            <w:r>
              <w:rPr>
                <w:noProof/>
                <w:webHidden/>
              </w:rPr>
              <w:fldChar w:fldCharType="end"/>
            </w:r>
          </w:hyperlink>
        </w:p>
        <w:p w14:paraId="116D8B40" w14:textId="3CB7C4EB"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35" w:history="1">
            <w:r w:rsidRPr="0060468F">
              <w:rPr>
                <w:rStyle w:val="Hyperlink"/>
                <w:noProof/>
                <w:lang w:val="fr-CH"/>
              </w:rPr>
              <w:t>15.</w:t>
            </w:r>
            <w:r>
              <w:rPr>
                <w:rFonts w:eastAsiaTheme="minorEastAsia" w:cstheme="minorBidi"/>
                <w:noProof/>
                <w:kern w:val="2"/>
                <w:sz w:val="24"/>
                <w:szCs w:val="24"/>
                <w:lang w:eastAsia="de-CH"/>
                <w14:ligatures w14:val="standardContextual"/>
              </w:rPr>
              <w:tab/>
            </w:r>
            <w:r w:rsidRPr="0060468F">
              <w:rPr>
                <w:rStyle w:val="Hyperlink"/>
                <w:noProof/>
                <w:lang w:val="fr-CH"/>
              </w:rPr>
              <w:t>Sujet 128: Déterminer les animaux à l’engrais pour l’abattage  | Obj. B5</w:t>
            </w:r>
            <w:r>
              <w:rPr>
                <w:noProof/>
                <w:webHidden/>
              </w:rPr>
              <w:tab/>
            </w:r>
            <w:r>
              <w:rPr>
                <w:noProof/>
                <w:webHidden/>
              </w:rPr>
              <w:fldChar w:fldCharType="begin"/>
            </w:r>
            <w:r>
              <w:rPr>
                <w:noProof/>
                <w:webHidden/>
              </w:rPr>
              <w:instrText xml:space="preserve"> PAGEREF _Toc191470935 \h </w:instrText>
            </w:r>
            <w:r>
              <w:rPr>
                <w:noProof/>
                <w:webHidden/>
              </w:rPr>
            </w:r>
            <w:r>
              <w:rPr>
                <w:noProof/>
                <w:webHidden/>
              </w:rPr>
              <w:fldChar w:fldCharType="separate"/>
            </w:r>
            <w:r>
              <w:rPr>
                <w:noProof/>
                <w:webHidden/>
              </w:rPr>
              <w:t>18</w:t>
            </w:r>
            <w:r>
              <w:rPr>
                <w:noProof/>
                <w:webHidden/>
              </w:rPr>
              <w:fldChar w:fldCharType="end"/>
            </w:r>
          </w:hyperlink>
        </w:p>
        <w:p w14:paraId="3283DD35" w14:textId="2E92E262"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36" w:history="1">
            <w:r w:rsidRPr="0060468F">
              <w:rPr>
                <w:rStyle w:val="Hyperlink"/>
                <w:noProof/>
                <w:lang w:val="fr-CH"/>
              </w:rPr>
              <w:t>16.</w:t>
            </w:r>
            <w:r>
              <w:rPr>
                <w:rFonts w:eastAsiaTheme="minorEastAsia" w:cstheme="minorBidi"/>
                <w:noProof/>
                <w:kern w:val="2"/>
                <w:sz w:val="24"/>
                <w:szCs w:val="24"/>
                <w:lang w:eastAsia="de-CH"/>
                <w14:ligatures w14:val="standardContextual"/>
              </w:rPr>
              <w:tab/>
            </w:r>
            <w:r w:rsidRPr="0060468F">
              <w:rPr>
                <w:rStyle w:val="Hyperlink"/>
                <w:noProof/>
                <w:lang w:val="fr-CH"/>
              </w:rPr>
              <w:t>Sujet 129: Charger le veau à l’engrais pour le transport  | Obj. B1, B5</w:t>
            </w:r>
            <w:r>
              <w:rPr>
                <w:noProof/>
                <w:webHidden/>
              </w:rPr>
              <w:tab/>
            </w:r>
            <w:r>
              <w:rPr>
                <w:noProof/>
                <w:webHidden/>
              </w:rPr>
              <w:fldChar w:fldCharType="begin"/>
            </w:r>
            <w:r>
              <w:rPr>
                <w:noProof/>
                <w:webHidden/>
              </w:rPr>
              <w:instrText xml:space="preserve"> PAGEREF _Toc191470936 \h </w:instrText>
            </w:r>
            <w:r>
              <w:rPr>
                <w:noProof/>
                <w:webHidden/>
              </w:rPr>
            </w:r>
            <w:r>
              <w:rPr>
                <w:noProof/>
                <w:webHidden/>
              </w:rPr>
              <w:fldChar w:fldCharType="separate"/>
            </w:r>
            <w:r>
              <w:rPr>
                <w:noProof/>
                <w:webHidden/>
              </w:rPr>
              <w:t>19</w:t>
            </w:r>
            <w:r>
              <w:rPr>
                <w:noProof/>
                <w:webHidden/>
              </w:rPr>
              <w:fldChar w:fldCharType="end"/>
            </w:r>
          </w:hyperlink>
        </w:p>
        <w:p w14:paraId="07CA149F" w14:textId="268BA6CD"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37" w:history="1">
            <w:r w:rsidRPr="0060468F">
              <w:rPr>
                <w:rStyle w:val="Hyperlink"/>
                <w:noProof/>
                <w:lang w:val="fr-CH"/>
              </w:rPr>
              <w:t>17.</w:t>
            </w:r>
            <w:r>
              <w:rPr>
                <w:rFonts w:eastAsiaTheme="minorEastAsia" w:cstheme="minorBidi"/>
                <w:noProof/>
                <w:kern w:val="2"/>
                <w:sz w:val="24"/>
                <w:szCs w:val="24"/>
                <w:lang w:eastAsia="de-CH"/>
                <w14:ligatures w14:val="standardContextual"/>
              </w:rPr>
              <w:tab/>
            </w:r>
            <w:r w:rsidRPr="0060468F">
              <w:rPr>
                <w:rStyle w:val="Hyperlink"/>
                <w:noProof/>
                <w:lang w:val="fr-CH"/>
              </w:rPr>
              <w:t>Sujet 130: Sélectionner et préparer le veau à l’engrais à l’abattage  | Obj. B5</w:t>
            </w:r>
            <w:r>
              <w:rPr>
                <w:noProof/>
                <w:webHidden/>
              </w:rPr>
              <w:tab/>
            </w:r>
            <w:r>
              <w:rPr>
                <w:noProof/>
                <w:webHidden/>
              </w:rPr>
              <w:fldChar w:fldCharType="begin"/>
            </w:r>
            <w:r>
              <w:rPr>
                <w:noProof/>
                <w:webHidden/>
              </w:rPr>
              <w:instrText xml:space="preserve"> PAGEREF _Toc191470937 \h </w:instrText>
            </w:r>
            <w:r>
              <w:rPr>
                <w:noProof/>
                <w:webHidden/>
              </w:rPr>
            </w:r>
            <w:r>
              <w:rPr>
                <w:noProof/>
                <w:webHidden/>
              </w:rPr>
              <w:fldChar w:fldCharType="separate"/>
            </w:r>
            <w:r>
              <w:rPr>
                <w:noProof/>
                <w:webHidden/>
              </w:rPr>
              <w:t>20</w:t>
            </w:r>
            <w:r>
              <w:rPr>
                <w:noProof/>
                <w:webHidden/>
              </w:rPr>
              <w:fldChar w:fldCharType="end"/>
            </w:r>
          </w:hyperlink>
        </w:p>
        <w:p w14:paraId="6E85CD7C" w14:textId="2390AB01"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38" w:history="1">
            <w:r w:rsidRPr="0060468F">
              <w:rPr>
                <w:rStyle w:val="Hyperlink"/>
                <w:noProof/>
                <w:lang w:val="fr-CH"/>
              </w:rPr>
              <w:t>18.</w:t>
            </w:r>
            <w:r>
              <w:rPr>
                <w:rFonts w:eastAsiaTheme="minorEastAsia" w:cstheme="minorBidi"/>
                <w:noProof/>
                <w:kern w:val="2"/>
                <w:sz w:val="24"/>
                <w:szCs w:val="24"/>
                <w:lang w:eastAsia="de-CH"/>
                <w14:ligatures w14:val="standardContextual"/>
              </w:rPr>
              <w:tab/>
            </w:r>
            <w:r w:rsidRPr="0060468F">
              <w:rPr>
                <w:rStyle w:val="Hyperlink"/>
                <w:noProof/>
                <w:lang w:val="fr-CH"/>
              </w:rPr>
              <w:t>Sujet 140: Observer les vaches et évaluer le climat dans l’étable (Vaches laitières et vaches allaitantes)  | Obj. B1.1</w:t>
            </w:r>
            <w:r>
              <w:rPr>
                <w:noProof/>
                <w:webHidden/>
              </w:rPr>
              <w:tab/>
            </w:r>
            <w:r>
              <w:rPr>
                <w:noProof/>
                <w:webHidden/>
              </w:rPr>
              <w:fldChar w:fldCharType="begin"/>
            </w:r>
            <w:r>
              <w:rPr>
                <w:noProof/>
                <w:webHidden/>
              </w:rPr>
              <w:instrText xml:space="preserve"> PAGEREF _Toc191470938 \h </w:instrText>
            </w:r>
            <w:r>
              <w:rPr>
                <w:noProof/>
                <w:webHidden/>
              </w:rPr>
            </w:r>
            <w:r>
              <w:rPr>
                <w:noProof/>
                <w:webHidden/>
              </w:rPr>
              <w:fldChar w:fldCharType="separate"/>
            </w:r>
            <w:r>
              <w:rPr>
                <w:noProof/>
                <w:webHidden/>
              </w:rPr>
              <w:t>21</w:t>
            </w:r>
            <w:r>
              <w:rPr>
                <w:noProof/>
                <w:webHidden/>
              </w:rPr>
              <w:fldChar w:fldCharType="end"/>
            </w:r>
          </w:hyperlink>
        </w:p>
        <w:p w14:paraId="1E28F0F4" w14:textId="27281EAD"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39" w:history="1">
            <w:r w:rsidRPr="0060468F">
              <w:rPr>
                <w:rStyle w:val="Hyperlink"/>
                <w:noProof/>
                <w:lang w:val="fr-CH"/>
              </w:rPr>
              <w:t>19.</w:t>
            </w:r>
            <w:r>
              <w:rPr>
                <w:rFonts w:eastAsiaTheme="minorEastAsia" w:cstheme="minorBidi"/>
                <w:noProof/>
                <w:kern w:val="2"/>
                <w:sz w:val="24"/>
                <w:szCs w:val="24"/>
                <w:lang w:eastAsia="de-CH"/>
                <w14:ligatures w14:val="standardContextual"/>
              </w:rPr>
              <w:tab/>
            </w:r>
            <w:r w:rsidRPr="0060468F">
              <w:rPr>
                <w:rStyle w:val="Hyperlink"/>
                <w:noProof/>
                <w:lang w:val="fr-CH"/>
              </w:rPr>
              <w:t>Sujet 141: Évaluer le bien-être des vaches  | Obj. B1.2</w:t>
            </w:r>
            <w:r>
              <w:rPr>
                <w:noProof/>
                <w:webHidden/>
              </w:rPr>
              <w:tab/>
            </w:r>
            <w:r>
              <w:rPr>
                <w:noProof/>
                <w:webHidden/>
              </w:rPr>
              <w:fldChar w:fldCharType="begin"/>
            </w:r>
            <w:r>
              <w:rPr>
                <w:noProof/>
                <w:webHidden/>
              </w:rPr>
              <w:instrText xml:space="preserve"> PAGEREF _Toc191470939 \h </w:instrText>
            </w:r>
            <w:r>
              <w:rPr>
                <w:noProof/>
                <w:webHidden/>
              </w:rPr>
            </w:r>
            <w:r>
              <w:rPr>
                <w:noProof/>
                <w:webHidden/>
              </w:rPr>
              <w:fldChar w:fldCharType="separate"/>
            </w:r>
            <w:r>
              <w:rPr>
                <w:noProof/>
                <w:webHidden/>
              </w:rPr>
              <w:t>22</w:t>
            </w:r>
            <w:r>
              <w:rPr>
                <w:noProof/>
                <w:webHidden/>
              </w:rPr>
              <w:fldChar w:fldCharType="end"/>
            </w:r>
          </w:hyperlink>
        </w:p>
        <w:p w14:paraId="23B0917E" w14:textId="74E85467"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40" w:history="1">
            <w:r w:rsidRPr="0060468F">
              <w:rPr>
                <w:rStyle w:val="Hyperlink"/>
                <w:noProof/>
                <w:lang w:val="fr-CH"/>
              </w:rPr>
              <w:t>20.</w:t>
            </w:r>
            <w:r>
              <w:rPr>
                <w:rFonts w:eastAsiaTheme="minorEastAsia" w:cstheme="minorBidi"/>
                <w:noProof/>
                <w:kern w:val="2"/>
                <w:sz w:val="24"/>
                <w:szCs w:val="24"/>
                <w:lang w:eastAsia="de-CH"/>
                <w14:ligatures w14:val="standardContextual"/>
              </w:rPr>
              <w:tab/>
            </w:r>
            <w:r w:rsidRPr="0060468F">
              <w:rPr>
                <w:rStyle w:val="Hyperlink"/>
                <w:noProof/>
                <w:lang w:val="fr-CH"/>
              </w:rPr>
              <w:t>Sujet 142: Usage et caractéristiques de santé chez la vache laitière / allaitante   | Obj. B4.1, B4.2</w:t>
            </w:r>
            <w:r>
              <w:rPr>
                <w:noProof/>
                <w:webHidden/>
              </w:rPr>
              <w:tab/>
            </w:r>
            <w:r>
              <w:rPr>
                <w:noProof/>
                <w:webHidden/>
              </w:rPr>
              <w:fldChar w:fldCharType="begin"/>
            </w:r>
            <w:r>
              <w:rPr>
                <w:noProof/>
                <w:webHidden/>
              </w:rPr>
              <w:instrText xml:space="preserve"> PAGEREF _Toc191470940 \h </w:instrText>
            </w:r>
            <w:r>
              <w:rPr>
                <w:noProof/>
                <w:webHidden/>
              </w:rPr>
            </w:r>
            <w:r>
              <w:rPr>
                <w:noProof/>
                <w:webHidden/>
              </w:rPr>
              <w:fldChar w:fldCharType="separate"/>
            </w:r>
            <w:r>
              <w:rPr>
                <w:noProof/>
                <w:webHidden/>
              </w:rPr>
              <w:t>23</w:t>
            </w:r>
            <w:r>
              <w:rPr>
                <w:noProof/>
                <w:webHidden/>
              </w:rPr>
              <w:fldChar w:fldCharType="end"/>
            </w:r>
          </w:hyperlink>
        </w:p>
        <w:p w14:paraId="47CA41E0" w14:textId="2A9D1E49"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41" w:history="1">
            <w:r w:rsidRPr="0060468F">
              <w:rPr>
                <w:rStyle w:val="Hyperlink"/>
                <w:noProof/>
                <w:lang w:val="fr-CH"/>
              </w:rPr>
              <w:t>21.</w:t>
            </w:r>
            <w:r>
              <w:rPr>
                <w:rFonts w:eastAsiaTheme="minorEastAsia" w:cstheme="minorBidi"/>
                <w:noProof/>
                <w:kern w:val="2"/>
                <w:sz w:val="24"/>
                <w:szCs w:val="24"/>
                <w:lang w:eastAsia="de-CH"/>
                <w14:ligatures w14:val="standardContextual"/>
              </w:rPr>
              <w:tab/>
            </w:r>
            <w:r w:rsidRPr="0060468F">
              <w:rPr>
                <w:rStyle w:val="Hyperlink"/>
                <w:noProof/>
                <w:lang w:val="fr-CH"/>
              </w:rPr>
              <w:t>Sujet 143: Observer les vaches allaitantes et évaluer les conditions d’élevage   | Obj. B1, B3</w:t>
            </w:r>
            <w:r>
              <w:rPr>
                <w:noProof/>
                <w:webHidden/>
              </w:rPr>
              <w:tab/>
            </w:r>
            <w:r>
              <w:rPr>
                <w:noProof/>
                <w:webHidden/>
              </w:rPr>
              <w:fldChar w:fldCharType="begin"/>
            </w:r>
            <w:r>
              <w:rPr>
                <w:noProof/>
                <w:webHidden/>
              </w:rPr>
              <w:instrText xml:space="preserve"> PAGEREF _Toc191470941 \h </w:instrText>
            </w:r>
            <w:r>
              <w:rPr>
                <w:noProof/>
                <w:webHidden/>
              </w:rPr>
            </w:r>
            <w:r>
              <w:rPr>
                <w:noProof/>
                <w:webHidden/>
              </w:rPr>
              <w:fldChar w:fldCharType="separate"/>
            </w:r>
            <w:r>
              <w:rPr>
                <w:noProof/>
                <w:webHidden/>
              </w:rPr>
              <w:t>24</w:t>
            </w:r>
            <w:r>
              <w:rPr>
                <w:noProof/>
                <w:webHidden/>
              </w:rPr>
              <w:fldChar w:fldCharType="end"/>
            </w:r>
          </w:hyperlink>
        </w:p>
        <w:p w14:paraId="354E0392" w14:textId="4D8615E6"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42" w:history="1">
            <w:r w:rsidRPr="0060468F">
              <w:rPr>
                <w:rStyle w:val="Hyperlink"/>
                <w:noProof/>
                <w:lang w:val="fr-CH"/>
              </w:rPr>
              <w:t>22.</w:t>
            </w:r>
            <w:r>
              <w:rPr>
                <w:rFonts w:eastAsiaTheme="minorEastAsia" w:cstheme="minorBidi"/>
                <w:noProof/>
                <w:kern w:val="2"/>
                <w:sz w:val="24"/>
                <w:szCs w:val="24"/>
                <w:lang w:eastAsia="de-CH"/>
                <w14:ligatures w14:val="standardContextual"/>
              </w:rPr>
              <w:tab/>
            </w:r>
            <w:r w:rsidRPr="0060468F">
              <w:rPr>
                <w:rStyle w:val="Hyperlink"/>
                <w:noProof/>
                <w:lang w:val="fr-CH"/>
              </w:rPr>
              <w:t>Sujet 144: Météorisation de la panse  | Obj. B4.1.2, B4.2</w:t>
            </w:r>
            <w:r>
              <w:rPr>
                <w:noProof/>
                <w:webHidden/>
              </w:rPr>
              <w:tab/>
            </w:r>
            <w:r>
              <w:rPr>
                <w:noProof/>
                <w:webHidden/>
              </w:rPr>
              <w:fldChar w:fldCharType="begin"/>
            </w:r>
            <w:r>
              <w:rPr>
                <w:noProof/>
                <w:webHidden/>
              </w:rPr>
              <w:instrText xml:space="preserve"> PAGEREF _Toc191470942 \h </w:instrText>
            </w:r>
            <w:r>
              <w:rPr>
                <w:noProof/>
                <w:webHidden/>
              </w:rPr>
            </w:r>
            <w:r>
              <w:rPr>
                <w:noProof/>
                <w:webHidden/>
              </w:rPr>
              <w:fldChar w:fldCharType="separate"/>
            </w:r>
            <w:r>
              <w:rPr>
                <w:noProof/>
                <w:webHidden/>
              </w:rPr>
              <w:t>25</w:t>
            </w:r>
            <w:r>
              <w:rPr>
                <w:noProof/>
                <w:webHidden/>
              </w:rPr>
              <w:fldChar w:fldCharType="end"/>
            </w:r>
          </w:hyperlink>
        </w:p>
        <w:p w14:paraId="0CEBBFAD" w14:textId="0B3BDA49"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43" w:history="1">
            <w:r w:rsidRPr="0060468F">
              <w:rPr>
                <w:rStyle w:val="Hyperlink"/>
                <w:noProof/>
                <w:lang w:val="fr-CH"/>
              </w:rPr>
              <w:t>23.</w:t>
            </w:r>
            <w:r>
              <w:rPr>
                <w:rFonts w:eastAsiaTheme="minorEastAsia" w:cstheme="minorBidi"/>
                <w:noProof/>
                <w:kern w:val="2"/>
                <w:sz w:val="24"/>
                <w:szCs w:val="24"/>
                <w:lang w:eastAsia="de-CH"/>
                <w14:ligatures w14:val="standardContextual"/>
              </w:rPr>
              <w:tab/>
            </w:r>
            <w:r w:rsidRPr="0060468F">
              <w:rPr>
                <w:rStyle w:val="Hyperlink"/>
                <w:noProof/>
                <w:lang w:val="fr-CH"/>
              </w:rPr>
              <w:t>Sujet 145: Évaluer la santé des onglons des vaches laitières / allaitantes  | Obj. B4</w:t>
            </w:r>
            <w:r>
              <w:rPr>
                <w:noProof/>
                <w:webHidden/>
              </w:rPr>
              <w:tab/>
            </w:r>
            <w:r>
              <w:rPr>
                <w:noProof/>
                <w:webHidden/>
              </w:rPr>
              <w:fldChar w:fldCharType="begin"/>
            </w:r>
            <w:r>
              <w:rPr>
                <w:noProof/>
                <w:webHidden/>
              </w:rPr>
              <w:instrText xml:space="preserve"> PAGEREF _Toc191470943 \h </w:instrText>
            </w:r>
            <w:r>
              <w:rPr>
                <w:noProof/>
                <w:webHidden/>
              </w:rPr>
            </w:r>
            <w:r>
              <w:rPr>
                <w:noProof/>
                <w:webHidden/>
              </w:rPr>
              <w:fldChar w:fldCharType="separate"/>
            </w:r>
            <w:r>
              <w:rPr>
                <w:noProof/>
                <w:webHidden/>
              </w:rPr>
              <w:t>26</w:t>
            </w:r>
            <w:r>
              <w:rPr>
                <w:noProof/>
                <w:webHidden/>
              </w:rPr>
              <w:fldChar w:fldCharType="end"/>
            </w:r>
          </w:hyperlink>
        </w:p>
        <w:p w14:paraId="4B24F5D6" w14:textId="1D054826"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44" w:history="1">
            <w:r w:rsidRPr="0060468F">
              <w:rPr>
                <w:rStyle w:val="Hyperlink"/>
                <w:noProof/>
                <w:lang w:val="fr-CH"/>
              </w:rPr>
              <w:t>24.</w:t>
            </w:r>
            <w:r>
              <w:rPr>
                <w:rFonts w:eastAsiaTheme="minorEastAsia" w:cstheme="minorBidi"/>
                <w:noProof/>
                <w:kern w:val="2"/>
                <w:sz w:val="24"/>
                <w:szCs w:val="24"/>
                <w:lang w:eastAsia="de-CH"/>
                <w14:ligatures w14:val="standardContextual"/>
              </w:rPr>
              <w:tab/>
            </w:r>
            <w:r w:rsidRPr="0060468F">
              <w:rPr>
                <w:rStyle w:val="Hyperlink"/>
                <w:noProof/>
                <w:lang w:val="fr-CH"/>
              </w:rPr>
              <w:t>Sujet 147: Affouragement (bovins)  | Obj. B2.3</w:t>
            </w:r>
            <w:r>
              <w:rPr>
                <w:noProof/>
                <w:webHidden/>
              </w:rPr>
              <w:tab/>
            </w:r>
            <w:r>
              <w:rPr>
                <w:noProof/>
                <w:webHidden/>
              </w:rPr>
              <w:fldChar w:fldCharType="begin"/>
            </w:r>
            <w:r>
              <w:rPr>
                <w:noProof/>
                <w:webHidden/>
              </w:rPr>
              <w:instrText xml:space="preserve"> PAGEREF _Toc191470944 \h </w:instrText>
            </w:r>
            <w:r>
              <w:rPr>
                <w:noProof/>
                <w:webHidden/>
              </w:rPr>
            </w:r>
            <w:r>
              <w:rPr>
                <w:noProof/>
                <w:webHidden/>
              </w:rPr>
              <w:fldChar w:fldCharType="separate"/>
            </w:r>
            <w:r>
              <w:rPr>
                <w:noProof/>
                <w:webHidden/>
              </w:rPr>
              <w:t>27</w:t>
            </w:r>
            <w:r>
              <w:rPr>
                <w:noProof/>
                <w:webHidden/>
              </w:rPr>
              <w:fldChar w:fldCharType="end"/>
            </w:r>
          </w:hyperlink>
        </w:p>
        <w:p w14:paraId="63F7F01A" w14:textId="13317369"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45" w:history="1">
            <w:r w:rsidRPr="0060468F">
              <w:rPr>
                <w:rStyle w:val="Hyperlink"/>
                <w:noProof/>
                <w:lang w:val="fr-CH"/>
              </w:rPr>
              <w:t>25.</w:t>
            </w:r>
            <w:r>
              <w:rPr>
                <w:rFonts w:eastAsiaTheme="minorEastAsia" w:cstheme="minorBidi"/>
                <w:noProof/>
                <w:kern w:val="2"/>
                <w:sz w:val="24"/>
                <w:szCs w:val="24"/>
                <w:lang w:eastAsia="de-CH"/>
                <w14:ligatures w14:val="standardContextual"/>
              </w:rPr>
              <w:tab/>
            </w:r>
            <w:r w:rsidRPr="0060468F">
              <w:rPr>
                <w:rStyle w:val="Hyperlink"/>
                <w:noProof/>
                <w:lang w:val="fr-CH"/>
              </w:rPr>
              <w:t>Sujet 148: Affouragement du bétail laitier  | Obj. B2.3</w:t>
            </w:r>
            <w:r>
              <w:rPr>
                <w:noProof/>
                <w:webHidden/>
              </w:rPr>
              <w:tab/>
            </w:r>
            <w:r>
              <w:rPr>
                <w:noProof/>
                <w:webHidden/>
              </w:rPr>
              <w:fldChar w:fldCharType="begin"/>
            </w:r>
            <w:r>
              <w:rPr>
                <w:noProof/>
                <w:webHidden/>
              </w:rPr>
              <w:instrText xml:space="preserve"> PAGEREF _Toc191470945 \h </w:instrText>
            </w:r>
            <w:r>
              <w:rPr>
                <w:noProof/>
                <w:webHidden/>
              </w:rPr>
            </w:r>
            <w:r>
              <w:rPr>
                <w:noProof/>
                <w:webHidden/>
              </w:rPr>
              <w:fldChar w:fldCharType="separate"/>
            </w:r>
            <w:r>
              <w:rPr>
                <w:noProof/>
                <w:webHidden/>
              </w:rPr>
              <w:t>28</w:t>
            </w:r>
            <w:r>
              <w:rPr>
                <w:noProof/>
                <w:webHidden/>
              </w:rPr>
              <w:fldChar w:fldCharType="end"/>
            </w:r>
          </w:hyperlink>
        </w:p>
        <w:p w14:paraId="39C2FBB9" w14:textId="0C93901C"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46" w:history="1">
            <w:r w:rsidRPr="0060468F">
              <w:rPr>
                <w:rStyle w:val="Hyperlink"/>
                <w:noProof/>
                <w:lang w:val="fr-CH"/>
              </w:rPr>
              <w:t>26.</w:t>
            </w:r>
            <w:r>
              <w:rPr>
                <w:rFonts w:eastAsiaTheme="minorEastAsia" w:cstheme="minorBidi"/>
                <w:noProof/>
                <w:kern w:val="2"/>
                <w:sz w:val="24"/>
                <w:szCs w:val="24"/>
                <w:lang w:eastAsia="de-CH"/>
                <w14:ligatures w14:val="standardContextual"/>
              </w:rPr>
              <w:tab/>
            </w:r>
            <w:r w:rsidRPr="0060468F">
              <w:rPr>
                <w:rStyle w:val="Hyperlink"/>
                <w:noProof/>
                <w:lang w:val="fr-CH"/>
              </w:rPr>
              <w:t>Sujet 149: Affourragement des vaches allaitantes  | Obj. B.2.2, B2.4</w:t>
            </w:r>
            <w:r>
              <w:rPr>
                <w:noProof/>
                <w:webHidden/>
              </w:rPr>
              <w:tab/>
            </w:r>
            <w:r>
              <w:rPr>
                <w:noProof/>
                <w:webHidden/>
              </w:rPr>
              <w:fldChar w:fldCharType="begin"/>
            </w:r>
            <w:r>
              <w:rPr>
                <w:noProof/>
                <w:webHidden/>
              </w:rPr>
              <w:instrText xml:space="preserve"> PAGEREF _Toc191470946 \h </w:instrText>
            </w:r>
            <w:r>
              <w:rPr>
                <w:noProof/>
                <w:webHidden/>
              </w:rPr>
            </w:r>
            <w:r>
              <w:rPr>
                <w:noProof/>
                <w:webHidden/>
              </w:rPr>
              <w:fldChar w:fldCharType="separate"/>
            </w:r>
            <w:r>
              <w:rPr>
                <w:noProof/>
                <w:webHidden/>
              </w:rPr>
              <w:t>29</w:t>
            </w:r>
            <w:r>
              <w:rPr>
                <w:noProof/>
                <w:webHidden/>
              </w:rPr>
              <w:fldChar w:fldCharType="end"/>
            </w:r>
          </w:hyperlink>
        </w:p>
        <w:p w14:paraId="083FBFBA" w14:textId="3669D0D6"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47" w:history="1">
            <w:r w:rsidRPr="0060468F">
              <w:rPr>
                <w:rStyle w:val="Hyperlink"/>
                <w:noProof/>
                <w:lang w:val="fr-CH"/>
              </w:rPr>
              <w:t>27.</w:t>
            </w:r>
            <w:r>
              <w:rPr>
                <w:rFonts w:eastAsiaTheme="minorEastAsia" w:cstheme="minorBidi"/>
                <w:noProof/>
                <w:kern w:val="2"/>
                <w:sz w:val="24"/>
                <w:szCs w:val="24"/>
                <w:lang w:eastAsia="de-CH"/>
                <w14:ligatures w14:val="standardContextual"/>
              </w:rPr>
              <w:tab/>
            </w:r>
            <w:r w:rsidRPr="0060468F">
              <w:rPr>
                <w:rStyle w:val="Hyperlink"/>
                <w:noProof/>
                <w:lang w:val="fr-CH"/>
              </w:rPr>
              <w:t>Sujet 150: Préparation d’une ration de fourrage  | Obj. B2.3</w:t>
            </w:r>
            <w:r>
              <w:rPr>
                <w:noProof/>
                <w:webHidden/>
              </w:rPr>
              <w:tab/>
            </w:r>
            <w:r>
              <w:rPr>
                <w:noProof/>
                <w:webHidden/>
              </w:rPr>
              <w:fldChar w:fldCharType="begin"/>
            </w:r>
            <w:r>
              <w:rPr>
                <w:noProof/>
                <w:webHidden/>
              </w:rPr>
              <w:instrText xml:space="preserve"> PAGEREF _Toc191470947 \h </w:instrText>
            </w:r>
            <w:r>
              <w:rPr>
                <w:noProof/>
                <w:webHidden/>
              </w:rPr>
            </w:r>
            <w:r>
              <w:rPr>
                <w:noProof/>
                <w:webHidden/>
              </w:rPr>
              <w:fldChar w:fldCharType="separate"/>
            </w:r>
            <w:r>
              <w:rPr>
                <w:noProof/>
                <w:webHidden/>
              </w:rPr>
              <w:t>30</w:t>
            </w:r>
            <w:r>
              <w:rPr>
                <w:noProof/>
                <w:webHidden/>
              </w:rPr>
              <w:fldChar w:fldCharType="end"/>
            </w:r>
          </w:hyperlink>
        </w:p>
        <w:p w14:paraId="10AAFC0B" w14:textId="2AD8AD60"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48" w:history="1">
            <w:r w:rsidRPr="0060468F">
              <w:rPr>
                <w:rStyle w:val="Hyperlink"/>
                <w:noProof/>
                <w:lang w:val="fr-CH"/>
              </w:rPr>
              <w:t>28.</w:t>
            </w:r>
            <w:r>
              <w:rPr>
                <w:rFonts w:eastAsiaTheme="minorEastAsia" w:cstheme="minorBidi"/>
                <w:noProof/>
                <w:kern w:val="2"/>
                <w:sz w:val="24"/>
                <w:szCs w:val="24"/>
                <w:lang w:eastAsia="de-CH"/>
                <w14:ligatures w14:val="standardContextual"/>
              </w:rPr>
              <w:tab/>
            </w:r>
            <w:r w:rsidRPr="0060468F">
              <w:rPr>
                <w:rStyle w:val="Hyperlink"/>
                <w:noProof/>
                <w:lang w:val="fr-CH"/>
              </w:rPr>
              <w:t>Sujet 151: Observation des chaleurs et reproduction de bovins  | Obj. B3.3</w:t>
            </w:r>
            <w:r>
              <w:rPr>
                <w:noProof/>
                <w:webHidden/>
              </w:rPr>
              <w:tab/>
            </w:r>
            <w:r>
              <w:rPr>
                <w:noProof/>
                <w:webHidden/>
              </w:rPr>
              <w:fldChar w:fldCharType="begin"/>
            </w:r>
            <w:r>
              <w:rPr>
                <w:noProof/>
                <w:webHidden/>
              </w:rPr>
              <w:instrText xml:space="preserve"> PAGEREF _Toc191470948 \h </w:instrText>
            </w:r>
            <w:r>
              <w:rPr>
                <w:noProof/>
                <w:webHidden/>
              </w:rPr>
            </w:r>
            <w:r>
              <w:rPr>
                <w:noProof/>
                <w:webHidden/>
              </w:rPr>
              <w:fldChar w:fldCharType="separate"/>
            </w:r>
            <w:r>
              <w:rPr>
                <w:noProof/>
                <w:webHidden/>
              </w:rPr>
              <w:t>31</w:t>
            </w:r>
            <w:r>
              <w:rPr>
                <w:noProof/>
                <w:webHidden/>
              </w:rPr>
              <w:fldChar w:fldCharType="end"/>
            </w:r>
          </w:hyperlink>
        </w:p>
        <w:p w14:paraId="0A93F1B0" w14:textId="2A5886FC"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49" w:history="1">
            <w:r w:rsidRPr="0060468F">
              <w:rPr>
                <w:rStyle w:val="Hyperlink"/>
                <w:noProof/>
                <w:lang w:val="fr-CH"/>
              </w:rPr>
              <w:t>29.</w:t>
            </w:r>
            <w:r>
              <w:rPr>
                <w:rFonts w:eastAsiaTheme="minorEastAsia" w:cstheme="minorBidi"/>
                <w:noProof/>
                <w:kern w:val="2"/>
                <w:sz w:val="24"/>
                <w:szCs w:val="24"/>
                <w:lang w:eastAsia="de-CH"/>
                <w14:ligatures w14:val="standardContextual"/>
              </w:rPr>
              <w:tab/>
            </w:r>
            <w:r w:rsidRPr="0060468F">
              <w:rPr>
                <w:rStyle w:val="Hyperlink"/>
                <w:noProof/>
                <w:lang w:val="fr-CH"/>
              </w:rPr>
              <w:t>Sujet 152 : Préparer la vache laitière / allaitante au vêlage   | Obj. B1, B3, B4</w:t>
            </w:r>
            <w:r>
              <w:rPr>
                <w:noProof/>
                <w:webHidden/>
              </w:rPr>
              <w:tab/>
            </w:r>
            <w:r>
              <w:rPr>
                <w:noProof/>
                <w:webHidden/>
              </w:rPr>
              <w:fldChar w:fldCharType="begin"/>
            </w:r>
            <w:r>
              <w:rPr>
                <w:noProof/>
                <w:webHidden/>
              </w:rPr>
              <w:instrText xml:space="preserve"> PAGEREF _Toc191470949 \h </w:instrText>
            </w:r>
            <w:r>
              <w:rPr>
                <w:noProof/>
                <w:webHidden/>
              </w:rPr>
            </w:r>
            <w:r>
              <w:rPr>
                <w:noProof/>
                <w:webHidden/>
              </w:rPr>
              <w:fldChar w:fldCharType="separate"/>
            </w:r>
            <w:r>
              <w:rPr>
                <w:noProof/>
                <w:webHidden/>
              </w:rPr>
              <w:t>32</w:t>
            </w:r>
            <w:r>
              <w:rPr>
                <w:noProof/>
                <w:webHidden/>
              </w:rPr>
              <w:fldChar w:fldCharType="end"/>
            </w:r>
          </w:hyperlink>
        </w:p>
        <w:p w14:paraId="68ABAF8C" w14:textId="14A921BA"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50" w:history="1">
            <w:r w:rsidRPr="0060468F">
              <w:rPr>
                <w:rStyle w:val="Hyperlink"/>
                <w:noProof/>
                <w:lang w:val="fr-CH"/>
              </w:rPr>
              <w:t>30.</w:t>
            </w:r>
            <w:r>
              <w:rPr>
                <w:rFonts w:eastAsiaTheme="minorEastAsia" w:cstheme="minorBidi"/>
                <w:noProof/>
                <w:kern w:val="2"/>
                <w:sz w:val="24"/>
                <w:szCs w:val="24"/>
                <w:lang w:eastAsia="de-CH"/>
                <w14:ligatures w14:val="standardContextual"/>
              </w:rPr>
              <w:tab/>
            </w:r>
            <w:r w:rsidRPr="0060468F">
              <w:rPr>
                <w:rStyle w:val="Hyperlink"/>
                <w:noProof/>
                <w:lang w:val="fr-CH"/>
              </w:rPr>
              <w:t>Sujet 71: Surveiller la santé des vaches allaitantes    | Obj. B3, B4</w:t>
            </w:r>
            <w:r>
              <w:rPr>
                <w:noProof/>
                <w:webHidden/>
              </w:rPr>
              <w:tab/>
            </w:r>
            <w:r>
              <w:rPr>
                <w:noProof/>
                <w:webHidden/>
              </w:rPr>
              <w:fldChar w:fldCharType="begin"/>
            </w:r>
            <w:r>
              <w:rPr>
                <w:noProof/>
                <w:webHidden/>
              </w:rPr>
              <w:instrText xml:space="preserve"> PAGEREF _Toc191470950 \h </w:instrText>
            </w:r>
            <w:r>
              <w:rPr>
                <w:noProof/>
                <w:webHidden/>
              </w:rPr>
            </w:r>
            <w:r>
              <w:rPr>
                <w:noProof/>
                <w:webHidden/>
              </w:rPr>
              <w:fldChar w:fldCharType="separate"/>
            </w:r>
            <w:r>
              <w:rPr>
                <w:noProof/>
                <w:webHidden/>
              </w:rPr>
              <w:t>33</w:t>
            </w:r>
            <w:r>
              <w:rPr>
                <w:noProof/>
                <w:webHidden/>
              </w:rPr>
              <w:fldChar w:fldCharType="end"/>
            </w:r>
          </w:hyperlink>
        </w:p>
        <w:p w14:paraId="1D7A7A0F" w14:textId="333BF43D"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51" w:history="1">
            <w:r w:rsidRPr="0060468F">
              <w:rPr>
                <w:rStyle w:val="Hyperlink"/>
                <w:noProof/>
                <w:lang w:val="fr-CH"/>
              </w:rPr>
              <w:t>31.</w:t>
            </w:r>
            <w:r>
              <w:rPr>
                <w:rFonts w:eastAsiaTheme="minorEastAsia" w:cstheme="minorBidi"/>
                <w:noProof/>
                <w:kern w:val="2"/>
                <w:sz w:val="24"/>
                <w:szCs w:val="24"/>
                <w:lang w:eastAsia="de-CH"/>
                <w14:ligatures w14:val="standardContextual"/>
              </w:rPr>
              <w:tab/>
            </w:r>
            <w:r w:rsidRPr="0060468F">
              <w:rPr>
                <w:rStyle w:val="Hyperlink"/>
                <w:noProof/>
                <w:lang w:val="fr-CH"/>
              </w:rPr>
              <w:t>Sujet 154: Toiletter une vache pour la classification (Vache laitière)  | Obj. B1.2</w:t>
            </w:r>
            <w:r>
              <w:rPr>
                <w:noProof/>
                <w:webHidden/>
              </w:rPr>
              <w:tab/>
            </w:r>
            <w:r>
              <w:rPr>
                <w:noProof/>
                <w:webHidden/>
              </w:rPr>
              <w:fldChar w:fldCharType="begin"/>
            </w:r>
            <w:r>
              <w:rPr>
                <w:noProof/>
                <w:webHidden/>
              </w:rPr>
              <w:instrText xml:space="preserve"> PAGEREF _Toc191470951 \h </w:instrText>
            </w:r>
            <w:r>
              <w:rPr>
                <w:noProof/>
                <w:webHidden/>
              </w:rPr>
            </w:r>
            <w:r>
              <w:rPr>
                <w:noProof/>
                <w:webHidden/>
              </w:rPr>
              <w:fldChar w:fldCharType="separate"/>
            </w:r>
            <w:r>
              <w:rPr>
                <w:noProof/>
                <w:webHidden/>
              </w:rPr>
              <w:t>34</w:t>
            </w:r>
            <w:r>
              <w:rPr>
                <w:noProof/>
                <w:webHidden/>
              </w:rPr>
              <w:fldChar w:fldCharType="end"/>
            </w:r>
          </w:hyperlink>
        </w:p>
        <w:p w14:paraId="7EA95003" w14:textId="3FC9621A"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52" w:history="1">
            <w:r w:rsidRPr="0060468F">
              <w:rPr>
                <w:rStyle w:val="Hyperlink"/>
                <w:noProof/>
                <w:lang w:val="fr-CH"/>
              </w:rPr>
              <w:t>32.</w:t>
            </w:r>
            <w:r>
              <w:rPr>
                <w:rFonts w:eastAsiaTheme="minorEastAsia" w:cstheme="minorBidi"/>
                <w:noProof/>
                <w:kern w:val="2"/>
                <w:sz w:val="24"/>
                <w:szCs w:val="24"/>
                <w:lang w:eastAsia="de-CH"/>
                <w14:ligatures w14:val="standardContextual"/>
              </w:rPr>
              <w:tab/>
            </w:r>
            <w:r w:rsidRPr="0060468F">
              <w:rPr>
                <w:rStyle w:val="Hyperlink"/>
                <w:noProof/>
                <w:lang w:val="fr-CH"/>
              </w:rPr>
              <w:t>Sujet 156: Préparer une vache laitière / allaitante à l’abattage  | Obj. B5, B6.2</w:t>
            </w:r>
            <w:r>
              <w:rPr>
                <w:noProof/>
                <w:webHidden/>
              </w:rPr>
              <w:tab/>
            </w:r>
            <w:r>
              <w:rPr>
                <w:noProof/>
                <w:webHidden/>
              </w:rPr>
              <w:fldChar w:fldCharType="begin"/>
            </w:r>
            <w:r>
              <w:rPr>
                <w:noProof/>
                <w:webHidden/>
              </w:rPr>
              <w:instrText xml:space="preserve"> PAGEREF _Toc191470952 \h </w:instrText>
            </w:r>
            <w:r>
              <w:rPr>
                <w:noProof/>
                <w:webHidden/>
              </w:rPr>
            </w:r>
            <w:r>
              <w:rPr>
                <w:noProof/>
                <w:webHidden/>
              </w:rPr>
              <w:fldChar w:fldCharType="separate"/>
            </w:r>
            <w:r>
              <w:rPr>
                <w:noProof/>
                <w:webHidden/>
              </w:rPr>
              <w:t>35</w:t>
            </w:r>
            <w:r>
              <w:rPr>
                <w:noProof/>
                <w:webHidden/>
              </w:rPr>
              <w:fldChar w:fldCharType="end"/>
            </w:r>
          </w:hyperlink>
        </w:p>
        <w:p w14:paraId="406F76A1" w14:textId="4D38949B"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53" w:history="1">
            <w:r w:rsidRPr="0060468F">
              <w:rPr>
                <w:rStyle w:val="Hyperlink"/>
                <w:noProof/>
                <w:lang w:val="fr-CH"/>
              </w:rPr>
              <w:t>33.</w:t>
            </w:r>
            <w:r>
              <w:rPr>
                <w:rFonts w:eastAsiaTheme="minorEastAsia" w:cstheme="minorBidi"/>
                <w:noProof/>
                <w:kern w:val="2"/>
                <w:sz w:val="24"/>
                <w:szCs w:val="24"/>
                <w:lang w:eastAsia="de-CH"/>
                <w14:ligatures w14:val="standardContextual"/>
              </w:rPr>
              <w:tab/>
            </w:r>
            <w:r w:rsidRPr="0060468F">
              <w:rPr>
                <w:rStyle w:val="Hyperlink"/>
                <w:noProof/>
                <w:lang w:val="fr-CH"/>
              </w:rPr>
              <w:t>Sujet 157: Déterminer la valeur bouchère des vaches laitière / allaitantes  | Obj. B5.2</w:t>
            </w:r>
            <w:r>
              <w:rPr>
                <w:noProof/>
                <w:webHidden/>
              </w:rPr>
              <w:tab/>
            </w:r>
            <w:r>
              <w:rPr>
                <w:noProof/>
                <w:webHidden/>
              </w:rPr>
              <w:fldChar w:fldCharType="begin"/>
            </w:r>
            <w:r>
              <w:rPr>
                <w:noProof/>
                <w:webHidden/>
              </w:rPr>
              <w:instrText xml:space="preserve"> PAGEREF _Toc191470953 \h </w:instrText>
            </w:r>
            <w:r>
              <w:rPr>
                <w:noProof/>
                <w:webHidden/>
              </w:rPr>
            </w:r>
            <w:r>
              <w:rPr>
                <w:noProof/>
                <w:webHidden/>
              </w:rPr>
              <w:fldChar w:fldCharType="separate"/>
            </w:r>
            <w:r>
              <w:rPr>
                <w:noProof/>
                <w:webHidden/>
              </w:rPr>
              <w:t>36</w:t>
            </w:r>
            <w:r>
              <w:rPr>
                <w:noProof/>
                <w:webHidden/>
              </w:rPr>
              <w:fldChar w:fldCharType="end"/>
            </w:r>
          </w:hyperlink>
        </w:p>
        <w:p w14:paraId="0F26DBED" w14:textId="23EA4615"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54" w:history="1">
            <w:r w:rsidRPr="0060468F">
              <w:rPr>
                <w:rStyle w:val="Hyperlink"/>
                <w:noProof/>
                <w:lang w:val="fr-CH"/>
              </w:rPr>
              <w:t>34.</w:t>
            </w:r>
            <w:r>
              <w:rPr>
                <w:rFonts w:eastAsiaTheme="minorEastAsia" w:cstheme="minorBidi"/>
                <w:noProof/>
                <w:kern w:val="2"/>
                <w:sz w:val="24"/>
                <w:szCs w:val="24"/>
                <w:lang w:eastAsia="de-CH"/>
                <w14:ligatures w14:val="standardContextual"/>
              </w:rPr>
              <w:tab/>
            </w:r>
            <w:r w:rsidRPr="0060468F">
              <w:rPr>
                <w:rStyle w:val="Hyperlink"/>
                <w:noProof/>
                <w:lang w:val="fr-CH"/>
              </w:rPr>
              <w:t>Sujet 158: Préparer le veau à l’abattage  | Obj. B5.1, B5.2, B6.2</w:t>
            </w:r>
            <w:r>
              <w:rPr>
                <w:noProof/>
                <w:webHidden/>
              </w:rPr>
              <w:tab/>
            </w:r>
            <w:r>
              <w:rPr>
                <w:noProof/>
                <w:webHidden/>
              </w:rPr>
              <w:fldChar w:fldCharType="begin"/>
            </w:r>
            <w:r>
              <w:rPr>
                <w:noProof/>
                <w:webHidden/>
              </w:rPr>
              <w:instrText xml:space="preserve"> PAGEREF _Toc191470954 \h </w:instrText>
            </w:r>
            <w:r>
              <w:rPr>
                <w:noProof/>
                <w:webHidden/>
              </w:rPr>
            </w:r>
            <w:r>
              <w:rPr>
                <w:noProof/>
                <w:webHidden/>
              </w:rPr>
              <w:fldChar w:fldCharType="separate"/>
            </w:r>
            <w:r>
              <w:rPr>
                <w:noProof/>
                <w:webHidden/>
              </w:rPr>
              <w:t>37</w:t>
            </w:r>
            <w:r>
              <w:rPr>
                <w:noProof/>
                <w:webHidden/>
              </w:rPr>
              <w:fldChar w:fldCharType="end"/>
            </w:r>
          </w:hyperlink>
        </w:p>
        <w:p w14:paraId="60CFD9FA" w14:textId="313C73B7"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55" w:history="1">
            <w:r w:rsidRPr="0060468F">
              <w:rPr>
                <w:rStyle w:val="Hyperlink"/>
                <w:noProof/>
                <w:lang w:val="fr-CH"/>
              </w:rPr>
              <w:t>35.</w:t>
            </w:r>
            <w:r>
              <w:rPr>
                <w:rFonts w:eastAsiaTheme="minorEastAsia" w:cstheme="minorBidi"/>
                <w:noProof/>
                <w:kern w:val="2"/>
                <w:sz w:val="24"/>
                <w:szCs w:val="24"/>
                <w:lang w:eastAsia="de-CH"/>
                <w14:ligatures w14:val="standardContextual"/>
              </w:rPr>
              <w:tab/>
            </w:r>
            <w:r w:rsidRPr="0060468F">
              <w:rPr>
                <w:rStyle w:val="Hyperlink"/>
                <w:noProof/>
                <w:lang w:val="fr-CH"/>
              </w:rPr>
              <w:t>Sujet 160: Traite inclus test de mammite; nettoyer l’installation et les ustensiles de traite   | Obj. B5.2, B5.3</w:t>
            </w:r>
            <w:r>
              <w:rPr>
                <w:noProof/>
                <w:webHidden/>
              </w:rPr>
              <w:tab/>
            </w:r>
            <w:r>
              <w:rPr>
                <w:noProof/>
                <w:webHidden/>
              </w:rPr>
              <w:fldChar w:fldCharType="begin"/>
            </w:r>
            <w:r>
              <w:rPr>
                <w:noProof/>
                <w:webHidden/>
              </w:rPr>
              <w:instrText xml:space="preserve"> PAGEREF _Toc191470955 \h </w:instrText>
            </w:r>
            <w:r>
              <w:rPr>
                <w:noProof/>
                <w:webHidden/>
              </w:rPr>
            </w:r>
            <w:r>
              <w:rPr>
                <w:noProof/>
                <w:webHidden/>
              </w:rPr>
              <w:fldChar w:fldCharType="separate"/>
            </w:r>
            <w:r>
              <w:rPr>
                <w:noProof/>
                <w:webHidden/>
              </w:rPr>
              <w:t>38</w:t>
            </w:r>
            <w:r>
              <w:rPr>
                <w:noProof/>
                <w:webHidden/>
              </w:rPr>
              <w:fldChar w:fldCharType="end"/>
            </w:r>
          </w:hyperlink>
        </w:p>
        <w:p w14:paraId="20EA4595" w14:textId="0A6D499A"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56" w:history="1">
            <w:r w:rsidRPr="0060468F">
              <w:rPr>
                <w:rStyle w:val="Hyperlink"/>
                <w:noProof/>
                <w:lang w:val="fr-CH"/>
              </w:rPr>
              <w:t>36.</w:t>
            </w:r>
            <w:r>
              <w:rPr>
                <w:rFonts w:eastAsiaTheme="minorEastAsia" w:cstheme="minorBidi"/>
                <w:noProof/>
                <w:kern w:val="2"/>
                <w:sz w:val="24"/>
                <w:szCs w:val="24"/>
                <w:lang w:eastAsia="de-CH"/>
                <w14:ligatures w14:val="standardContextual"/>
              </w:rPr>
              <w:tab/>
            </w:r>
            <w:r w:rsidRPr="0060468F">
              <w:rPr>
                <w:rStyle w:val="Hyperlink"/>
                <w:noProof/>
                <w:lang w:val="fr-CH"/>
              </w:rPr>
              <w:t>Sujet 161: Préparer la machine à traire ; traite inclus test de mammite  | Obj. B5.2.3, B5.2.5</w:t>
            </w:r>
            <w:r>
              <w:rPr>
                <w:noProof/>
                <w:webHidden/>
              </w:rPr>
              <w:tab/>
            </w:r>
            <w:r>
              <w:rPr>
                <w:noProof/>
                <w:webHidden/>
              </w:rPr>
              <w:fldChar w:fldCharType="begin"/>
            </w:r>
            <w:r>
              <w:rPr>
                <w:noProof/>
                <w:webHidden/>
              </w:rPr>
              <w:instrText xml:space="preserve"> PAGEREF _Toc191470956 \h </w:instrText>
            </w:r>
            <w:r>
              <w:rPr>
                <w:noProof/>
                <w:webHidden/>
              </w:rPr>
            </w:r>
            <w:r>
              <w:rPr>
                <w:noProof/>
                <w:webHidden/>
              </w:rPr>
              <w:fldChar w:fldCharType="separate"/>
            </w:r>
            <w:r>
              <w:rPr>
                <w:noProof/>
                <w:webHidden/>
              </w:rPr>
              <w:t>39</w:t>
            </w:r>
            <w:r>
              <w:rPr>
                <w:noProof/>
                <w:webHidden/>
              </w:rPr>
              <w:fldChar w:fldCharType="end"/>
            </w:r>
          </w:hyperlink>
        </w:p>
        <w:p w14:paraId="567C1EF9" w14:textId="1C2B9EFA"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57" w:history="1">
            <w:r w:rsidRPr="0060468F">
              <w:rPr>
                <w:rStyle w:val="Hyperlink"/>
                <w:noProof/>
                <w:lang w:val="fr-CH"/>
              </w:rPr>
              <w:t>37.</w:t>
            </w:r>
            <w:r>
              <w:rPr>
                <w:rFonts w:eastAsiaTheme="minorEastAsia" w:cstheme="minorBidi"/>
                <w:noProof/>
                <w:kern w:val="2"/>
                <w:sz w:val="24"/>
                <w:szCs w:val="24"/>
                <w:lang w:eastAsia="de-CH"/>
                <w14:ligatures w14:val="standardContextual"/>
              </w:rPr>
              <w:tab/>
            </w:r>
            <w:r w:rsidRPr="0060468F">
              <w:rPr>
                <w:rStyle w:val="Hyperlink"/>
                <w:noProof/>
                <w:lang w:val="fr-CH"/>
              </w:rPr>
              <w:t>Sujet 165 : Contrôle de la santé des animaux dans les exploitations travaillant avec un robot de traite | Obj. B5.1</w:t>
            </w:r>
            <w:r>
              <w:rPr>
                <w:noProof/>
                <w:webHidden/>
              </w:rPr>
              <w:tab/>
            </w:r>
            <w:r>
              <w:rPr>
                <w:noProof/>
                <w:webHidden/>
              </w:rPr>
              <w:fldChar w:fldCharType="begin"/>
            </w:r>
            <w:r>
              <w:rPr>
                <w:noProof/>
                <w:webHidden/>
              </w:rPr>
              <w:instrText xml:space="preserve"> PAGEREF _Toc191470957 \h </w:instrText>
            </w:r>
            <w:r>
              <w:rPr>
                <w:noProof/>
                <w:webHidden/>
              </w:rPr>
            </w:r>
            <w:r>
              <w:rPr>
                <w:noProof/>
                <w:webHidden/>
              </w:rPr>
              <w:fldChar w:fldCharType="separate"/>
            </w:r>
            <w:r>
              <w:rPr>
                <w:noProof/>
                <w:webHidden/>
              </w:rPr>
              <w:t>40</w:t>
            </w:r>
            <w:r>
              <w:rPr>
                <w:noProof/>
                <w:webHidden/>
              </w:rPr>
              <w:fldChar w:fldCharType="end"/>
            </w:r>
          </w:hyperlink>
        </w:p>
        <w:p w14:paraId="72BD18FC" w14:textId="26831678"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58" w:history="1">
            <w:r w:rsidRPr="0060468F">
              <w:rPr>
                <w:rStyle w:val="Hyperlink"/>
                <w:noProof/>
                <w:lang w:val="fr-CH"/>
              </w:rPr>
              <w:t>38.</w:t>
            </w:r>
            <w:r>
              <w:rPr>
                <w:rFonts w:eastAsiaTheme="minorEastAsia" w:cstheme="minorBidi"/>
                <w:noProof/>
                <w:kern w:val="2"/>
                <w:sz w:val="24"/>
                <w:szCs w:val="24"/>
                <w:lang w:eastAsia="de-CH"/>
                <w14:ligatures w14:val="standardContextual"/>
              </w:rPr>
              <w:tab/>
            </w:r>
            <w:r w:rsidRPr="0060468F">
              <w:rPr>
                <w:rStyle w:val="Hyperlink"/>
                <w:noProof/>
                <w:lang w:val="fr-CH"/>
              </w:rPr>
              <w:t>Sujet 166: Contrôle de la santé de la mamelle (exploitations travaillant avec robot de traite)          | Obj. B5.1</w:t>
            </w:r>
            <w:r>
              <w:rPr>
                <w:noProof/>
                <w:webHidden/>
              </w:rPr>
              <w:tab/>
            </w:r>
            <w:r>
              <w:rPr>
                <w:noProof/>
                <w:webHidden/>
              </w:rPr>
              <w:fldChar w:fldCharType="begin"/>
            </w:r>
            <w:r>
              <w:rPr>
                <w:noProof/>
                <w:webHidden/>
              </w:rPr>
              <w:instrText xml:space="preserve"> PAGEREF _Toc191470958 \h </w:instrText>
            </w:r>
            <w:r>
              <w:rPr>
                <w:noProof/>
                <w:webHidden/>
              </w:rPr>
            </w:r>
            <w:r>
              <w:rPr>
                <w:noProof/>
                <w:webHidden/>
              </w:rPr>
              <w:fldChar w:fldCharType="separate"/>
            </w:r>
            <w:r>
              <w:rPr>
                <w:noProof/>
                <w:webHidden/>
              </w:rPr>
              <w:t>41</w:t>
            </w:r>
            <w:r>
              <w:rPr>
                <w:noProof/>
                <w:webHidden/>
              </w:rPr>
              <w:fldChar w:fldCharType="end"/>
            </w:r>
          </w:hyperlink>
        </w:p>
        <w:p w14:paraId="5B747647" w14:textId="71EED67C"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59" w:history="1">
            <w:r w:rsidRPr="0060468F">
              <w:rPr>
                <w:rStyle w:val="Hyperlink"/>
                <w:noProof/>
                <w:lang w:val="fr-CH"/>
              </w:rPr>
              <w:t>39.</w:t>
            </w:r>
            <w:r>
              <w:rPr>
                <w:rFonts w:eastAsiaTheme="minorEastAsia" w:cstheme="minorBidi"/>
                <w:noProof/>
                <w:kern w:val="2"/>
                <w:sz w:val="24"/>
                <w:szCs w:val="24"/>
                <w:lang w:eastAsia="de-CH"/>
                <w14:ligatures w14:val="standardContextual"/>
              </w:rPr>
              <w:tab/>
            </w:r>
            <w:r w:rsidRPr="0060468F">
              <w:rPr>
                <w:rStyle w:val="Hyperlink"/>
                <w:noProof/>
                <w:lang w:val="fr-CH"/>
              </w:rPr>
              <w:t>Sujet 200 : Pharmacie de porcherie  | Obj. B4.3.6</w:t>
            </w:r>
            <w:r>
              <w:rPr>
                <w:noProof/>
                <w:webHidden/>
              </w:rPr>
              <w:tab/>
            </w:r>
            <w:r>
              <w:rPr>
                <w:noProof/>
                <w:webHidden/>
              </w:rPr>
              <w:fldChar w:fldCharType="begin"/>
            </w:r>
            <w:r>
              <w:rPr>
                <w:noProof/>
                <w:webHidden/>
              </w:rPr>
              <w:instrText xml:space="preserve"> PAGEREF _Toc191470959 \h </w:instrText>
            </w:r>
            <w:r>
              <w:rPr>
                <w:noProof/>
                <w:webHidden/>
              </w:rPr>
            </w:r>
            <w:r>
              <w:rPr>
                <w:noProof/>
                <w:webHidden/>
              </w:rPr>
              <w:fldChar w:fldCharType="separate"/>
            </w:r>
            <w:r>
              <w:rPr>
                <w:noProof/>
                <w:webHidden/>
              </w:rPr>
              <w:t>42</w:t>
            </w:r>
            <w:r>
              <w:rPr>
                <w:noProof/>
                <w:webHidden/>
              </w:rPr>
              <w:fldChar w:fldCharType="end"/>
            </w:r>
          </w:hyperlink>
        </w:p>
        <w:p w14:paraId="1DEA7004" w14:textId="14C1F793"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60" w:history="1">
            <w:r w:rsidRPr="0060468F">
              <w:rPr>
                <w:rStyle w:val="Hyperlink"/>
                <w:noProof/>
                <w:lang w:val="fr-CH"/>
              </w:rPr>
              <w:t>40.</w:t>
            </w:r>
            <w:r>
              <w:rPr>
                <w:rFonts w:eastAsiaTheme="minorEastAsia" w:cstheme="minorBidi"/>
                <w:noProof/>
                <w:kern w:val="2"/>
                <w:sz w:val="24"/>
                <w:szCs w:val="24"/>
                <w:lang w:eastAsia="de-CH"/>
                <w14:ligatures w14:val="standardContextual"/>
              </w:rPr>
              <w:tab/>
            </w:r>
            <w:r w:rsidRPr="0060468F">
              <w:rPr>
                <w:rStyle w:val="Hyperlink"/>
                <w:noProof/>
                <w:lang w:val="fr-CH"/>
              </w:rPr>
              <w:t>Sujet 201 : Observation des porcs  | Obj. B1.1.2, B.1.1.3</w:t>
            </w:r>
            <w:r>
              <w:rPr>
                <w:noProof/>
                <w:webHidden/>
              </w:rPr>
              <w:tab/>
            </w:r>
            <w:r>
              <w:rPr>
                <w:noProof/>
                <w:webHidden/>
              </w:rPr>
              <w:fldChar w:fldCharType="begin"/>
            </w:r>
            <w:r>
              <w:rPr>
                <w:noProof/>
                <w:webHidden/>
              </w:rPr>
              <w:instrText xml:space="preserve"> PAGEREF _Toc191470960 \h </w:instrText>
            </w:r>
            <w:r>
              <w:rPr>
                <w:noProof/>
                <w:webHidden/>
              </w:rPr>
            </w:r>
            <w:r>
              <w:rPr>
                <w:noProof/>
                <w:webHidden/>
              </w:rPr>
              <w:fldChar w:fldCharType="separate"/>
            </w:r>
            <w:r>
              <w:rPr>
                <w:noProof/>
                <w:webHidden/>
              </w:rPr>
              <w:t>43</w:t>
            </w:r>
            <w:r>
              <w:rPr>
                <w:noProof/>
                <w:webHidden/>
              </w:rPr>
              <w:fldChar w:fldCharType="end"/>
            </w:r>
          </w:hyperlink>
        </w:p>
        <w:p w14:paraId="45D80459" w14:textId="674D4790"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61" w:history="1">
            <w:r w:rsidRPr="0060468F">
              <w:rPr>
                <w:rStyle w:val="Hyperlink"/>
                <w:noProof/>
                <w:lang w:val="fr-CH"/>
              </w:rPr>
              <w:t>41.</w:t>
            </w:r>
            <w:r>
              <w:rPr>
                <w:rFonts w:eastAsiaTheme="minorEastAsia" w:cstheme="minorBidi"/>
                <w:noProof/>
                <w:kern w:val="2"/>
                <w:sz w:val="24"/>
                <w:szCs w:val="24"/>
                <w:lang w:eastAsia="de-CH"/>
                <w14:ligatures w14:val="standardContextual"/>
              </w:rPr>
              <w:tab/>
            </w:r>
            <w:r w:rsidRPr="0060468F">
              <w:rPr>
                <w:rStyle w:val="Hyperlink"/>
                <w:noProof/>
                <w:lang w:val="fr-CH"/>
              </w:rPr>
              <w:t>Sujet 202: Assurer la santé des porcs  | Obj. B4.1.2, B4.1.3</w:t>
            </w:r>
            <w:r>
              <w:rPr>
                <w:noProof/>
                <w:webHidden/>
              </w:rPr>
              <w:tab/>
            </w:r>
            <w:r>
              <w:rPr>
                <w:noProof/>
                <w:webHidden/>
              </w:rPr>
              <w:fldChar w:fldCharType="begin"/>
            </w:r>
            <w:r>
              <w:rPr>
                <w:noProof/>
                <w:webHidden/>
              </w:rPr>
              <w:instrText xml:space="preserve"> PAGEREF _Toc191470961 \h </w:instrText>
            </w:r>
            <w:r>
              <w:rPr>
                <w:noProof/>
                <w:webHidden/>
              </w:rPr>
            </w:r>
            <w:r>
              <w:rPr>
                <w:noProof/>
                <w:webHidden/>
              </w:rPr>
              <w:fldChar w:fldCharType="separate"/>
            </w:r>
            <w:r>
              <w:rPr>
                <w:noProof/>
                <w:webHidden/>
              </w:rPr>
              <w:t>44</w:t>
            </w:r>
            <w:r>
              <w:rPr>
                <w:noProof/>
                <w:webHidden/>
              </w:rPr>
              <w:fldChar w:fldCharType="end"/>
            </w:r>
          </w:hyperlink>
        </w:p>
        <w:p w14:paraId="0B2B9B55" w14:textId="38983575"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62" w:history="1">
            <w:r w:rsidRPr="0060468F">
              <w:rPr>
                <w:rStyle w:val="Hyperlink"/>
                <w:noProof/>
                <w:lang w:val="fr-CH"/>
              </w:rPr>
              <w:t>42.</w:t>
            </w:r>
            <w:r>
              <w:rPr>
                <w:rFonts w:eastAsiaTheme="minorEastAsia" w:cstheme="minorBidi"/>
                <w:noProof/>
                <w:kern w:val="2"/>
                <w:sz w:val="24"/>
                <w:szCs w:val="24"/>
                <w:lang w:eastAsia="de-CH"/>
                <w14:ligatures w14:val="standardContextual"/>
              </w:rPr>
              <w:tab/>
            </w:r>
            <w:r w:rsidRPr="0060468F">
              <w:rPr>
                <w:rStyle w:val="Hyperlink"/>
                <w:noProof/>
                <w:lang w:val="fr-CH"/>
              </w:rPr>
              <w:t>Sujet 205: Nettoyage et biosécurité de la porcherie    | Obj. B6.3.16</w:t>
            </w:r>
            <w:r>
              <w:rPr>
                <w:noProof/>
                <w:webHidden/>
              </w:rPr>
              <w:tab/>
            </w:r>
            <w:r>
              <w:rPr>
                <w:noProof/>
                <w:webHidden/>
              </w:rPr>
              <w:fldChar w:fldCharType="begin"/>
            </w:r>
            <w:r>
              <w:rPr>
                <w:noProof/>
                <w:webHidden/>
              </w:rPr>
              <w:instrText xml:space="preserve"> PAGEREF _Toc191470962 \h </w:instrText>
            </w:r>
            <w:r>
              <w:rPr>
                <w:noProof/>
                <w:webHidden/>
              </w:rPr>
            </w:r>
            <w:r>
              <w:rPr>
                <w:noProof/>
                <w:webHidden/>
              </w:rPr>
              <w:fldChar w:fldCharType="separate"/>
            </w:r>
            <w:r>
              <w:rPr>
                <w:noProof/>
                <w:webHidden/>
              </w:rPr>
              <w:t>45</w:t>
            </w:r>
            <w:r>
              <w:rPr>
                <w:noProof/>
                <w:webHidden/>
              </w:rPr>
              <w:fldChar w:fldCharType="end"/>
            </w:r>
          </w:hyperlink>
        </w:p>
        <w:p w14:paraId="22F2CCEB" w14:textId="4F19123F"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63" w:history="1">
            <w:r w:rsidRPr="0060468F">
              <w:rPr>
                <w:rStyle w:val="Hyperlink"/>
                <w:noProof/>
                <w:lang w:val="fr-CH"/>
              </w:rPr>
              <w:t>43.</w:t>
            </w:r>
            <w:r>
              <w:rPr>
                <w:rFonts w:eastAsiaTheme="minorEastAsia" w:cstheme="minorBidi"/>
                <w:noProof/>
                <w:kern w:val="2"/>
                <w:sz w:val="24"/>
                <w:szCs w:val="24"/>
                <w:lang w:eastAsia="de-CH"/>
                <w14:ligatures w14:val="standardContextual"/>
              </w:rPr>
              <w:tab/>
            </w:r>
            <w:r w:rsidRPr="0060468F">
              <w:rPr>
                <w:rStyle w:val="Hyperlink"/>
                <w:noProof/>
                <w:lang w:val="fr-CH"/>
              </w:rPr>
              <w:t>Sujet 206: Vaccination / administration de traitements médicamenteux aux porcs            | Obj. B6.3.14</w:t>
            </w:r>
            <w:r>
              <w:rPr>
                <w:noProof/>
                <w:webHidden/>
              </w:rPr>
              <w:tab/>
            </w:r>
            <w:r>
              <w:rPr>
                <w:noProof/>
                <w:webHidden/>
              </w:rPr>
              <w:fldChar w:fldCharType="begin"/>
            </w:r>
            <w:r>
              <w:rPr>
                <w:noProof/>
                <w:webHidden/>
              </w:rPr>
              <w:instrText xml:space="preserve"> PAGEREF _Toc191470963 \h </w:instrText>
            </w:r>
            <w:r>
              <w:rPr>
                <w:noProof/>
                <w:webHidden/>
              </w:rPr>
            </w:r>
            <w:r>
              <w:rPr>
                <w:noProof/>
                <w:webHidden/>
              </w:rPr>
              <w:fldChar w:fldCharType="separate"/>
            </w:r>
            <w:r>
              <w:rPr>
                <w:noProof/>
                <w:webHidden/>
              </w:rPr>
              <w:t>46</w:t>
            </w:r>
            <w:r>
              <w:rPr>
                <w:noProof/>
                <w:webHidden/>
              </w:rPr>
              <w:fldChar w:fldCharType="end"/>
            </w:r>
          </w:hyperlink>
        </w:p>
        <w:p w14:paraId="57AC2052" w14:textId="4DB2242C"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64" w:history="1">
            <w:r w:rsidRPr="0060468F">
              <w:rPr>
                <w:rStyle w:val="Hyperlink"/>
                <w:noProof/>
                <w:lang w:val="fr-CH"/>
              </w:rPr>
              <w:t>44.</w:t>
            </w:r>
            <w:r>
              <w:rPr>
                <w:rFonts w:eastAsiaTheme="minorEastAsia" w:cstheme="minorBidi"/>
                <w:noProof/>
                <w:kern w:val="2"/>
                <w:sz w:val="24"/>
                <w:szCs w:val="24"/>
                <w:lang w:eastAsia="de-CH"/>
                <w14:ligatures w14:val="standardContextual"/>
              </w:rPr>
              <w:tab/>
            </w:r>
            <w:r w:rsidRPr="0060468F">
              <w:rPr>
                <w:rStyle w:val="Hyperlink"/>
                <w:noProof/>
                <w:lang w:val="fr-CH"/>
              </w:rPr>
              <w:t>Sujet 208: Climat de la porcherie      | Obj. B6.3.16; B6.3.17</w:t>
            </w:r>
            <w:r>
              <w:rPr>
                <w:noProof/>
                <w:webHidden/>
              </w:rPr>
              <w:tab/>
            </w:r>
            <w:r>
              <w:rPr>
                <w:noProof/>
                <w:webHidden/>
              </w:rPr>
              <w:fldChar w:fldCharType="begin"/>
            </w:r>
            <w:r>
              <w:rPr>
                <w:noProof/>
                <w:webHidden/>
              </w:rPr>
              <w:instrText xml:space="preserve"> PAGEREF _Toc191470964 \h </w:instrText>
            </w:r>
            <w:r>
              <w:rPr>
                <w:noProof/>
                <w:webHidden/>
              </w:rPr>
            </w:r>
            <w:r>
              <w:rPr>
                <w:noProof/>
                <w:webHidden/>
              </w:rPr>
              <w:fldChar w:fldCharType="separate"/>
            </w:r>
            <w:r>
              <w:rPr>
                <w:noProof/>
                <w:webHidden/>
              </w:rPr>
              <w:t>47</w:t>
            </w:r>
            <w:r>
              <w:rPr>
                <w:noProof/>
                <w:webHidden/>
              </w:rPr>
              <w:fldChar w:fldCharType="end"/>
            </w:r>
          </w:hyperlink>
        </w:p>
        <w:p w14:paraId="0160D88A" w14:textId="345B0E00"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65" w:history="1">
            <w:r w:rsidRPr="0060468F">
              <w:rPr>
                <w:rStyle w:val="Hyperlink"/>
                <w:noProof/>
                <w:lang w:val="fr-CH"/>
              </w:rPr>
              <w:t>45.</w:t>
            </w:r>
            <w:r>
              <w:rPr>
                <w:rFonts w:eastAsiaTheme="minorEastAsia" w:cstheme="minorBidi"/>
                <w:noProof/>
                <w:kern w:val="2"/>
                <w:sz w:val="24"/>
                <w:szCs w:val="24"/>
                <w:lang w:eastAsia="de-CH"/>
                <w14:ligatures w14:val="standardContextual"/>
              </w:rPr>
              <w:tab/>
            </w:r>
            <w:r w:rsidRPr="0060468F">
              <w:rPr>
                <w:rStyle w:val="Hyperlink"/>
                <w:noProof/>
                <w:lang w:val="fr-CH"/>
              </w:rPr>
              <w:t>Sujet 210: Alimentation des truies allaitantes et des porcelets allaités  | Obj. B6.3.18</w:t>
            </w:r>
            <w:r>
              <w:rPr>
                <w:noProof/>
                <w:webHidden/>
              </w:rPr>
              <w:tab/>
            </w:r>
            <w:r>
              <w:rPr>
                <w:noProof/>
                <w:webHidden/>
              </w:rPr>
              <w:fldChar w:fldCharType="begin"/>
            </w:r>
            <w:r>
              <w:rPr>
                <w:noProof/>
                <w:webHidden/>
              </w:rPr>
              <w:instrText xml:space="preserve"> PAGEREF _Toc191470965 \h </w:instrText>
            </w:r>
            <w:r>
              <w:rPr>
                <w:noProof/>
                <w:webHidden/>
              </w:rPr>
            </w:r>
            <w:r>
              <w:rPr>
                <w:noProof/>
                <w:webHidden/>
              </w:rPr>
              <w:fldChar w:fldCharType="separate"/>
            </w:r>
            <w:r>
              <w:rPr>
                <w:noProof/>
                <w:webHidden/>
              </w:rPr>
              <w:t>48</w:t>
            </w:r>
            <w:r>
              <w:rPr>
                <w:noProof/>
                <w:webHidden/>
              </w:rPr>
              <w:fldChar w:fldCharType="end"/>
            </w:r>
          </w:hyperlink>
        </w:p>
        <w:p w14:paraId="7B5FC513" w14:textId="1B18FCDA"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66" w:history="1">
            <w:r w:rsidRPr="0060468F">
              <w:rPr>
                <w:rStyle w:val="Hyperlink"/>
                <w:noProof/>
                <w:lang w:val="fr-CH"/>
              </w:rPr>
              <w:t>46.</w:t>
            </w:r>
            <w:r>
              <w:rPr>
                <w:rFonts w:eastAsiaTheme="minorEastAsia" w:cstheme="minorBidi"/>
                <w:noProof/>
                <w:kern w:val="2"/>
                <w:sz w:val="24"/>
                <w:szCs w:val="24"/>
                <w:lang w:eastAsia="de-CH"/>
                <w14:ligatures w14:val="standardContextual"/>
              </w:rPr>
              <w:tab/>
            </w:r>
            <w:r w:rsidRPr="0060468F">
              <w:rPr>
                <w:rStyle w:val="Hyperlink"/>
                <w:noProof/>
                <w:lang w:val="fr-CH"/>
              </w:rPr>
              <w:t>Sujet 211: Alimentation des porcelets sevrés     | Obj. B6.3.18</w:t>
            </w:r>
            <w:r>
              <w:rPr>
                <w:noProof/>
                <w:webHidden/>
              </w:rPr>
              <w:tab/>
            </w:r>
            <w:r>
              <w:rPr>
                <w:noProof/>
                <w:webHidden/>
              </w:rPr>
              <w:fldChar w:fldCharType="begin"/>
            </w:r>
            <w:r>
              <w:rPr>
                <w:noProof/>
                <w:webHidden/>
              </w:rPr>
              <w:instrText xml:space="preserve"> PAGEREF _Toc191470966 \h </w:instrText>
            </w:r>
            <w:r>
              <w:rPr>
                <w:noProof/>
                <w:webHidden/>
              </w:rPr>
            </w:r>
            <w:r>
              <w:rPr>
                <w:noProof/>
                <w:webHidden/>
              </w:rPr>
              <w:fldChar w:fldCharType="separate"/>
            </w:r>
            <w:r>
              <w:rPr>
                <w:noProof/>
                <w:webHidden/>
              </w:rPr>
              <w:t>49</w:t>
            </w:r>
            <w:r>
              <w:rPr>
                <w:noProof/>
                <w:webHidden/>
              </w:rPr>
              <w:fldChar w:fldCharType="end"/>
            </w:r>
          </w:hyperlink>
        </w:p>
        <w:p w14:paraId="24186AC8" w14:textId="76DD3083"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67" w:history="1">
            <w:r w:rsidRPr="0060468F">
              <w:rPr>
                <w:rStyle w:val="Hyperlink"/>
                <w:noProof/>
                <w:lang w:val="fr-CH"/>
              </w:rPr>
              <w:t>47.</w:t>
            </w:r>
            <w:r>
              <w:rPr>
                <w:rFonts w:eastAsiaTheme="minorEastAsia" w:cstheme="minorBidi"/>
                <w:noProof/>
                <w:kern w:val="2"/>
                <w:sz w:val="24"/>
                <w:szCs w:val="24"/>
                <w:lang w:eastAsia="de-CH"/>
                <w14:ligatures w14:val="standardContextual"/>
              </w:rPr>
              <w:tab/>
            </w:r>
            <w:r w:rsidRPr="0060468F">
              <w:rPr>
                <w:rStyle w:val="Hyperlink"/>
                <w:noProof/>
                <w:lang w:val="fr-CH"/>
              </w:rPr>
              <w:t>Sujet 212 : Soin des porcelets nouveau-nés     | Obj. B6.3.20</w:t>
            </w:r>
            <w:r>
              <w:rPr>
                <w:noProof/>
                <w:webHidden/>
              </w:rPr>
              <w:tab/>
            </w:r>
            <w:r>
              <w:rPr>
                <w:noProof/>
                <w:webHidden/>
              </w:rPr>
              <w:fldChar w:fldCharType="begin"/>
            </w:r>
            <w:r>
              <w:rPr>
                <w:noProof/>
                <w:webHidden/>
              </w:rPr>
              <w:instrText xml:space="preserve"> PAGEREF _Toc191470967 \h </w:instrText>
            </w:r>
            <w:r>
              <w:rPr>
                <w:noProof/>
                <w:webHidden/>
              </w:rPr>
            </w:r>
            <w:r>
              <w:rPr>
                <w:noProof/>
                <w:webHidden/>
              </w:rPr>
              <w:fldChar w:fldCharType="separate"/>
            </w:r>
            <w:r>
              <w:rPr>
                <w:noProof/>
                <w:webHidden/>
              </w:rPr>
              <w:t>50</w:t>
            </w:r>
            <w:r>
              <w:rPr>
                <w:noProof/>
                <w:webHidden/>
              </w:rPr>
              <w:fldChar w:fldCharType="end"/>
            </w:r>
          </w:hyperlink>
        </w:p>
        <w:p w14:paraId="57C549DB" w14:textId="3A911253"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68" w:history="1">
            <w:r w:rsidRPr="0060468F">
              <w:rPr>
                <w:rStyle w:val="Hyperlink"/>
                <w:noProof/>
                <w:lang w:val="fr-CH"/>
              </w:rPr>
              <w:t>48.</w:t>
            </w:r>
            <w:r>
              <w:rPr>
                <w:rFonts w:eastAsiaTheme="minorEastAsia" w:cstheme="minorBidi"/>
                <w:noProof/>
                <w:kern w:val="2"/>
                <w:sz w:val="24"/>
                <w:szCs w:val="24"/>
                <w:lang w:eastAsia="de-CH"/>
                <w14:ligatures w14:val="standardContextual"/>
              </w:rPr>
              <w:tab/>
            </w:r>
            <w:r w:rsidRPr="0060468F">
              <w:rPr>
                <w:rStyle w:val="Hyperlink"/>
                <w:noProof/>
                <w:lang w:val="fr-CH"/>
              </w:rPr>
              <w:t>Sujet 215: Préparer et désinfecter un box pour la mise à l’engrais des porcelets sevrés           | Obj. B6.3.21</w:t>
            </w:r>
            <w:r>
              <w:rPr>
                <w:noProof/>
                <w:webHidden/>
              </w:rPr>
              <w:tab/>
            </w:r>
            <w:r>
              <w:rPr>
                <w:noProof/>
                <w:webHidden/>
              </w:rPr>
              <w:fldChar w:fldCharType="begin"/>
            </w:r>
            <w:r>
              <w:rPr>
                <w:noProof/>
                <w:webHidden/>
              </w:rPr>
              <w:instrText xml:space="preserve"> PAGEREF _Toc191470968 \h </w:instrText>
            </w:r>
            <w:r>
              <w:rPr>
                <w:noProof/>
                <w:webHidden/>
              </w:rPr>
            </w:r>
            <w:r>
              <w:rPr>
                <w:noProof/>
                <w:webHidden/>
              </w:rPr>
              <w:fldChar w:fldCharType="separate"/>
            </w:r>
            <w:r>
              <w:rPr>
                <w:noProof/>
                <w:webHidden/>
              </w:rPr>
              <w:t>51</w:t>
            </w:r>
            <w:r>
              <w:rPr>
                <w:noProof/>
                <w:webHidden/>
              </w:rPr>
              <w:fldChar w:fldCharType="end"/>
            </w:r>
          </w:hyperlink>
        </w:p>
        <w:p w14:paraId="46AF302C" w14:textId="39E21801"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69" w:history="1">
            <w:r w:rsidRPr="0060468F">
              <w:rPr>
                <w:rStyle w:val="Hyperlink"/>
                <w:noProof/>
                <w:lang w:val="fr-CH"/>
              </w:rPr>
              <w:t>49.</w:t>
            </w:r>
            <w:r>
              <w:rPr>
                <w:rFonts w:eastAsiaTheme="minorEastAsia" w:cstheme="minorBidi"/>
                <w:noProof/>
                <w:kern w:val="2"/>
                <w:sz w:val="24"/>
                <w:szCs w:val="24"/>
                <w:lang w:eastAsia="de-CH"/>
                <w14:ligatures w14:val="standardContextual"/>
              </w:rPr>
              <w:tab/>
            </w:r>
            <w:r w:rsidRPr="0060468F">
              <w:rPr>
                <w:rStyle w:val="Hyperlink"/>
                <w:noProof/>
                <w:lang w:val="fr-CH"/>
              </w:rPr>
              <w:t>Sujet 216: Sevrage des porcelets      | Obj. B6.3.16, B6.3.17</w:t>
            </w:r>
            <w:r>
              <w:rPr>
                <w:noProof/>
                <w:webHidden/>
              </w:rPr>
              <w:tab/>
            </w:r>
            <w:r>
              <w:rPr>
                <w:noProof/>
                <w:webHidden/>
              </w:rPr>
              <w:fldChar w:fldCharType="begin"/>
            </w:r>
            <w:r>
              <w:rPr>
                <w:noProof/>
                <w:webHidden/>
              </w:rPr>
              <w:instrText xml:space="preserve"> PAGEREF _Toc191470969 \h </w:instrText>
            </w:r>
            <w:r>
              <w:rPr>
                <w:noProof/>
                <w:webHidden/>
              </w:rPr>
            </w:r>
            <w:r>
              <w:rPr>
                <w:noProof/>
                <w:webHidden/>
              </w:rPr>
              <w:fldChar w:fldCharType="separate"/>
            </w:r>
            <w:r>
              <w:rPr>
                <w:noProof/>
                <w:webHidden/>
              </w:rPr>
              <w:t>52</w:t>
            </w:r>
            <w:r>
              <w:rPr>
                <w:noProof/>
                <w:webHidden/>
              </w:rPr>
              <w:fldChar w:fldCharType="end"/>
            </w:r>
          </w:hyperlink>
        </w:p>
        <w:p w14:paraId="49D7EB1D" w14:textId="228EDA20"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70" w:history="1">
            <w:r w:rsidRPr="0060468F">
              <w:rPr>
                <w:rStyle w:val="Hyperlink"/>
                <w:noProof/>
                <w:lang w:val="fr-CH"/>
              </w:rPr>
              <w:t>50.</w:t>
            </w:r>
            <w:r>
              <w:rPr>
                <w:rFonts w:eastAsiaTheme="minorEastAsia" w:cstheme="minorBidi"/>
                <w:noProof/>
                <w:kern w:val="2"/>
                <w:sz w:val="24"/>
                <w:szCs w:val="24"/>
                <w:lang w:eastAsia="de-CH"/>
                <w14:ligatures w14:val="standardContextual"/>
              </w:rPr>
              <w:tab/>
            </w:r>
            <w:r w:rsidRPr="0060468F">
              <w:rPr>
                <w:rStyle w:val="Hyperlink"/>
                <w:noProof/>
                <w:lang w:val="fr-CH"/>
              </w:rPr>
              <w:t>Sujet 219 : Préparation des porcelets pour la vente  | Obj. B1.2.2, B1.2.4</w:t>
            </w:r>
            <w:r>
              <w:rPr>
                <w:noProof/>
                <w:webHidden/>
              </w:rPr>
              <w:tab/>
            </w:r>
            <w:r>
              <w:rPr>
                <w:noProof/>
                <w:webHidden/>
              </w:rPr>
              <w:fldChar w:fldCharType="begin"/>
            </w:r>
            <w:r>
              <w:rPr>
                <w:noProof/>
                <w:webHidden/>
              </w:rPr>
              <w:instrText xml:space="preserve"> PAGEREF _Toc191470970 \h </w:instrText>
            </w:r>
            <w:r>
              <w:rPr>
                <w:noProof/>
                <w:webHidden/>
              </w:rPr>
            </w:r>
            <w:r>
              <w:rPr>
                <w:noProof/>
                <w:webHidden/>
              </w:rPr>
              <w:fldChar w:fldCharType="separate"/>
            </w:r>
            <w:r>
              <w:rPr>
                <w:noProof/>
                <w:webHidden/>
              </w:rPr>
              <w:t>53</w:t>
            </w:r>
            <w:r>
              <w:rPr>
                <w:noProof/>
                <w:webHidden/>
              </w:rPr>
              <w:fldChar w:fldCharType="end"/>
            </w:r>
          </w:hyperlink>
        </w:p>
        <w:p w14:paraId="7B639D49" w14:textId="4BDEFBE5"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71" w:history="1">
            <w:r w:rsidRPr="0060468F">
              <w:rPr>
                <w:rStyle w:val="Hyperlink"/>
                <w:noProof/>
                <w:lang w:val="fr-CH"/>
              </w:rPr>
              <w:t>51.</w:t>
            </w:r>
            <w:r>
              <w:rPr>
                <w:rFonts w:eastAsiaTheme="minorEastAsia" w:cstheme="minorBidi"/>
                <w:noProof/>
                <w:kern w:val="2"/>
                <w:sz w:val="24"/>
                <w:szCs w:val="24"/>
                <w:lang w:eastAsia="de-CH"/>
                <w14:ligatures w14:val="standardContextual"/>
              </w:rPr>
              <w:tab/>
            </w:r>
            <w:r w:rsidRPr="0060468F">
              <w:rPr>
                <w:rStyle w:val="Hyperlink"/>
                <w:noProof/>
                <w:lang w:val="fr-CH"/>
              </w:rPr>
              <w:t>Sujet 223 : Affouragement des porcs à l’engrais  | Obj B.2.1.5, B2.3.3</w:t>
            </w:r>
            <w:r>
              <w:rPr>
                <w:noProof/>
                <w:webHidden/>
              </w:rPr>
              <w:tab/>
            </w:r>
            <w:r>
              <w:rPr>
                <w:noProof/>
                <w:webHidden/>
              </w:rPr>
              <w:fldChar w:fldCharType="begin"/>
            </w:r>
            <w:r>
              <w:rPr>
                <w:noProof/>
                <w:webHidden/>
              </w:rPr>
              <w:instrText xml:space="preserve"> PAGEREF _Toc191470971 \h </w:instrText>
            </w:r>
            <w:r>
              <w:rPr>
                <w:noProof/>
                <w:webHidden/>
              </w:rPr>
            </w:r>
            <w:r>
              <w:rPr>
                <w:noProof/>
                <w:webHidden/>
              </w:rPr>
              <w:fldChar w:fldCharType="separate"/>
            </w:r>
            <w:r>
              <w:rPr>
                <w:noProof/>
                <w:webHidden/>
              </w:rPr>
              <w:t>54</w:t>
            </w:r>
            <w:r>
              <w:rPr>
                <w:noProof/>
                <w:webHidden/>
              </w:rPr>
              <w:fldChar w:fldCharType="end"/>
            </w:r>
          </w:hyperlink>
        </w:p>
        <w:p w14:paraId="3795ECFC" w14:textId="754A702A"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72" w:history="1">
            <w:r w:rsidRPr="0060468F">
              <w:rPr>
                <w:rStyle w:val="Hyperlink"/>
                <w:noProof/>
                <w:lang w:val="fr-CH"/>
              </w:rPr>
              <w:t>52.</w:t>
            </w:r>
            <w:r>
              <w:rPr>
                <w:rFonts w:eastAsiaTheme="minorEastAsia" w:cstheme="minorBidi"/>
                <w:noProof/>
                <w:kern w:val="2"/>
                <w:sz w:val="24"/>
                <w:szCs w:val="24"/>
                <w:lang w:eastAsia="de-CH"/>
                <w14:ligatures w14:val="standardContextual"/>
              </w:rPr>
              <w:tab/>
            </w:r>
            <w:r w:rsidRPr="0060468F">
              <w:rPr>
                <w:rStyle w:val="Hyperlink"/>
                <w:noProof/>
                <w:lang w:val="fr-CH"/>
              </w:rPr>
              <w:t>Sujet 225: Arrivée de porcs à l’engrais      | Obj. B6.3.16</w:t>
            </w:r>
            <w:r>
              <w:rPr>
                <w:noProof/>
                <w:webHidden/>
              </w:rPr>
              <w:tab/>
            </w:r>
            <w:r>
              <w:rPr>
                <w:noProof/>
                <w:webHidden/>
              </w:rPr>
              <w:fldChar w:fldCharType="begin"/>
            </w:r>
            <w:r>
              <w:rPr>
                <w:noProof/>
                <w:webHidden/>
              </w:rPr>
              <w:instrText xml:space="preserve"> PAGEREF _Toc191470972 \h </w:instrText>
            </w:r>
            <w:r>
              <w:rPr>
                <w:noProof/>
                <w:webHidden/>
              </w:rPr>
            </w:r>
            <w:r>
              <w:rPr>
                <w:noProof/>
                <w:webHidden/>
              </w:rPr>
              <w:fldChar w:fldCharType="separate"/>
            </w:r>
            <w:r>
              <w:rPr>
                <w:noProof/>
                <w:webHidden/>
              </w:rPr>
              <w:t>55</w:t>
            </w:r>
            <w:r>
              <w:rPr>
                <w:noProof/>
                <w:webHidden/>
              </w:rPr>
              <w:fldChar w:fldCharType="end"/>
            </w:r>
          </w:hyperlink>
        </w:p>
        <w:p w14:paraId="0DB155F1" w14:textId="6AE04A20"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73" w:history="1">
            <w:r w:rsidRPr="0060468F">
              <w:rPr>
                <w:rStyle w:val="Hyperlink"/>
                <w:noProof/>
                <w:lang w:val="fr-CH"/>
              </w:rPr>
              <w:t>53.</w:t>
            </w:r>
            <w:r>
              <w:rPr>
                <w:rFonts w:eastAsiaTheme="minorEastAsia" w:cstheme="minorBidi"/>
                <w:noProof/>
                <w:kern w:val="2"/>
                <w:sz w:val="24"/>
                <w:szCs w:val="24"/>
                <w:lang w:eastAsia="de-CH"/>
                <w14:ligatures w14:val="standardContextual"/>
              </w:rPr>
              <w:tab/>
            </w:r>
            <w:r w:rsidRPr="0060468F">
              <w:rPr>
                <w:rStyle w:val="Hyperlink"/>
                <w:noProof/>
                <w:lang w:val="fr-CH"/>
              </w:rPr>
              <w:t>Sujet 228 : Changement de box des porcs à l’engrais   | Obj. B2.3.3., B2.3.4</w:t>
            </w:r>
            <w:r>
              <w:rPr>
                <w:noProof/>
                <w:webHidden/>
              </w:rPr>
              <w:tab/>
            </w:r>
            <w:r>
              <w:rPr>
                <w:noProof/>
                <w:webHidden/>
              </w:rPr>
              <w:fldChar w:fldCharType="begin"/>
            </w:r>
            <w:r>
              <w:rPr>
                <w:noProof/>
                <w:webHidden/>
              </w:rPr>
              <w:instrText xml:space="preserve"> PAGEREF _Toc191470973 \h </w:instrText>
            </w:r>
            <w:r>
              <w:rPr>
                <w:noProof/>
                <w:webHidden/>
              </w:rPr>
            </w:r>
            <w:r>
              <w:rPr>
                <w:noProof/>
                <w:webHidden/>
              </w:rPr>
              <w:fldChar w:fldCharType="separate"/>
            </w:r>
            <w:r>
              <w:rPr>
                <w:noProof/>
                <w:webHidden/>
              </w:rPr>
              <w:t>56</w:t>
            </w:r>
            <w:r>
              <w:rPr>
                <w:noProof/>
                <w:webHidden/>
              </w:rPr>
              <w:fldChar w:fldCharType="end"/>
            </w:r>
          </w:hyperlink>
        </w:p>
        <w:p w14:paraId="673AC295" w14:textId="49F7A18E"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74" w:history="1">
            <w:r w:rsidRPr="0060468F">
              <w:rPr>
                <w:rStyle w:val="Hyperlink"/>
                <w:noProof/>
                <w:lang w:val="fr-CH"/>
              </w:rPr>
              <w:t>54.</w:t>
            </w:r>
            <w:r>
              <w:rPr>
                <w:rFonts w:eastAsiaTheme="minorEastAsia" w:cstheme="minorBidi"/>
                <w:noProof/>
                <w:kern w:val="2"/>
                <w:sz w:val="24"/>
                <w:szCs w:val="24"/>
                <w:lang w:eastAsia="de-CH"/>
                <w14:ligatures w14:val="standardContextual"/>
              </w:rPr>
              <w:tab/>
            </w:r>
            <w:r w:rsidRPr="0060468F">
              <w:rPr>
                <w:rStyle w:val="Hyperlink"/>
                <w:noProof/>
                <w:lang w:val="fr-CH"/>
              </w:rPr>
              <w:t>Sujet 229 : Livraison des porcs gras       | Obj. B5.1.3</w:t>
            </w:r>
            <w:r>
              <w:rPr>
                <w:noProof/>
                <w:webHidden/>
              </w:rPr>
              <w:tab/>
            </w:r>
            <w:r>
              <w:rPr>
                <w:noProof/>
                <w:webHidden/>
              </w:rPr>
              <w:fldChar w:fldCharType="begin"/>
            </w:r>
            <w:r>
              <w:rPr>
                <w:noProof/>
                <w:webHidden/>
              </w:rPr>
              <w:instrText xml:space="preserve"> PAGEREF _Toc191470974 \h </w:instrText>
            </w:r>
            <w:r>
              <w:rPr>
                <w:noProof/>
                <w:webHidden/>
              </w:rPr>
            </w:r>
            <w:r>
              <w:rPr>
                <w:noProof/>
                <w:webHidden/>
              </w:rPr>
              <w:fldChar w:fldCharType="separate"/>
            </w:r>
            <w:r>
              <w:rPr>
                <w:noProof/>
                <w:webHidden/>
              </w:rPr>
              <w:t>57</w:t>
            </w:r>
            <w:r>
              <w:rPr>
                <w:noProof/>
                <w:webHidden/>
              </w:rPr>
              <w:fldChar w:fldCharType="end"/>
            </w:r>
          </w:hyperlink>
        </w:p>
        <w:p w14:paraId="5447CBA2" w14:textId="0C1828BF"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75" w:history="1">
            <w:r w:rsidRPr="0060468F">
              <w:rPr>
                <w:rStyle w:val="Hyperlink"/>
                <w:noProof/>
                <w:lang w:val="fr-CH"/>
              </w:rPr>
              <w:t>55.</w:t>
            </w:r>
            <w:r>
              <w:rPr>
                <w:rFonts w:eastAsiaTheme="minorEastAsia" w:cstheme="minorBidi"/>
                <w:noProof/>
                <w:kern w:val="2"/>
                <w:sz w:val="24"/>
                <w:szCs w:val="24"/>
                <w:lang w:eastAsia="de-CH"/>
                <w14:ligatures w14:val="standardContextual"/>
              </w:rPr>
              <w:tab/>
            </w:r>
            <w:r w:rsidRPr="0060468F">
              <w:rPr>
                <w:rStyle w:val="Hyperlink"/>
                <w:noProof/>
                <w:lang w:val="fr-CH"/>
              </w:rPr>
              <w:t>Sujet 240: Alimentation des truies taries      | Obj. B6.3.18</w:t>
            </w:r>
            <w:r>
              <w:rPr>
                <w:noProof/>
                <w:webHidden/>
              </w:rPr>
              <w:tab/>
            </w:r>
            <w:r>
              <w:rPr>
                <w:noProof/>
                <w:webHidden/>
              </w:rPr>
              <w:fldChar w:fldCharType="begin"/>
            </w:r>
            <w:r>
              <w:rPr>
                <w:noProof/>
                <w:webHidden/>
              </w:rPr>
              <w:instrText xml:space="preserve"> PAGEREF _Toc191470975 \h </w:instrText>
            </w:r>
            <w:r>
              <w:rPr>
                <w:noProof/>
                <w:webHidden/>
              </w:rPr>
            </w:r>
            <w:r>
              <w:rPr>
                <w:noProof/>
                <w:webHidden/>
              </w:rPr>
              <w:fldChar w:fldCharType="separate"/>
            </w:r>
            <w:r>
              <w:rPr>
                <w:noProof/>
                <w:webHidden/>
              </w:rPr>
              <w:t>58</w:t>
            </w:r>
            <w:r>
              <w:rPr>
                <w:noProof/>
                <w:webHidden/>
              </w:rPr>
              <w:fldChar w:fldCharType="end"/>
            </w:r>
          </w:hyperlink>
        </w:p>
        <w:p w14:paraId="615BE934" w14:textId="492C72D3"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76" w:history="1">
            <w:r w:rsidRPr="0060468F">
              <w:rPr>
                <w:rStyle w:val="Hyperlink"/>
                <w:rFonts w:ascii="Times New Roman" w:hAnsi="Times New Roman"/>
                <w:noProof/>
                <w:lang w:val="fr-CH" w:eastAsia="de-CH"/>
              </w:rPr>
              <w:t>56.</w:t>
            </w:r>
            <w:r>
              <w:rPr>
                <w:rFonts w:eastAsiaTheme="minorEastAsia" w:cstheme="minorBidi"/>
                <w:noProof/>
                <w:kern w:val="2"/>
                <w:sz w:val="24"/>
                <w:szCs w:val="24"/>
                <w:lang w:eastAsia="de-CH"/>
                <w14:ligatures w14:val="standardContextual"/>
              </w:rPr>
              <w:tab/>
            </w:r>
            <w:r w:rsidRPr="0060468F">
              <w:rPr>
                <w:rStyle w:val="Hyperlink"/>
                <w:noProof/>
                <w:lang w:val="fr-CH"/>
              </w:rPr>
              <w:t>Sujet 245 : Fertilité des porcs  | RiZi B6.3.20</w:t>
            </w:r>
            <w:r>
              <w:rPr>
                <w:noProof/>
                <w:webHidden/>
              </w:rPr>
              <w:tab/>
            </w:r>
            <w:r>
              <w:rPr>
                <w:noProof/>
                <w:webHidden/>
              </w:rPr>
              <w:fldChar w:fldCharType="begin"/>
            </w:r>
            <w:r>
              <w:rPr>
                <w:noProof/>
                <w:webHidden/>
              </w:rPr>
              <w:instrText xml:space="preserve"> PAGEREF _Toc191470976 \h </w:instrText>
            </w:r>
            <w:r>
              <w:rPr>
                <w:noProof/>
                <w:webHidden/>
              </w:rPr>
            </w:r>
            <w:r>
              <w:rPr>
                <w:noProof/>
                <w:webHidden/>
              </w:rPr>
              <w:fldChar w:fldCharType="separate"/>
            </w:r>
            <w:r>
              <w:rPr>
                <w:noProof/>
                <w:webHidden/>
              </w:rPr>
              <w:t>59</w:t>
            </w:r>
            <w:r>
              <w:rPr>
                <w:noProof/>
                <w:webHidden/>
              </w:rPr>
              <w:fldChar w:fldCharType="end"/>
            </w:r>
          </w:hyperlink>
        </w:p>
        <w:p w14:paraId="1E0E6A8D" w14:textId="6890D1A3"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77" w:history="1">
            <w:r w:rsidRPr="0060468F">
              <w:rPr>
                <w:rStyle w:val="Hyperlink"/>
                <w:noProof/>
                <w:lang w:val="fr-CH"/>
              </w:rPr>
              <w:t>57.</w:t>
            </w:r>
            <w:r>
              <w:rPr>
                <w:rFonts w:eastAsiaTheme="minorEastAsia" w:cstheme="minorBidi"/>
                <w:noProof/>
                <w:kern w:val="2"/>
                <w:sz w:val="24"/>
                <w:szCs w:val="24"/>
                <w:lang w:eastAsia="de-CH"/>
                <w14:ligatures w14:val="standardContextual"/>
              </w:rPr>
              <w:tab/>
            </w:r>
            <w:r w:rsidRPr="0060468F">
              <w:rPr>
                <w:rStyle w:val="Hyperlink"/>
                <w:noProof/>
                <w:lang w:val="fr-CH"/>
              </w:rPr>
              <w:t>Sujet 246 : Mise bas des truies       | Obj. B6.3.20</w:t>
            </w:r>
            <w:r>
              <w:rPr>
                <w:noProof/>
                <w:webHidden/>
              </w:rPr>
              <w:tab/>
            </w:r>
            <w:r>
              <w:rPr>
                <w:noProof/>
                <w:webHidden/>
              </w:rPr>
              <w:fldChar w:fldCharType="begin"/>
            </w:r>
            <w:r>
              <w:rPr>
                <w:noProof/>
                <w:webHidden/>
              </w:rPr>
              <w:instrText xml:space="preserve"> PAGEREF _Toc191470977 \h </w:instrText>
            </w:r>
            <w:r>
              <w:rPr>
                <w:noProof/>
                <w:webHidden/>
              </w:rPr>
            </w:r>
            <w:r>
              <w:rPr>
                <w:noProof/>
                <w:webHidden/>
              </w:rPr>
              <w:fldChar w:fldCharType="separate"/>
            </w:r>
            <w:r>
              <w:rPr>
                <w:noProof/>
                <w:webHidden/>
              </w:rPr>
              <w:t>60</w:t>
            </w:r>
            <w:r>
              <w:rPr>
                <w:noProof/>
                <w:webHidden/>
              </w:rPr>
              <w:fldChar w:fldCharType="end"/>
            </w:r>
          </w:hyperlink>
        </w:p>
        <w:p w14:paraId="2A1A63F6" w14:textId="784673A7"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78" w:history="1">
            <w:r w:rsidRPr="0060468F">
              <w:rPr>
                <w:rStyle w:val="Hyperlink"/>
                <w:noProof/>
                <w:lang w:val="fr-CH"/>
              </w:rPr>
              <w:t>58.</w:t>
            </w:r>
            <w:r>
              <w:rPr>
                <w:rFonts w:eastAsiaTheme="minorEastAsia" w:cstheme="minorBidi"/>
                <w:noProof/>
                <w:kern w:val="2"/>
                <w:sz w:val="24"/>
                <w:szCs w:val="24"/>
                <w:lang w:eastAsia="de-CH"/>
                <w14:ligatures w14:val="standardContextual"/>
              </w:rPr>
              <w:tab/>
            </w:r>
            <w:r w:rsidRPr="0060468F">
              <w:rPr>
                <w:rStyle w:val="Hyperlink"/>
                <w:noProof/>
                <w:lang w:val="fr-CH"/>
              </w:rPr>
              <w:t>Sujet 303 : Nourrir les volailles et contrôler l'alimentation en eau  | Obj. B2.3</w:t>
            </w:r>
            <w:r>
              <w:rPr>
                <w:noProof/>
                <w:webHidden/>
              </w:rPr>
              <w:tab/>
            </w:r>
            <w:r>
              <w:rPr>
                <w:noProof/>
                <w:webHidden/>
              </w:rPr>
              <w:fldChar w:fldCharType="begin"/>
            </w:r>
            <w:r>
              <w:rPr>
                <w:noProof/>
                <w:webHidden/>
              </w:rPr>
              <w:instrText xml:space="preserve"> PAGEREF _Toc191470978 \h </w:instrText>
            </w:r>
            <w:r>
              <w:rPr>
                <w:noProof/>
                <w:webHidden/>
              </w:rPr>
            </w:r>
            <w:r>
              <w:rPr>
                <w:noProof/>
                <w:webHidden/>
              </w:rPr>
              <w:fldChar w:fldCharType="separate"/>
            </w:r>
            <w:r>
              <w:rPr>
                <w:noProof/>
                <w:webHidden/>
              </w:rPr>
              <w:t>61</w:t>
            </w:r>
            <w:r>
              <w:rPr>
                <w:noProof/>
                <w:webHidden/>
              </w:rPr>
              <w:fldChar w:fldCharType="end"/>
            </w:r>
          </w:hyperlink>
        </w:p>
        <w:p w14:paraId="5179ABCF" w14:textId="5B815CB0"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79" w:history="1">
            <w:r w:rsidRPr="0060468F">
              <w:rPr>
                <w:rStyle w:val="Hyperlink"/>
                <w:noProof/>
                <w:lang w:val="fr-CH"/>
              </w:rPr>
              <w:t>59.</w:t>
            </w:r>
            <w:r>
              <w:rPr>
                <w:rFonts w:eastAsiaTheme="minorEastAsia" w:cstheme="minorBidi"/>
                <w:noProof/>
                <w:kern w:val="2"/>
                <w:sz w:val="24"/>
                <w:szCs w:val="24"/>
                <w:lang w:eastAsia="de-CH"/>
                <w14:ligatures w14:val="standardContextual"/>
              </w:rPr>
              <w:tab/>
            </w:r>
            <w:r w:rsidRPr="0060468F">
              <w:rPr>
                <w:rStyle w:val="Hyperlink"/>
                <w:noProof/>
                <w:lang w:val="fr-CH"/>
              </w:rPr>
              <w:t>Sujet 319 : Sortir de volaille, puis nettoyer le poulailler    | Obj. B1.1</w:t>
            </w:r>
            <w:r>
              <w:rPr>
                <w:noProof/>
                <w:webHidden/>
              </w:rPr>
              <w:tab/>
            </w:r>
            <w:r>
              <w:rPr>
                <w:noProof/>
                <w:webHidden/>
              </w:rPr>
              <w:fldChar w:fldCharType="begin"/>
            </w:r>
            <w:r>
              <w:rPr>
                <w:noProof/>
                <w:webHidden/>
              </w:rPr>
              <w:instrText xml:space="preserve"> PAGEREF _Toc191470979 \h </w:instrText>
            </w:r>
            <w:r>
              <w:rPr>
                <w:noProof/>
                <w:webHidden/>
              </w:rPr>
            </w:r>
            <w:r>
              <w:rPr>
                <w:noProof/>
                <w:webHidden/>
              </w:rPr>
              <w:fldChar w:fldCharType="separate"/>
            </w:r>
            <w:r>
              <w:rPr>
                <w:noProof/>
                <w:webHidden/>
              </w:rPr>
              <w:t>62</w:t>
            </w:r>
            <w:r>
              <w:rPr>
                <w:noProof/>
                <w:webHidden/>
              </w:rPr>
              <w:fldChar w:fldCharType="end"/>
            </w:r>
          </w:hyperlink>
        </w:p>
        <w:p w14:paraId="43C0FD10" w14:textId="489FB1FD"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80" w:history="1">
            <w:r w:rsidRPr="0060468F">
              <w:rPr>
                <w:rStyle w:val="Hyperlink"/>
                <w:noProof/>
                <w:lang w:val="fr-CH"/>
              </w:rPr>
              <w:t>60.</w:t>
            </w:r>
            <w:r>
              <w:rPr>
                <w:rFonts w:eastAsiaTheme="minorEastAsia" w:cstheme="minorBidi"/>
                <w:noProof/>
                <w:kern w:val="2"/>
                <w:sz w:val="24"/>
                <w:szCs w:val="24"/>
                <w:lang w:eastAsia="de-CH"/>
                <w14:ligatures w14:val="standardContextual"/>
              </w:rPr>
              <w:tab/>
            </w:r>
            <w:r w:rsidRPr="0060468F">
              <w:rPr>
                <w:rStyle w:val="Hyperlink"/>
                <w:noProof/>
                <w:lang w:val="fr-CH"/>
              </w:rPr>
              <w:t>Sujet 320 : S’occuper des poulets/ dindes à l'engrais   | Obj. B2.3, B4.1, B.4.2</w:t>
            </w:r>
            <w:r>
              <w:rPr>
                <w:noProof/>
                <w:webHidden/>
              </w:rPr>
              <w:tab/>
            </w:r>
            <w:r>
              <w:rPr>
                <w:noProof/>
                <w:webHidden/>
              </w:rPr>
              <w:fldChar w:fldCharType="begin"/>
            </w:r>
            <w:r>
              <w:rPr>
                <w:noProof/>
                <w:webHidden/>
              </w:rPr>
              <w:instrText xml:space="preserve"> PAGEREF _Toc191470980 \h </w:instrText>
            </w:r>
            <w:r>
              <w:rPr>
                <w:noProof/>
                <w:webHidden/>
              </w:rPr>
            </w:r>
            <w:r>
              <w:rPr>
                <w:noProof/>
                <w:webHidden/>
              </w:rPr>
              <w:fldChar w:fldCharType="separate"/>
            </w:r>
            <w:r>
              <w:rPr>
                <w:noProof/>
                <w:webHidden/>
              </w:rPr>
              <w:t>63</w:t>
            </w:r>
            <w:r>
              <w:rPr>
                <w:noProof/>
                <w:webHidden/>
              </w:rPr>
              <w:fldChar w:fldCharType="end"/>
            </w:r>
          </w:hyperlink>
        </w:p>
        <w:p w14:paraId="5DB938FC" w14:textId="02952528"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81" w:history="1">
            <w:r w:rsidRPr="0060468F">
              <w:rPr>
                <w:rStyle w:val="Hyperlink"/>
                <w:noProof/>
                <w:lang w:val="fr-CH"/>
              </w:rPr>
              <w:t>61.</w:t>
            </w:r>
            <w:r>
              <w:rPr>
                <w:rFonts w:eastAsiaTheme="minorEastAsia" w:cstheme="minorBidi"/>
                <w:noProof/>
                <w:kern w:val="2"/>
                <w:sz w:val="24"/>
                <w:szCs w:val="24"/>
                <w:lang w:eastAsia="de-CH"/>
                <w14:ligatures w14:val="standardContextual"/>
              </w:rPr>
              <w:tab/>
            </w:r>
            <w:r w:rsidRPr="0060468F">
              <w:rPr>
                <w:rStyle w:val="Hyperlink"/>
                <w:noProof/>
                <w:lang w:val="fr-CH"/>
              </w:rPr>
              <w:t>Sujet 340 : Travaux quotidiens dans un poulailler de poules pondeuses  | Obj. B1.1</w:t>
            </w:r>
            <w:r>
              <w:rPr>
                <w:noProof/>
                <w:webHidden/>
              </w:rPr>
              <w:tab/>
            </w:r>
            <w:r>
              <w:rPr>
                <w:noProof/>
                <w:webHidden/>
              </w:rPr>
              <w:fldChar w:fldCharType="begin"/>
            </w:r>
            <w:r>
              <w:rPr>
                <w:noProof/>
                <w:webHidden/>
              </w:rPr>
              <w:instrText xml:space="preserve"> PAGEREF _Toc191470981 \h </w:instrText>
            </w:r>
            <w:r>
              <w:rPr>
                <w:noProof/>
                <w:webHidden/>
              </w:rPr>
            </w:r>
            <w:r>
              <w:rPr>
                <w:noProof/>
                <w:webHidden/>
              </w:rPr>
              <w:fldChar w:fldCharType="separate"/>
            </w:r>
            <w:r>
              <w:rPr>
                <w:noProof/>
                <w:webHidden/>
              </w:rPr>
              <w:t>64</w:t>
            </w:r>
            <w:r>
              <w:rPr>
                <w:noProof/>
                <w:webHidden/>
              </w:rPr>
              <w:fldChar w:fldCharType="end"/>
            </w:r>
          </w:hyperlink>
        </w:p>
        <w:p w14:paraId="25CC0426" w14:textId="72EE9515"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82" w:history="1">
            <w:r w:rsidRPr="0060468F">
              <w:rPr>
                <w:rStyle w:val="Hyperlink"/>
                <w:noProof/>
                <w:lang w:val="fr-CH"/>
              </w:rPr>
              <w:t>62.</w:t>
            </w:r>
            <w:r>
              <w:rPr>
                <w:rFonts w:eastAsiaTheme="minorEastAsia" w:cstheme="minorBidi"/>
                <w:noProof/>
                <w:kern w:val="2"/>
                <w:sz w:val="24"/>
                <w:szCs w:val="24"/>
                <w:lang w:eastAsia="de-CH"/>
                <w14:ligatures w14:val="standardContextual"/>
              </w:rPr>
              <w:tab/>
            </w:r>
            <w:r w:rsidRPr="0060468F">
              <w:rPr>
                <w:rStyle w:val="Hyperlink"/>
                <w:noProof/>
                <w:lang w:val="fr-CH"/>
              </w:rPr>
              <w:t>Sujet 350 : Collecte des œufs        | Obj. B5.1, B5.2</w:t>
            </w:r>
            <w:r>
              <w:rPr>
                <w:noProof/>
                <w:webHidden/>
              </w:rPr>
              <w:tab/>
            </w:r>
            <w:r>
              <w:rPr>
                <w:noProof/>
                <w:webHidden/>
              </w:rPr>
              <w:fldChar w:fldCharType="begin"/>
            </w:r>
            <w:r>
              <w:rPr>
                <w:noProof/>
                <w:webHidden/>
              </w:rPr>
              <w:instrText xml:space="preserve"> PAGEREF _Toc191470982 \h </w:instrText>
            </w:r>
            <w:r>
              <w:rPr>
                <w:noProof/>
                <w:webHidden/>
              </w:rPr>
            </w:r>
            <w:r>
              <w:rPr>
                <w:noProof/>
                <w:webHidden/>
              </w:rPr>
              <w:fldChar w:fldCharType="separate"/>
            </w:r>
            <w:r>
              <w:rPr>
                <w:noProof/>
                <w:webHidden/>
              </w:rPr>
              <w:t>65</w:t>
            </w:r>
            <w:r>
              <w:rPr>
                <w:noProof/>
                <w:webHidden/>
              </w:rPr>
              <w:fldChar w:fldCharType="end"/>
            </w:r>
          </w:hyperlink>
        </w:p>
        <w:p w14:paraId="1EC7EF29" w14:textId="61523155"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83" w:history="1">
            <w:r w:rsidRPr="0060468F">
              <w:rPr>
                <w:rStyle w:val="Hyperlink"/>
                <w:rFonts w:cstheme="minorHAnsi"/>
                <w:noProof/>
                <w:lang w:val="fr-CH" w:eastAsia="de-CH"/>
              </w:rPr>
              <w:t>63.</w:t>
            </w:r>
            <w:r>
              <w:rPr>
                <w:rFonts w:eastAsiaTheme="minorEastAsia" w:cstheme="minorBidi"/>
                <w:noProof/>
                <w:kern w:val="2"/>
                <w:sz w:val="24"/>
                <w:szCs w:val="24"/>
                <w:lang w:eastAsia="de-CH"/>
                <w14:ligatures w14:val="standardContextual"/>
              </w:rPr>
              <w:tab/>
            </w:r>
            <w:r w:rsidRPr="0060468F">
              <w:rPr>
                <w:rStyle w:val="Hyperlink"/>
                <w:rFonts w:cstheme="minorHAnsi"/>
                <w:noProof/>
                <w:lang w:val="fr-CH"/>
              </w:rPr>
              <w:t>Thème 400 : Observer les chèvres / moutons et évaluer le climat de la bergerie   | RiZi B1.1</w:t>
            </w:r>
            <w:r>
              <w:rPr>
                <w:noProof/>
                <w:webHidden/>
              </w:rPr>
              <w:tab/>
            </w:r>
            <w:r>
              <w:rPr>
                <w:noProof/>
                <w:webHidden/>
              </w:rPr>
              <w:fldChar w:fldCharType="begin"/>
            </w:r>
            <w:r>
              <w:rPr>
                <w:noProof/>
                <w:webHidden/>
              </w:rPr>
              <w:instrText xml:space="preserve"> PAGEREF _Toc191470983 \h </w:instrText>
            </w:r>
            <w:r>
              <w:rPr>
                <w:noProof/>
                <w:webHidden/>
              </w:rPr>
            </w:r>
            <w:r>
              <w:rPr>
                <w:noProof/>
                <w:webHidden/>
              </w:rPr>
              <w:fldChar w:fldCharType="separate"/>
            </w:r>
            <w:r>
              <w:rPr>
                <w:noProof/>
                <w:webHidden/>
              </w:rPr>
              <w:t>66</w:t>
            </w:r>
            <w:r>
              <w:rPr>
                <w:noProof/>
                <w:webHidden/>
              </w:rPr>
              <w:fldChar w:fldCharType="end"/>
            </w:r>
          </w:hyperlink>
        </w:p>
        <w:p w14:paraId="772ECB10" w14:textId="684D65EB"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84" w:history="1">
            <w:r w:rsidRPr="0060468F">
              <w:rPr>
                <w:rStyle w:val="Hyperlink"/>
                <w:rFonts w:cstheme="minorHAnsi"/>
                <w:noProof/>
                <w:lang w:val="fr-CH"/>
              </w:rPr>
              <w:t>64.</w:t>
            </w:r>
            <w:r>
              <w:rPr>
                <w:rFonts w:eastAsiaTheme="minorEastAsia" w:cstheme="minorBidi"/>
                <w:noProof/>
                <w:kern w:val="2"/>
                <w:sz w:val="24"/>
                <w:szCs w:val="24"/>
                <w:lang w:eastAsia="de-CH"/>
                <w14:ligatures w14:val="standardContextual"/>
              </w:rPr>
              <w:tab/>
            </w:r>
            <w:r w:rsidRPr="0060468F">
              <w:rPr>
                <w:rStyle w:val="Hyperlink"/>
                <w:rFonts w:cstheme="minorHAnsi"/>
                <w:noProof/>
                <w:lang w:val="fr-CH"/>
              </w:rPr>
              <w:t>Thème 403 : Alimentation des chèvres / moutons  | RiZi B2.3</w:t>
            </w:r>
            <w:r>
              <w:rPr>
                <w:noProof/>
                <w:webHidden/>
              </w:rPr>
              <w:tab/>
            </w:r>
            <w:r>
              <w:rPr>
                <w:noProof/>
                <w:webHidden/>
              </w:rPr>
              <w:fldChar w:fldCharType="begin"/>
            </w:r>
            <w:r>
              <w:rPr>
                <w:noProof/>
                <w:webHidden/>
              </w:rPr>
              <w:instrText xml:space="preserve"> PAGEREF _Toc191470984 \h </w:instrText>
            </w:r>
            <w:r>
              <w:rPr>
                <w:noProof/>
                <w:webHidden/>
              </w:rPr>
            </w:r>
            <w:r>
              <w:rPr>
                <w:noProof/>
                <w:webHidden/>
              </w:rPr>
              <w:fldChar w:fldCharType="separate"/>
            </w:r>
            <w:r>
              <w:rPr>
                <w:noProof/>
                <w:webHidden/>
              </w:rPr>
              <w:t>67</w:t>
            </w:r>
            <w:r>
              <w:rPr>
                <w:noProof/>
                <w:webHidden/>
              </w:rPr>
              <w:fldChar w:fldCharType="end"/>
            </w:r>
          </w:hyperlink>
        </w:p>
        <w:p w14:paraId="5931167A" w14:textId="01AE400F"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85" w:history="1">
            <w:r w:rsidRPr="0060468F">
              <w:rPr>
                <w:rStyle w:val="Hyperlink"/>
                <w:rFonts w:cstheme="minorHAnsi"/>
                <w:noProof/>
                <w:lang w:val="fr-CH"/>
              </w:rPr>
              <w:t>65.</w:t>
            </w:r>
            <w:r>
              <w:rPr>
                <w:rFonts w:eastAsiaTheme="minorEastAsia" w:cstheme="minorBidi"/>
                <w:noProof/>
                <w:kern w:val="2"/>
                <w:sz w:val="24"/>
                <w:szCs w:val="24"/>
                <w:lang w:eastAsia="de-CH"/>
                <w14:ligatures w14:val="standardContextual"/>
              </w:rPr>
              <w:tab/>
            </w:r>
            <w:r w:rsidRPr="0060468F">
              <w:rPr>
                <w:rStyle w:val="Hyperlink"/>
                <w:rFonts w:cstheme="minorHAnsi"/>
                <w:noProof/>
                <w:lang w:val="fr-CH"/>
              </w:rPr>
              <w:t>Thème 450 : (moutons et chèvres) : Traite, y compris test de Mammite ; nettoyage de l'installation de traite et des ustensiles à lait  |RiZi B5.2, B5.3</w:t>
            </w:r>
            <w:r>
              <w:rPr>
                <w:noProof/>
                <w:webHidden/>
              </w:rPr>
              <w:tab/>
            </w:r>
            <w:r>
              <w:rPr>
                <w:noProof/>
                <w:webHidden/>
              </w:rPr>
              <w:fldChar w:fldCharType="begin"/>
            </w:r>
            <w:r>
              <w:rPr>
                <w:noProof/>
                <w:webHidden/>
              </w:rPr>
              <w:instrText xml:space="preserve"> PAGEREF _Toc191470985 \h </w:instrText>
            </w:r>
            <w:r>
              <w:rPr>
                <w:noProof/>
                <w:webHidden/>
              </w:rPr>
            </w:r>
            <w:r>
              <w:rPr>
                <w:noProof/>
                <w:webHidden/>
              </w:rPr>
              <w:fldChar w:fldCharType="separate"/>
            </w:r>
            <w:r>
              <w:rPr>
                <w:noProof/>
                <w:webHidden/>
              </w:rPr>
              <w:t>68</w:t>
            </w:r>
            <w:r>
              <w:rPr>
                <w:noProof/>
                <w:webHidden/>
              </w:rPr>
              <w:fldChar w:fldCharType="end"/>
            </w:r>
          </w:hyperlink>
        </w:p>
        <w:p w14:paraId="4B38354A" w14:textId="605AEB98"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86" w:history="1">
            <w:r w:rsidRPr="0060468F">
              <w:rPr>
                <w:rStyle w:val="Hyperlink"/>
                <w:noProof/>
                <w:lang w:val="fr-CH"/>
              </w:rPr>
              <w:t>66.</w:t>
            </w:r>
            <w:r>
              <w:rPr>
                <w:rFonts w:eastAsiaTheme="minorEastAsia" w:cstheme="minorBidi"/>
                <w:noProof/>
                <w:kern w:val="2"/>
                <w:sz w:val="24"/>
                <w:szCs w:val="24"/>
                <w:lang w:eastAsia="de-CH"/>
                <w14:ligatures w14:val="standardContextual"/>
              </w:rPr>
              <w:tab/>
            </w:r>
            <w:r w:rsidRPr="0060468F">
              <w:rPr>
                <w:rStyle w:val="Hyperlink"/>
                <w:noProof/>
                <w:lang w:val="fr-CH"/>
              </w:rPr>
              <w:t>Sujet 500 : Observer les chevaux et évaluez l’écurie</w:t>
            </w:r>
            <w:r>
              <w:rPr>
                <w:noProof/>
                <w:webHidden/>
              </w:rPr>
              <w:tab/>
            </w:r>
            <w:r>
              <w:rPr>
                <w:noProof/>
                <w:webHidden/>
              </w:rPr>
              <w:fldChar w:fldCharType="begin"/>
            </w:r>
            <w:r>
              <w:rPr>
                <w:noProof/>
                <w:webHidden/>
              </w:rPr>
              <w:instrText xml:space="preserve"> PAGEREF _Toc191470986 \h </w:instrText>
            </w:r>
            <w:r>
              <w:rPr>
                <w:noProof/>
                <w:webHidden/>
              </w:rPr>
            </w:r>
            <w:r>
              <w:rPr>
                <w:noProof/>
                <w:webHidden/>
              </w:rPr>
              <w:fldChar w:fldCharType="separate"/>
            </w:r>
            <w:r>
              <w:rPr>
                <w:noProof/>
                <w:webHidden/>
              </w:rPr>
              <w:t>69</w:t>
            </w:r>
            <w:r>
              <w:rPr>
                <w:noProof/>
                <w:webHidden/>
              </w:rPr>
              <w:fldChar w:fldCharType="end"/>
            </w:r>
          </w:hyperlink>
        </w:p>
        <w:p w14:paraId="46613219" w14:textId="618DBA28"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87" w:history="1">
            <w:r w:rsidRPr="0060468F">
              <w:rPr>
                <w:rStyle w:val="Hyperlink"/>
                <w:noProof/>
                <w:lang w:val="fr-CH"/>
              </w:rPr>
              <w:t>67.</w:t>
            </w:r>
            <w:r>
              <w:rPr>
                <w:rFonts w:eastAsiaTheme="minorEastAsia" w:cstheme="minorBidi"/>
                <w:noProof/>
                <w:kern w:val="2"/>
                <w:sz w:val="24"/>
                <w:szCs w:val="24"/>
                <w:lang w:eastAsia="de-CH"/>
                <w14:ligatures w14:val="standardContextual"/>
              </w:rPr>
              <w:tab/>
            </w:r>
            <w:r w:rsidRPr="0060468F">
              <w:rPr>
                <w:rStyle w:val="Hyperlink"/>
                <w:noProof/>
                <w:lang w:val="fr-CH"/>
              </w:rPr>
              <w:t>Sujet 501 : Parties du corps et signes de maladie chez le cheval</w:t>
            </w:r>
            <w:r>
              <w:rPr>
                <w:noProof/>
                <w:webHidden/>
              </w:rPr>
              <w:tab/>
            </w:r>
            <w:r>
              <w:rPr>
                <w:noProof/>
                <w:webHidden/>
              </w:rPr>
              <w:fldChar w:fldCharType="begin"/>
            </w:r>
            <w:r>
              <w:rPr>
                <w:noProof/>
                <w:webHidden/>
              </w:rPr>
              <w:instrText xml:space="preserve"> PAGEREF _Toc191470987 \h </w:instrText>
            </w:r>
            <w:r>
              <w:rPr>
                <w:noProof/>
                <w:webHidden/>
              </w:rPr>
            </w:r>
            <w:r>
              <w:rPr>
                <w:noProof/>
                <w:webHidden/>
              </w:rPr>
              <w:fldChar w:fldCharType="separate"/>
            </w:r>
            <w:r>
              <w:rPr>
                <w:noProof/>
                <w:webHidden/>
              </w:rPr>
              <w:t>70</w:t>
            </w:r>
            <w:r>
              <w:rPr>
                <w:noProof/>
                <w:webHidden/>
              </w:rPr>
              <w:fldChar w:fldCharType="end"/>
            </w:r>
          </w:hyperlink>
        </w:p>
        <w:p w14:paraId="19CBB73C" w14:textId="3F881A12"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88" w:history="1">
            <w:r w:rsidRPr="0060468F">
              <w:rPr>
                <w:rStyle w:val="Hyperlink"/>
                <w:noProof/>
                <w:lang w:val="fr-CH"/>
              </w:rPr>
              <w:t>68.</w:t>
            </w:r>
            <w:r>
              <w:rPr>
                <w:rFonts w:eastAsiaTheme="minorEastAsia" w:cstheme="minorBidi"/>
                <w:noProof/>
                <w:kern w:val="2"/>
                <w:sz w:val="24"/>
                <w:szCs w:val="24"/>
                <w:lang w:eastAsia="de-CH"/>
                <w14:ligatures w14:val="standardContextual"/>
              </w:rPr>
              <w:tab/>
            </w:r>
            <w:r w:rsidRPr="0060468F">
              <w:rPr>
                <w:rStyle w:val="Hyperlink"/>
                <w:noProof/>
                <w:lang w:val="fr-CH"/>
              </w:rPr>
              <w:t>Sujet 503 : Préparation d'une ration pour l'alimentation estivale des chevaux</w:t>
            </w:r>
            <w:r>
              <w:rPr>
                <w:noProof/>
                <w:webHidden/>
              </w:rPr>
              <w:tab/>
            </w:r>
            <w:r>
              <w:rPr>
                <w:noProof/>
                <w:webHidden/>
              </w:rPr>
              <w:fldChar w:fldCharType="begin"/>
            </w:r>
            <w:r>
              <w:rPr>
                <w:noProof/>
                <w:webHidden/>
              </w:rPr>
              <w:instrText xml:space="preserve"> PAGEREF _Toc191470988 \h </w:instrText>
            </w:r>
            <w:r>
              <w:rPr>
                <w:noProof/>
                <w:webHidden/>
              </w:rPr>
            </w:r>
            <w:r>
              <w:rPr>
                <w:noProof/>
                <w:webHidden/>
              </w:rPr>
              <w:fldChar w:fldCharType="separate"/>
            </w:r>
            <w:r>
              <w:rPr>
                <w:noProof/>
                <w:webHidden/>
              </w:rPr>
              <w:t>71</w:t>
            </w:r>
            <w:r>
              <w:rPr>
                <w:noProof/>
                <w:webHidden/>
              </w:rPr>
              <w:fldChar w:fldCharType="end"/>
            </w:r>
          </w:hyperlink>
        </w:p>
        <w:p w14:paraId="37413D95" w14:textId="7F671A20" w:rsidR="004E796C" w:rsidRDefault="004E796C">
          <w:pPr>
            <w:pStyle w:val="Verzeichnis1"/>
            <w:tabs>
              <w:tab w:val="left" w:pos="720"/>
              <w:tab w:val="right" w:leader="dot" w:pos="9628"/>
            </w:tabs>
            <w:rPr>
              <w:rFonts w:eastAsiaTheme="minorEastAsia" w:cstheme="minorBidi"/>
              <w:noProof/>
              <w:kern w:val="2"/>
              <w:sz w:val="24"/>
              <w:szCs w:val="24"/>
              <w:lang w:eastAsia="de-CH"/>
              <w14:ligatures w14:val="standardContextual"/>
            </w:rPr>
          </w:pPr>
          <w:hyperlink w:anchor="_Toc191470989" w:history="1">
            <w:r w:rsidRPr="0060468F">
              <w:rPr>
                <w:rStyle w:val="Hyperlink"/>
                <w:noProof/>
                <w:lang w:val="fr-CH"/>
              </w:rPr>
              <w:t>69.</w:t>
            </w:r>
            <w:r>
              <w:rPr>
                <w:rFonts w:eastAsiaTheme="minorEastAsia" w:cstheme="minorBidi"/>
                <w:noProof/>
                <w:kern w:val="2"/>
                <w:sz w:val="24"/>
                <w:szCs w:val="24"/>
                <w:lang w:eastAsia="de-CH"/>
                <w14:ligatures w14:val="standardContextual"/>
              </w:rPr>
              <w:tab/>
            </w:r>
            <w:r w:rsidRPr="0060468F">
              <w:rPr>
                <w:rStyle w:val="Hyperlink"/>
                <w:noProof/>
                <w:lang w:val="fr-CH"/>
              </w:rPr>
              <w:t>Sujet 509 : Charger un cheval pour le transport</w:t>
            </w:r>
            <w:r>
              <w:rPr>
                <w:noProof/>
                <w:webHidden/>
              </w:rPr>
              <w:tab/>
            </w:r>
            <w:r>
              <w:rPr>
                <w:noProof/>
                <w:webHidden/>
              </w:rPr>
              <w:fldChar w:fldCharType="begin"/>
            </w:r>
            <w:r>
              <w:rPr>
                <w:noProof/>
                <w:webHidden/>
              </w:rPr>
              <w:instrText xml:space="preserve"> PAGEREF _Toc191470989 \h </w:instrText>
            </w:r>
            <w:r>
              <w:rPr>
                <w:noProof/>
                <w:webHidden/>
              </w:rPr>
            </w:r>
            <w:r>
              <w:rPr>
                <w:noProof/>
                <w:webHidden/>
              </w:rPr>
              <w:fldChar w:fldCharType="separate"/>
            </w:r>
            <w:r>
              <w:rPr>
                <w:noProof/>
                <w:webHidden/>
              </w:rPr>
              <w:t>72</w:t>
            </w:r>
            <w:r>
              <w:rPr>
                <w:noProof/>
                <w:webHidden/>
              </w:rPr>
              <w:fldChar w:fldCharType="end"/>
            </w:r>
          </w:hyperlink>
        </w:p>
        <w:p w14:paraId="02D41C36" w14:textId="5CE44D3A" w:rsidR="005D730D" w:rsidRPr="00AC4A03" w:rsidRDefault="003D2B8F" w:rsidP="00AC4A03">
          <w:pPr>
            <w:rPr>
              <w:b/>
              <w:bCs/>
              <w:lang w:val="fr-CH"/>
            </w:rPr>
          </w:pPr>
          <w:r w:rsidRPr="00587118">
            <w:rPr>
              <w:b/>
              <w:bCs/>
              <w:lang w:val="fr-CH"/>
            </w:rPr>
            <w:fldChar w:fldCharType="end"/>
          </w:r>
        </w:p>
      </w:sdtContent>
    </w:sdt>
    <w:bookmarkStart w:id="1" w:name="_Toc102661641" w:displacedByCustomXml="prev"/>
    <w:bookmarkEnd w:id="1" w:displacedByCustomXml="prev"/>
    <w:p w14:paraId="547F8C07" w14:textId="528FA0A3" w:rsidR="005D730D" w:rsidRPr="00587118" w:rsidRDefault="005D730D" w:rsidP="005D730D">
      <w:pPr>
        <w:pStyle w:val="berschrift1"/>
        <w:pageBreakBefore/>
        <w:tabs>
          <w:tab w:val="clear" w:pos="851"/>
          <w:tab w:val="right" w:pos="9638"/>
        </w:tabs>
        <w:ind w:left="425" w:hanging="425"/>
        <w:rPr>
          <w:sz w:val="24"/>
          <w:lang w:val="fr-CH"/>
        </w:rPr>
      </w:pPr>
      <w:bookmarkStart w:id="2" w:name="_Toc191470921"/>
      <w:r>
        <w:rPr>
          <w:sz w:val="24"/>
          <w:lang w:val="fr-CH"/>
        </w:rPr>
        <w:lastRenderedPageBreak/>
        <w:t xml:space="preserve">Sujet </w:t>
      </w:r>
      <w:r w:rsidR="00AC4A03">
        <w:rPr>
          <w:sz w:val="24"/>
          <w:lang w:val="fr-CH"/>
        </w:rPr>
        <w:t>100</w:t>
      </w:r>
      <w:r>
        <w:rPr>
          <w:sz w:val="24"/>
          <w:lang w:val="fr-CH"/>
        </w:rPr>
        <w:t xml:space="preserve">: </w:t>
      </w:r>
      <w:r w:rsidRPr="00587118">
        <w:rPr>
          <w:sz w:val="24"/>
          <w:lang w:val="fr-CH"/>
        </w:rPr>
        <w:t>Pharmacie de l’étable</w:t>
      </w:r>
      <w:r>
        <w:rPr>
          <w:sz w:val="24"/>
          <w:lang w:val="fr-CH"/>
        </w:rPr>
        <w:t xml:space="preserve"> et instruments importants</w:t>
      </w:r>
      <w:r>
        <w:rPr>
          <w:sz w:val="24"/>
          <w:lang w:val="fr-CH"/>
        </w:rPr>
        <w:tab/>
      </w:r>
      <w:r w:rsidRPr="00D9160B">
        <w:rPr>
          <w:color w:val="00B050"/>
          <w:sz w:val="24"/>
          <w:lang w:val="fr-CH"/>
        </w:rPr>
        <w:t xml:space="preserve"> | Obj. B4.3</w:t>
      </w:r>
      <w:bookmarkEnd w:id="2"/>
    </w:p>
    <w:p w14:paraId="3C2BC707" w14:textId="77777777" w:rsidR="005D730D" w:rsidRPr="00587118" w:rsidRDefault="005D730D" w:rsidP="005D730D">
      <w:pPr>
        <w:tabs>
          <w:tab w:val="left" w:pos="561"/>
          <w:tab w:val="left" w:pos="5102"/>
        </w:tabs>
        <w:rPr>
          <w:sz w:val="22"/>
          <w:lang w:val="fr-CH"/>
        </w:rPr>
      </w:pPr>
      <w:r w:rsidRPr="00587118">
        <w:rPr>
          <w:sz w:val="22"/>
          <w:lang w:val="fr-CH"/>
        </w:rPr>
        <w:t xml:space="preserve">Lorsqu’une vache tombe malade, il faut pouvoir agir rapidement. La pharmacie de l’étable doit donc être pourvue de certains médicaments. </w:t>
      </w:r>
    </w:p>
    <w:p w14:paraId="767F3341" w14:textId="77777777" w:rsidR="005D730D" w:rsidRPr="00587118" w:rsidRDefault="005D730D" w:rsidP="005D730D">
      <w:pPr>
        <w:pStyle w:val="Listenabsatz"/>
        <w:numPr>
          <w:ilvl w:val="0"/>
          <w:numId w:val="26"/>
        </w:numPr>
        <w:tabs>
          <w:tab w:val="left" w:pos="5102"/>
        </w:tabs>
        <w:ind w:left="426" w:hanging="426"/>
        <w:contextualSpacing w:val="0"/>
        <w:rPr>
          <w:sz w:val="22"/>
          <w:lang w:val="fr-CH"/>
        </w:rPr>
      </w:pPr>
      <w:r w:rsidRPr="00587118">
        <w:rPr>
          <w:sz w:val="22"/>
          <w:lang w:val="fr-CH"/>
        </w:rPr>
        <w:t xml:space="preserve">Présentez la pharmacie de votre étable. Citez les principaux médicaments en stock. </w:t>
      </w:r>
    </w:p>
    <w:p w14:paraId="08DE2B0B" w14:textId="77777777" w:rsidR="005D730D" w:rsidRPr="00587118" w:rsidRDefault="005D730D" w:rsidP="005D730D">
      <w:pPr>
        <w:pStyle w:val="Listenabsatz"/>
        <w:numPr>
          <w:ilvl w:val="0"/>
          <w:numId w:val="26"/>
        </w:numPr>
        <w:tabs>
          <w:tab w:val="left" w:pos="5102"/>
        </w:tabs>
        <w:ind w:left="425" w:hanging="425"/>
        <w:contextualSpacing w:val="0"/>
        <w:rPr>
          <w:sz w:val="22"/>
          <w:lang w:val="fr-CH"/>
        </w:rPr>
      </w:pPr>
      <w:r w:rsidRPr="00587118">
        <w:rPr>
          <w:sz w:val="22"/>
          <w:lang w:val="fr-CH"/>
        </w:rPr>
        <w:t xml:space="preserve">Expliquez comment les médicaments doivent être stockés. </w:t>
      </w:r>
    </w:p>
    <w:p w14:paraId="4E260429" w14:textId="77777777" w:rsidR="005D730D" w:rsidRPr="00587118" w:rsidRDefault="005D730D" w:rsidP="005D730D">
      <w:pPr>
        <w:pStyle w:val="Listenabsatz"/>
        <w:numPr>
          <w:ilvl w:val="0"/>
          <w:numId w:val="26"/>
        </w:numPr>
        <w:tabs>
          <w:tab w:val="left" w:pos="5102"/>
        </w:tabs>
        <w:ind w:left="425" w:hanging="425"/>
        <w:contextualSpacing w:val="0"/>
        <w:rPr>
          <w:sz w:val="22"/>
          <w:lang w:val="fr-CH"/>
        </w:rPr>
      </w:pPr>
      <w:r w:rsidRPr="00587118">
        <w:rPr>
          <w:sz w:val="22"/>
          <w:lang w:val="fr-CH"/>
        </w:rPr>
        <w:t>Remplissez le journal des traitements pour une vache tarie au moyen d’antibiotiques.</w:t>
      </w:r>
    </w:p>
    <w:p w14:paraId="237A7775" w14:textId="77777777" w:rsidR="005D730D" w:rsidRPr="00587118" w:rsidRDefault="005D730D" w:rsidP="005D730D">
      <w:pPr>
        <w:pStyle w:val="Listenabsatz"/>
        <w:numPr>
          <w:ilvl w:val="0"/>
          <w:numId w:val="26"/>
        </w:numPr>
        <w:tabs>
          <w:tab w:val="left" w:pos="5102"/>
        </w:tabs>
        <w:ind w:left="425" w:hanging="425"/>
        <w:contextualSpacing w:val="0"/>
        <w:rPr>
          <w:sz w:val="22"/>
          <w:lang w:val="fr-CH"/>
        </w:rPr>
      </w:pPr>
      <w:r w:rsidRPr="00587118">
        <w:rPr>
          <w:sz w:val="22"/>
          <w:lang w:val="fr-CH"/>
        </w:rPr>
        <w:t xml:space="preserve">Expliquez les principales mesures de précaution lors de l’utilisation d’antibiotiques. </w:t>
      </w:r>
    </w:p>
    <w:p w14:paraId="2C457FD3" w14:textId="77777777" w:rsidR="005D730D" w:rsidRPr="00587118" w:rsidRDefault="005D730D" w:rsidP="005D730D">
      <w:pPr>
        <w:tabs>
          <w:tab w:val="left" w:pos="561"/>
          <w:tab w:val="left" w:pos="5102"/>
        </w:tabs>
        <w:rPr>
          <w:sz w:val="22"/>
          <w:lang w:val="fr-CH"/>
        </w:rPr>
      </w:pPr>
    </w:p>
    <w:p w14:paraId="01457D99" w14:textId="77777777" w:rsidR="005D730D" w:rsidRPr="00587118" w:rsidRDefault="005D730D" w:rsidP="005D730D">
      <w:pPr>
        <w:tabs>
          <w:tab w:val="left" w:pos="561"/>
          <w:tab w:val="left" w:pos="5102"/>
        </w:tabs>
        <w:rPr>
          <w:b/>
          <w:sz w:val="22"/>
          <w:lang w:val="fr-CH"/>
        </w:rPr>
      </w:pPr>
      <w:r w:rsidRPr="00587118">
        <w:rPr>
          <w:b/>
          <w:sz w:val="22"/>
          <w:lang w:val="fr-CH"/>
        </w:rPr>
        <w:t>Ressources</w:t>
      </w:r>
    </w:p>
    <w:p w14:paraId="61F0160B" w14:textId="77777777" w:rsidR="005D730D" w:rsidRPr="00587118" w:rsidRDefault="005D730D" w:rsidP="005D730D">
      <w:pPr>
        <w:tabs>
          <w:tab w:val="left" w:pos="561"/>
          <w:tab w:val="left" w:pos="5102"/>
        </w:tabs>
        <w:ind w:left="561" w:hanging="561"/>
        <w:rPr>
          <w:sz w:val="22"/>
          <w:lang w:val="fr-CH"/>
        </w:rPr>
      </w:pPr>
      <w:r w:rsidRPr="00587118">
        <w:rPr>
          <w:sz w:val="22"/>
          <w:lang w:val="fr-CH"/>
        </w:rPr>
        <w:t xml:space="preserve">Une pharmacie d’étable. </w:t>
      </w:r>
    </w:p>
    <w:p w14:paraId="528A9E6E" w14:textId="77777777" w:rsidR="005D730D" w:rsidRPr="00587118" w:rsidRDefault="005D730D" w:rsidP="005D730D">
      <w:pPr>
        <w:tabs>
          <w:tab w:val="left" w:pos="561"/>
          <w:tab w:val="left" w:pos="5102"/>
        </w:tabs>
        <w:ind w:left="561" w:hanging="561"/>
        <w:rPr>
          <w:sz w:val="22"/>
          <w:lang w:val="fr-CH"/>
        </w:rPr>
      </w:pPr>
      <w:r w:rsidRPr="00587118">
        <w:rPr>
          <w:sz w:val="22"/>
          <w:lang w:val="fr-CH"/>
        </w:rPr>
        <w:t>Un tube à tarir.</w:t>
      </w:r>
    </w:p>
    <w:p w14:paraId="2AECBF9F" w14:textId="77777777" w:rsidR="005D730D" w:rsidRPr="00587118" w:rsidRDefault="005D730D" w:rsidP="005D730D">
      <w:pPr>
        <w:tabs>
          <w:tab w:val="left" w:pos="561"/>
          <w:tab w:val="left" w:pos="5102"/>
        </w:tabs>
        <w:ind w:left="561" w:hanging="561"/>
        <w:rPr>
          <w:sz w:val="22"/>
          <w:lang w:val="fr-CH"/>
        </w:rPr>
      </w:pPr>
      <w:r w:rsidRPr="00587118">
        <w:rPr>
          <w:sz w:val="22"/>
          <w:lang w:val="fr-CH"/>
        </w:rPr>
        <w:t>Un médicament périmé.</w:t>
      </w:r>
    </w:p>
    <w:p w14:paraId="5780128C" w14:textId="77777777" w:rsidR="005D730D" w:rsidRPr="00587118" w:rsidRDefault="005D730D" w:rsidP="005D730D">
      <w:pPr>
        <w:tabs>
          <w:tab w:val="left" w:pos="561"/>
          <w:tab w:val="left" w:pos="5102"/>
        </w:tabs>
        <w:rPr>
          <w:sz w:val="22"/>
          <w:lang w:val="fr-CH"/>
        </w:rPr>
      </w:pPr>
      <w:r w:rsidRPr="00587118">
        <w:rPr>
          <w:sz w:val="22"/>
          <w:lang w:val="fr-CH"/>
        </w:rPr>
        <w:t>Un médicament à conserver au frigo.</w:t>
      </w:r>
    </w:p>
    <w:p w14:paraId="67547241" w14:textId="77777777" w:rsidR="005D730D" w:rsidRPr="00587118" w:rsidRDefault="005D730D" w:rsidP="005D730D">
      <w:pPr>
        <w:tabs>
          <w:tab w:val="left" w:pos="561"/>
          <w:tab w:val="left" w:pos="5102"/>
        </w:tabs>
        <w:rPr>
          <w:sz w:val="22"/>
          <w:lang w:val="fr-CH"/>
        </w:rPr>
      </w:pPr>
    </w:p>
    <w:p w14:paraId="2328A00B" w14:textId="77777777" w:rsidR="005D730D" w:rsidRPr="00587118" w:rsidRDefault="005D730D" w:rsidP="005D730D">
      <w:pPr>
        <w:tabs>
          <w:tab w:val="left" w:pos="561"/>
          <w:tab w:val="left" w:pos="5102"/>
        </w:tabs>
        <w:rPr>
          <w:sz w:val="22"/>
          <w:lang w:val="fr-CH"/>
        </w:rPr>
      </w:pPr>
    </w:p>
    <w:p w14:paraId="68907C04" w14:textId="77777777" w:rsidR="005D730D" w:rsidRPr="00587118" w:rsidRDefault="005D730D" w:rsidP="005D730D">
      <w:pPr>
        <w:tabs>
          <w:tab w:val="left" w:pos="561"/>
          <w:tab w:val="left" w:pos="5102"/>
        </w:tabs>
        <w:rPr>
          <w:sz w:val="22"/>
          <w:lang w:val="fr-CH"/>
        </w:rPr>
      </w:pPr>
    </w:p>
    <w:p w14:paraId="17C721FF" w14:textId="530ADE93" w:rsidR="005D730D" w:rsidRDefault="005D730D">
      <w:pPr>
        <w:overflowPunct/>
        <w:autoSpaceDE/>
        <w:autoSpaceDN/>
        <w:adjustRightInd/>
        <w:spacing w:after="0"/>
        <w:textAlignment w:val="auto"/>
        <w:rPr>
          <w:bCs/>
          <w:color w:val="00B050"/>
          <w:sz w:val="22"/>
          <w:lang w:val="fr-CH"/>
        </w:rPr>
      </w:pPr>
      <w:r>
        <w:rPr>
          <w:bCs/>
          <w:color w:val="00B050"/>
          <w:sz w:val="22"/>
          <w:lang w:val="fr-CH"/>
        </w:rPr>
        <w:br w:type="page"/>
      </w:r>
    </w:p>
    <w:p w14:paraId="5FFC59F8" w14:textId="2D9B99EE" w:rsidR="005D730D" w:rsidRPr="00683F49" w:rsidRDefault="005D730D" w:rsidP="005D730D">
      <w:pPr>
        <w:pStyle w:val="berschrift1"/>
        <w:tabs>
          <w:tab w:val="right" w:pos="9498"/>
        </w:tabs>
        <w:rPr>
          <w:sz w:val="24"/>
          <w:szCs w:val="24"/>
          <w:lang w:val="fr-CH"/>
        </w:rPr>
      </w:pPr>
      <w:bookmarkStart w:id="3" w:name="_Toc191470922"/>
      <w:r w:rsidRPr="00683F49">
        <w:rPr>
          <w:sz w:val="24"/>
          <w:szCs w:val="24"/>
          <w:lang w:val="fr-CH"/>
        </w:rPr>
        <w:lastRenderedPageBreak/>
        <w:t xml:space="preserve">Sujet </w:t>
      </w:r>
      <w:r w:rsidR="00AC4A03">
        <w:rPr>
          <w:sz w:val="24"/>
          <w:szCs w:val="24"/>
          <w:lang w:val="fr-CH"/>
        </w:rPr>
        <w:t>103</w:t>
      </w:r>
      <w:r w:rsidRPr="00683F49">
        <w:rPr>
          <w:sz w:val="24"/>
          <w:szCs w:val="24"/>
          <w:lang w:val="fr-CH"/>
        </w:rPr>
        <w:t>: Évaluation du fourrage au moyen d’analyses ou par les sens</w:t>
      </w:r>
      <w:r>
        <w:rPr>
          <w:sz w:val="24"/>
          <w:szCs w:val="24"/>
          <w:lang w:val="fr-CH"/>
        </w:rPr>
        <w:tab/>
      </w:r>
      <w:r w:rsidRPr="00683F49">
        <w:rPr>
          <w:sz w:val="24"/>
          <w:szCs w:val="24"/>
          <w:lang w:val="fr-CH"/>
        </w:rPr>
        <w:tab/>
      </w:r>
      <w:r w:rsidRPr="00683F49">
        <w:rPr>
          <w:color w:val="00B050"/>
          <w:sz w:val="24"/>
          <w:szCs w:val="24"/>
          <w:lang w:val="fr-CH"/>
        </w:rPr>
        <w:t xml:space="preserve"> | Obj. B2.1, B2.2, B2.3</w:t>
      </w:r>
      <w:bookmarkEnd w:id="3"/>
    </w:p>
    <w:p w14:paraId="6F1471A8" w14:textId="77777777" w:rsidR="005D730D" w:rsidRPr="00587118" w:rsidRDefault="005D730D" w:rsidP="005D730D">
      <w:pPr>
        <w:tabs>
          <w:tab w:val="left" w:pos="561"/>
          <w:tab w:val="left" w:pos="5102"/>
        </w:tabs>
        <w:rPr>
          <w:sz w:val="22"/>
          <w:lang w:val="fr-CH"/>
        </w:rPr>
      </w:pPr>
      <w:r w:rsidRPr="00587118">
        <w:rPr>
          <w:sz w:val="22"/>
          <w:lang w:val="fr-CH"/>
        </w:rPr>
        <w:t xml:space="preserve">L’exploitation dispose de plusieurs fourrages de différentes qualités. </w:t>
      </w:r>
    </w:p>
    <w:p w14:paraId="7E592FD1" w14:textId="77777777" w:rsidR="005D730D" w:rsidRPr="00587118" w:rsidRDefault="005D730D" w:rsidP="005D730D">
      <w:pPr>
        <w:pStyle w:val="Listenabsatz"/>
        <w:numPr>
          <w:ilvl w:val="0"/>
          <w:numId w:val="121"/>
        </w:numPr>
        <w:tabs>
          <w:tab w:val="left" w:pos="5102"/>
        </w:tabs>
        <w:contextualSpacing w:val="0"/>
        <w:rPr>
          <w:sz w:val="22"/>
          <w:lang w:val="fr-CH"/>
        </w:rPr>
      </w:pPr>
      <w:r w:rsidRPr="00587118">
        <w:rPr>
          <w:sz w:val="22"/>
          <w:lang w:val="fr-CH"/>
        </w:rPr>
        <w:t>Déterminez la qualité du fourrage à l’aide d’une analyse des teneurs, de l’étiquette du fourrage ou en l’examinant.</w:t>
      </w:r>
    </w:p>
    <w:p w14:paraId="3E8C5372" w14:textId="77777777" w:rsidR="005D730D" w:rsidRPr="00587118" w:rsidRDefault="005D730D" w:rsidP="005D730D">
      <w:pPr>
        <w:pStyle w:val="Listenabsatz"/>
        <w:numPr>
          <w:ilvl w:val="0"/>
          <w:numId w:val="121"/>
        </w:numPr>
        <w:tabs>
          <w:tab w:val="left" w:pos="5102"/>
        </w:tabs>
        <w:contextualSpacing w:val="0"/>
        <w:rPr>
          <w:sz w:val="22"/>
          <w:lang w:val="fr-CH"/>
        </w:rPr>
      </w:pPr>
      <w:r w:rsidRPr="00587118">
        <w:rPr>
          <w:sz w:val="22"/>
          <w:lang w:val="fr-CH"/>
        </w:rPr>
        <w:t xml:space="preserve">Faites une liste des fourrages actuellement affouragés au bétail bovin. </w:t>
      </w:r>
    </w:p>
    <w:p w14:paraId="286A1342" w14:textId="77777777" w:rsidR="005D730D" w:rsidRPr="00587118" w:rsidRDefault="005D730D" w:rsidP="005D730D">
      <w:pPr>
        <w:pStyle w:val="Listenabsatz"/>
        <w:numPr>
          <w:ilvl w:val="0"/>
          <w:numId w:val="121"/>
        </w:numPr>
        <w:tabs>
          <w:tab w:val="left" w:pos="5102"/>
        </w:tabs>
        <w:contextualSpacing w:val="0"/>
        <w:rPr>
          <w:sz w:val="22"/>
          <w:lang w:val="fr-CH"/>
        </w:rPr>
      </w:pPr>
      <w:r w:rsidRPr="00587118">
        <w:rPr>
          <w:sz w:val="22"/>
          <w:lang w:val="fr-CH"/>
        </w:rPr>
        <w:t>Déterminez la qualité à l’aide de l’étiquette du fourrage ou par les sens (fourrage grossier).</w:t>
      </w:r>
    </w:p>
    <w:p w14:paraId="08719276" w14:textId="77777777" w:rsidR="005D730D" w:rsidRPr="00587118" w:rsidRDefault="005D730D" w:rsidP="005D730D">
      <w:pPr>
        <w:tabs>
          <w:tab w:val="left" w:pos="561"/>
          <w:tab w:val="left" w:pos="5102"/>
        </w:tabs>
        <w:ind w:left="921" w:hanging="561"/>
        <w:rPr>
          <w:sz w:val="22"/>
          <w:lang w:val="fr-CH"/>
        </w:rPr>
      </w:pPr>
      <w:r w:rsidRPr="00587118">
        <w:rPr>
          <w:sz w:val="22"/>
          <w:lang w:val="fr-CH"/>
        </w:rPr>
        <w:t>•</w:t>
      </w:r>
      <w:r w:rsidRPr="00587118">
        <w:rPr>
          <w:sz w:val="22"/>
          <w:lang w:val="fr-CH"/>
        </w:rPr>
        <w:tab/>
        <w:t xml:space="preserve">Quel fourrage convient à quel groupe d’animaux ? </w:t>
      </w:r>
    </w:p>
    <w:p w14:paraId="080C7749" w14:textId="77777777" w:rsidR="005D730D" w:rsidRPr="00587118" w:rsidRDefault="005D730D" w:rsidP="005D730D">
      <w:pPr>
        <w:tabs>
          <w:tab w:val="left" w:pos="561"/>
          <w:tab w:val="left" w:pos="5102"/>
        </w:tabs>
        <w:ind w:left="921" w:hanging="561"/>
        <w:rPr>
          <w:sz w:val="22"/>
          <w:lang w:val="fr-CH"/>
        </w:rPr>
      </w:pPr>
      <w:r w:rsidRPr="00587118">
        <w:rPr>
          <w:sz w:val="22"/>
          <w:lang w:val="fr-CH"/>
        </w:rPr>
        <w:t>•</w:t>
      </w:r>
      <w:r w:rsidRPr="00587118">
        <w:rPr>
          <w:sz w:val="22"/>
          <w:lang w:val="fr-CH"/>
        </w:rPr>
        <w:tab/>
        <w:t>Quel</w:t>
      </w:r>
      <w:r>
        <w:rPr>
          <w:sz w:val="22"/>
          <w:lang w:val="fr-CH"/>
        </w:rPr>
        <w:t>s</w:t>
      </w:r>
      <w:r w:rsidRPr="00587118">
        <w:rPr>
          <w:sz w:val="22"/>
          <w:lang w:val="fr-CH"/>
        </w:rPr>
        <w:t xml:space="preserve"> groupe</w:t>
      </w:r>
      <w:r>
        <w:rPr>
          <w:sz w:val="22"/>
          <w:lang w:val="fr-CH"/>
        </w:rPr>
        <w:t>s</w:t>
      </w:r>
      <w:r w:rsidRPr="00587118">
        <w:rPr>
          <w:sz w:val="22"/>
          <w:lang w:val="fr-CH"/>
        </w:rPr>
        <w:t xml:space="preserve"> d’animaux reçoi</w:t>
      </w:r>
      <w:r>
        <w:rPr>
          <w:sz w:val="22"/>
          <w:lang w:val="fr-CH"/>
        </w:rPr>
        <w:t>ven</w:t>
      </w:r>
      <w:r w:rsidRPr="00587118">
        <w:rPr>
          <w:sz w:val="22"/>
          <w:lang w:val="fr-CH"/>
        </w:rPr>
        <w:t xml:space="preserve">t le fourrage ayant la meilleure qualité ? </w:t>
      </w:r>
    </w:p>
    <w:p w14:paraId="6148EAC2" w14:textId="77777777" w:rsidR="005D730D" w:rsidRPr="00587118" w:rsidRDefault="005D730D" w:rsidP="005D730D">
      <w:pPr>
        <w:tabs>
          <w:tab w:val="left" w:pos="561"/>
          <w:tab w:val="left" w:pos="5102"/>
        </w:tabs>
        <w:ind w:left="921" w:hanging="561"/>
        <w:rPr>
          <w:sz w:val="22"/>
          <w:lang w:val="fr-CH"/>
        </w:rPr>
      </w:pPr>
      <w:r w:rsidRPr="00587118">
        <w:rPr>
          <w:sz w:val="22"/>
          <w:lang w:val="fr-CH"/>
        </w:rPr>
        <w:t>•</w:t>
      </w:r>
      <w:r w:rsidRPr="00587118">
        <w:rPr>
          <w:sz w:val="22"/>
          <w:lang w:val="fr-CH"/>
        </w:rPr>
        <w:tab/>
        <w:t xml:space="preserve">Pourquoi utiliser des fourrages complémentaires ? </w:t>
      </w:r>
    </w:p>
    <w:p w14:paraId="4562FA01" w14:textId="77777777" w:rsidR="005D730D" w:rsidRPr="00587118" w:rsidRDefault="005D730D" w:rsidP="005D730D">
      <w:pPr>
        <w:tabs>
          <w:tab w:val="left" w:pos="561"/>
          <w:tab w:val="left" w:pos="5102"/>
        </w:tabs>
        <w:ind w:left="921" w:hanging="561"/>
        <w:rPr>
          <w:sz w:val="22"/>
          <w:lang w:val="fr-CH"/>
        </w:rPr>
      </w:pPr>
      <w:r w:rsidRPr="00587118">
        <w:rPr>
          <w:sz w:val="22"/>
          <w:lang w:val="fr-CH"/>
        </w:rPr>
        <w:t>•</w:t>
      </w:r>
      <w:r w:rsidRPr="00587118">
        <w:rPr>
          <w:sz w:val="22"/>
          <w:lang w:val="fr-CH"/>
        </w:rPr>
        <w:tab/>
        <w:t xml:space="preserve">Où le fourrage de moindre qualité suffit-il ? </w:t>
      </w:r>
    </w:p>
    <w:p w14:paraId="011DD6ED" w14:textId="77777777" w:rsidR="005D730D" w:rsidRPr="00587118" w:rsidRDefault="005D730D" w:rsidP="005D730D">
      <w:pPr>
        <w:tabs>
          <w:tab w:val="left" w:pos="561"/>
          <w:tab w:val="left" w:pos="5102"/>
        </w:tabs>
        <w:ind w:left="921" w:hanging="561"/>
        <w:rPr>
          <w:sz w:val="22"/>
          <w:lang w:val="fr-CH"/>
        </w:rPr>
      </w:pPr>
      <w:r w:rsidRPr="00587118">
        <w:rPr>
          <w:sz w:val="22"/>
          <w:lang w:val="fr-CH"/>
        </w:rPr>
        <w:t>•</w:t>
      </w:r>
      <w:r w:rsidRPr="00587118">
        <w:rPr>
          <w:sz w:val="22"/>
          <w:lang w:val="fr-CH"/>
        </w:rPr>
        <w:tab/>
        <w:t xml:space="preserve">Comment reconnaissez-vous un fourrage de moindre qualité ou avarié ? </w:t>
      </w:r>
    </w:p>
    <w:p w14:paraId="70CAFE6A" w14:textId="77777777" w:rsidR="005D730D" w:rsidRPr="00587118" w:rsidRDefault="005D730D" w:rsidP="005D730D">
      <w:pPr>
        <w:tabs>
          <w:tab w:val="left" w:pos="561"/>
          <w:tab w:val="left" w:pos="5102"/>
        </w:tabs>
        <w:ind w:left="921" w:hanging="561"/>
        <w:rPr>
          <w:sz w:val="22"/>
          <w:lang w:val="fr-CH"/>
        </w:rPr>
      </w:pPr>
      <w:r w:rsidRPr="00587118">
        <w:rPr>
          <w:sz w:val="22"/>
          <w:lang w:val="fr-CH"/>
        </w:rPr>
        <w:t>•</w:t>
      </w:r>
      <w:r w:rsidRPr="00587118">
        <w:rPr>
          <w:sz w:val="22"/>
          <w:lang w:val="fr-CH"/>
        </w:rPr>
        <w:tab/>
        <w:t>Quelles conséquences un fourrage avarié peut-il avoir sur les animaux ?</w:t>
      </w:r>
    </w:p>
    <w:p w14:paraId="368F0AD1" w14:textId="77777777" w:rsidR="005D730D" w:rsidRPr="00587118" w:rsidRDefault="005D730D" w:rsidP="005D730D">
      <w:pPr>
        <w:tabs>
          <w:tab w:val="left" w:pos="561"/>
          <w:tab w:val="left" w:pos="5102"/>
        </w:tabs>
        <w:rPr>
          <w:sz w:val="22"/>
          <w:lang w:val="fr-CH"/>
        </w:rPr>
      </w:pPr>
    </w:p>
    <w:p w14:paraId="289EBEEE" w14:textId="77777777" w:rsidR="005D730D" w:rsidRPr="00587118" w:rsidRDefault="005D730D" w:rsidP="005D730D">
      <w:pPr>
        <w:tabs>
          <w:tab w:val="left" w:pos="561"/>
          <w:tab w:val="left" w:pos="5102"/>
        </w:tabs>
        <w:rPr>
          <w:b/>
          <w:sz w:val="22"/>
          <w:lang w:val="fr-CH"/>
        </w:rPr>
      </w:pPr>
      <w:r w:rsidRPr="00587118">
        <w:rPr>
          <w:b/>
          <w:sz w:val="22"/>
          <w:lang w:val="fr-CH"/>
        </w:rPr>
        <w:t>Ressources</w:t>
      </w:r>
    </w:p>
    <w:p w14:paraId="6D0F837B" w14:textId="77777777" w:rsidR="005D730D" w:rsidRPr="00587118" w:rsidRDefault="005D730D" w:rsidP="005D730D">
      <w:pPr>
        <w:tabs>
          <w:tab w:val="left" w:pos="561"/>
          <w:tab w:val="left" w:pos="5102"/>
        </w:tabs>
        <w:rPr>
          <w:sz w:val="22"/>
          <w:lang w:val="fr-CH"/>
        </w:rPr>
      </w:pPr>
      <w:r w:rsidRPr="00587118">
        <w:rPr>
          <w:sz w:val="22"/>
          <w:lang w:val="fr-CH"/>
        </w:rPr>
        <w:t>Étiquettes des fourrages</w:t>
      </w:r>
    </w:p>
    <w:p w14:paraId="0733E96B" w14:textId="77777777" w:rsidR="005D730D" w:rsidRPr="00587118" w:rsidRDefault="005D730D" w:rsidP="005D730D">
      <w:pPr>
        <w:tabs>
          <w:tab w:val="left" w:pos="561"/>
          <w:tab w:val="left" w:pos="5102"/>
        </w:tabs>
        <w:rPr>
          <w:sz w:val="22"/>
          <w:lang w:val="fr-CH"/>
        </w:rPr>
      </w:pPr>
      <w:r w:rsidRPr="00587118">
        <w:rPr>
          <w:sz w:val="22"/>
          <w:lang w:val="fr-CH"/>
        </w:rPr>
        <w:t>Analyses des teneurs disponibles et mémento agricole</w:t>
      </w:r>
    </w:p>
    <w:p w14:paraId="6D8E585A" w14:textId="77777777" w:rsidR="005D730D" w:rsidRPr="00587118" w:rsidRDefault="005D730D" w:rsidP="005D730D">
      <w:pPr>
        <w:tabs>
          <w:tab w:val="left" w:pos="561"/>
          <w:tab w:val="left" w:pos="5102"/>
        </w:tabs>
        <w:rPr>
          <w:sz w:val="22"/>
          <w:lang w:val="fr-CH"/>
        </w:rPr>
      </w:pPr>
      <w:r w:rsidRPr="00587118">
        <w:rPr>
          <w:sz w:val="22"/>
          <w:lang w:val="fr-CH"/>
        </w:rPr>
        <w:t>Les experts peuvent, par exemple, présenter un fourrage avarié qu’il/elle devra évaluer.</w:t>
      </w:r>
    </w:p>
    <w:p w14:paraId="08E07487" w14:textId="77777777" w:rsidR="005D730D" w:rsidRPr="00587118" w:rsidRDefault="005D730D" w:rsidP="005D730D">
      <w:pPr>
        <w:tabs>
          <w:tab w:val="left" w:pos="561"/>
          <w:tab w:val="left" w:pos="5102"/>
        </w:tabs>
        <w:rPr>
          <w:sz w:val="22"/>
          <w:lang w:val="fr-CH"/>
        </w:rPr>
      </w:pPr>
    </w:p>
    <w:p w14:paraId="630980DF" w14:textId="1CE25F6C" w:rsidR="005D730D" w:rsidRDefault="005D730D">
      <w:pPr>
        <w:overflowPunct/>
        <w:autoSpaceDE/>
        <w:autoSpaceDN/>
        <w:adjustRightInd/>
        <w:spacing w:after="0"/>
        <w:textAlignment w:val="auto"/>
        <w:rPr>
          <w:bCs/>
          <w:color w:val="00B050"/>
          <w:sz w:val="22"/>
          <w:lang w:val="fr-CH"/>
        </w:rPr>
      </w:pPr>
      <w:r>
        <w:rPr>
          <w:bCs/>
          <w:color w:val="00B050"/>
          <w:sz w:val="22"/>
          <w:lang w:val="fr-CH"/>
        </w:rPr>
        <w:br w:type="page"/>
      </w:r>
    </w:p>
    <w:p w14:paraId="59F964BD" w14:textId="0AF36204" w:rsidR="005D730D" w:rsidRPr="00B15B1C" w:rsidRDefault="005D730D" w:rsidP="005D730D">
      <w:pPr>
        <w:pStyle w:val="berschrift1"/>
        <w:rPr>
          <w:sz w:val="24"/>
          <w:szCs w:val="24"/>
          <w:lang w:val="fr-CH"/>
        </w:rPr>
      </w:pPr>
      <w:bookmarkStart w:id="4" w:name="_Toc191470923"/>
      <w:r w:rsidRPr="00B15B1C">
        <w:rPr>
          <w:sz w:val="24"/>
          <w:szCs w:val="24"/>
          <w:lang w:val="fr-CH"/>
        </w:rPr>
        <w:lastRenderedPageBreak/>
        <w:t>Sujet 1</w:t>
      </w:r>
      <w:r w:rsidR="00AC4A03">
        <w:rPr>
          <w:sz w:val="24"/>
          <w:szCs w:val="24"/>
          <w:lang w:val="fr-CH"/>
        </w:rPr>
        <w:t>10</w:t>
      </w:r>
      <w:r w:rsidRPr="00B15B1C">
        <w:rPr>
          <w:sz w:val="24"/>
          <w:szCs w:val="24"/>
          <w:lang w:val="fr-CH"/>
        </w:rPr>
        <w:t>: Observer les veaux et évaluer le climat de la stabulation</w:t>
      </w:r>
      <w:r w:rsidRPr="00B15B1C">
        <w:rPr>
          <w:sz w:val="24"/>
          <w:szCs w:val="24"/>
          <w:lang w:val="fr-CH"/>
        </w:rPr>
        <w:tab/>
      </w:r>
      <w:r w:rsidRPr="00B15B1C">
        <w:rPr>
          <w:color w:val="00B050"/>
          <w:sz w:val="24"/>
          <w:szCs w:val="24"/>
          <w:lang w:val="fr-CH"/>
        </w:rPr>
        <w:t xml:space="preserve"> | Obj.</w:t>
      </w:r>
      <w:r w:rsidRPr="00B15B1C">
        <w:rPr>
          <w:sz w:val="24"/>
          <w:szCs w:val="24"/>
          <w:lang w:val="fr-CH"/>
        </w:rPr>
        <w:t xml:space="preserve"> </w:t>
      </w:r>
      <w:r w:rsidRPr="00B15B1C">
        <w:rPr>
          <w:color w:val="00B050"/>
          <w:sz w:val="24"/>
          <w:szCs w:val="24"/>
          <w:lang w:val="fr-CH"/>
        </w:rPr>
        <w:t>B1.1</w:t>
      </w:r>
      <w:bookmarkEnd w:id="4"/>
    </w:p>
    <w:p w14:paraId="4F9A824C" w14:textId="77777777" w:rsidR="005D730D" w:rsidRPr="00587118" w:rsidRDefault="005D730D" w:rsidP="005D730D">
      <w:pPr>
        <w:tabs>
          <w:tab w:val="left" w:pos="561"/>
          <w:tab w:val="left" w:pos="5102"/>
        </w:tabs>
        <w:rPr>
          <w:sz w:val="22"/>
          <w:lang w:val="fr-CH"/>
        </w:rPr>
      </w:pPr>
      <w:r w:rsidRPr="00587118">
        <w:rPr>
          <w:sz w:val="22"/>
          <w:lang w:val="fr-CH"/>
        </w:rPr>
        <w:t>Un veau n’a pas bu tout le lait.</w:t>
      </w:r>
    </w:p>
    <w:p w14:paraId="75857D11" w14:textId="77777777" w:rsidR="005D730D" w:rsidRPr="00D9160B" w:rsidRDefault="005D730D" w:rsidP="005D730D">
      <w:pPr>
        <w:pStyle w:val="Listenabsatz"/>
        <w:numPr>
          <w:ilvl w:val="0"/>
          <w:numId w:val="10"/>
        </w:numPr>
        <w:tabs>
          <w:tab w:val="left" w:pos="5102"/>
        </w:tabs>
        <w:ind w:left="425" w:hanging="425"/>
        <w:contextualSpacing w:val="0"/>
        <w:rPr>
          <w:sz w:val="22"/>
          <w:lang w:val="fr-CH"/>
        </w:rPr>
      </w:pPr>
      <w:r w:rsidRPr="00D9160B">
        <w:rPr>
          <w:sz w:val="22"/>
          <w:lang w:val="fr-CH"/>
        </w:rPr>
        <w:t>Évaluez l’état du veau et prenez des mesures. Expliquez et montrez les signes que vous observez pour vous assurer de l’état de bien-être ou de mal-être éventuel des veaux.</w:t>
      </w:r>
    </w:p>
    <w:p w14:paraId="1D1BDEC1" w14:textId="77777777" w:rsidR="005D730D" w:rsidRPr="00D9160B" w:rsidRDefault="005D730D" w:rsidP="005D730D">
      <w:pPr>
        <w:pStyle w:val="Listenabsatz"/>
        <w:numPr>
          <w:ilvl w:val="0"/>
          <w:numId w:val="10"/>
        </w:numPr>
        <w:tabs>
          <w:tab w:val="left" w:pos="5102"/>
        </w:tabs>
        <w:ind w:left="425" w:hanging="425"/>
        <w:contextualSpacing w:val="0"/>
        <w:rPr>
          <w:sz w:val="22"/>
          <w:lang w:val="fr-CH"/>
        </w:rPr>
      </w:pPr>
      <w:r w:rsidRPr="00D9160B">
        <w:rPr>
          <w:sz w:val="22"/>
          <w:lang w:val="fr-CH"/>
        </w:rPr>
        <w:t>Contrôlez et appréciez le climat d’étable.</w:t>
      </w:r>
    </w:p>
    <w:p w14:paraId="513D430A" w14:textId="77777777" w:rsidR="005D730D" w:rsidRPr="00D9160B" w:rsidRDefault="005D730D" w:rsidP="005D730D">
      <w:pPr>
        <w:pStyle w:val="Listenabsatz"/>
        <w:numPr>
          <w:ilvl w:val="0"/>
          <w:numId w:val="10"/>
        </w:numPr>
        <w:tabs>
          <w:tab w:val="left" w:pos="5102"/>
        </w:tabs>
        <w:ind w:left="425" w:hanging="425"/>
        <w:contextualSpacing w:val="0"/>
        <w:rPr>
          <w:sz w:val="22"/>
          <w:lang w:val="fr-CH"/>
        </w:rPr>
      </w:pPr>
      <w:r w:rsidRPr="00D9160B">
        <w:rPr>
          <w:sz w:val="22"/>
          <w:lang w:val="fr-CH"/>
        </w:rPr>
        <w:t xml:space="preserve">Si nécessaire, proposer des mesures pour améliorer le bien-être des animaux et le climat d’étable. </w:t>
      </w:r>
    </w:p>
    <w:p w14:paraId="3641C7ED" w14:textId="77777777" w:rsidR="005D730D" w:rsidRPr="00587118" w:rsidRDefault="005D730D" w:rsidP="005D730D">
      <w:pPr>
        <w:tabs>
          <w:tab w:val="left" w:pos="561"/>
          <w:tab w:val="left" w:pos="5102"/>
        </w:tabs>
        <w:rPr>
          <w:sz w:val="22"/>
          <w:lang w:val="fr-CH"/>
        </w:rPr>
      </w:pPr>
    </w:p>
    <w:p w14:paraId="149F9B27" w14:textId="77777777" w:rsidR="005D730D" w:rsidRPr="00587118" w:rsidRDefault="005D730D" w:rsidP="005D730D">
      <w:pPr>
        <w:tabs>
          <w:tab w:val="left" w:pos="561"/>
          <w:tab w:val="left" w:pos="5102"/>
        </w:tabs>
        <w:rPr>
          <w:b/>
          <w:sz w:val="22"/>
          <w:lang w:val="fr-CH"/>
        </w:rPr>
      </w:pPr>
      <w:r w:rsidRPr="00587118">
        <w:rPr>
          <w:b/>
          <w:sz w:val="22"/>
          <w:lang w:val="fr-CH"/>
        </w:rPr>
        <w:t>Ressources</w:t>
      </w:r>
    </w:p>
    <w:p w14:paraId="4A0FE8A8" w14:textId="77777777" w:rsidR="005D730D" w:rsidRPr="00D9160B" w:rsidRDefault="005D730D" w:rsidP="005D730D">
      <w:pPr>
        <w:pStyle w:val="Listenabsatz"/>
        <w:numPr>
          <w:ilvl w:val="0"/>
          <w:numId w:val="11"/>
        </w:numPr>
        <w:tabs>
          <w:tab w:val="left" w:pos="5102"/>
        </w:tabs>
        <w:ind w:left="426" w:hanging="426"/>
        <w:contextualSpacing w:val="0"/>
        <w:rPr>
          <w:sz w:val="22"/>
          <w:lang w:val="fr-CH"/>
        </w:rPr>
      </w:pPr>
      <w:r w:rsidRPr="00D9160B">
        <w:rPr>
          <w:sz w:val="22"/>
          <w:lang w:val="fr-CH"/>
        </w:rPr>
        <w:t>Un thermomètre mesurant la température de l’air est installé pour l’occasion.</w:t>
      </w:r>
    </w:p>
    <w:p w14:paraId="5F5D456D" w14:textId="77777777" w:rsidR="005D730D" w:rsidRPr="00D9160B" w:rsidRDefault="005D730D" w:rsidP="005D730D">
      <w:pPr>
        <w:pStyle w:val="Listenabsatz"/>
        <w:numPr>
          <w:ilvl w:val="0"/>
          <w:numId w:val="11"/>
        </w:numPr>
        <w:tabs>
          <w:tab w:val="left" w:pos="5102"/>
        </w:tabs>
        <w:ind w:left="426" w:hanging="426"/>
        <w:contextualSpacing w:val="0"/>
        <w:rPr>
          <w:sz w:val="22"/>
          <w:lang w:val="fr-CH"/>
        </w:rPr>
      </w:pPr>
      <w:r w:rsidRPr="00D9160B">
        <w:rPr>
          <w:sz w:val="22"/>
          <w:lang w:val="fr-CH"/>
        </w:rPr>
        <w:t>Un thermomètre de mesure de la température corporelle est mis à disposition.</w:t>
      </w:r>
    </w:p>
    <w:p w14:paraId="183D62FB" w14:textId="77777777" w:rsidR="005D730D" w:rsidRPr="00D9160B" w:rsidRDefault="005D730D" w:rsidP="005D730D">
      <w:pPr>
        <w:pStyle w:val="Listenabsatz"/>
        <w:numPr>
          <w:ilvl w:val="0"/>
          <w:numId w:val="11"/>
        </w:numPr>
        <w:tabs>
          <w:tab w:val="left" w:pos="5102"/>
        </w:tabs>
        <w:ind w:left="426" w:hanging="426"/>
        <w:contextualSpacing w:val="0"/>
        <w:rPr>
          <w:sz w:val="22"/>
          <w:lang w:val="fr-CH"/>
        </w:rPr>
      </w:pPr>
      <w:r w:rsidRPr="00D9160B">
        <w:rPr>
          <w:sz w:val="22"/>
          <w:lang w:val="fr-CH"/>
        </w:rPr>
        <w:t>Le box peut être volontairement surchargé pour l’occasion.</w:t>
      </w:r>
    </w:p>
    <w:p w14:paraId="060AFEBE" w14:textId="77777777" w:rsidR="005D730D" w:rsidRPr="00587118" w:rsidRDefault="005D730D" w:rsidP="005D730D">
      <w:pPr>
        <w:tabs>
          <w:tab w:val="left" w:pos="561"/>
          <w:tab w:val="left" w:pos="5102"/>
        </w:tabs>
        <w:rPr>
          <w:sz w:val="22"/>
          <w:lang w:val="fr-CH"/>
        </w:rPr>
      </w:pPr>
    </w:p>
    <w:p w14:paraId="33736D6E" w14:textId="5155C6FF" w:rsidR="005D730D" w:rsidRDefault="005D730D">
      <w:pPr>
        <w:overflowPunct/>
        <w:autoSpaceDE/>
        <w:autoSpaceDN/>
        <w:adjustRightInd/>
        <w:spacing w:after="0"/>
        <w:textAlignment w:val="auto"/>
        <w:rPr>
          <w:bCs/>
          <w:color w:val="00B050"/>
          <w:sz w:val="22"/>
          <w:lang w:val="fr-CH"/>
        </w:rPr>
      </w:pPr>
      <w:r>
        <w:rPr>
          <w:bCs/>
          <w:color w:val="00B050"/>
          <w:sz w:val="22"/>
          <w:lang w:val="fr-CH"/>
        </w:rPr>
        <w:br w:type="page"/>
      </w:r>
    </w:p>
    <w:p w14:paraId="7DD3FA7C" w14:textId="22D77996" w:rsidR="005D730D" w:rsidRPr="00683F49" w:rsidRDefault="005D730D" w:rsidP="005D730D">
      <w:pPr>
        <w:pStyle w:val="berschrift1"/>
        <w:tabs>
          <w:tab w:val="right" w:pos="9498"/>
        </w:tabs>
        <w:rPr>
          <w:sz w:val="24"/>
          <w:szCs w:val="24"/>
          <w:lang w:val="fr-CH"/>
        </w:rPr>
      </w:pPr>
      <w:bookmarkStart w:id="5" w:name="_Toc191470924"/>
      <w:r w:rsidRPr="00683F49">
        <w:rPr>
          <w:sz w:val="24"/>
          <w:szCs w:val="24"/>
          <w:lang w:val="fr-CH"/>
        </w:rPr>
        <w:lastRenderedPageBreak/>
        <w:t xml:space="preserve">Sujet </w:t>
      </w:r>
      <w:r w:rsidR="00AC4A03">
        <w:rPr>
          <w:sz w:val="24"/>
          <w:szCs w:val="24"/>
          <w:lang w:val="fr-CH"/>
        </w:rPr>
        <w:t>111</w:t>
      </w:r>
      <w:r w:rsidRPr="00683F49">
        <w:rPr>
          <w:sz w:val="24"/>
          <w:szCs w:val="24"/>
          <w:lang w:val="fr-CH"/>
        </w:rPr>
        <w:t>: Évaluation du bien-être de</w:t>
      </w:r>
      <w:r>
        <w:rPr>
          <w:sz w:val="24"/>
          <w:szCs w:val="24"/>
          <w:lang w:val="fr-CH"/>
        </w:rPr>
        <w:t xml:space="preserve"> bovins </w:t>
      </w:r>
      <w:r w:rsidRPr="00683F49">
        <w:rPr>
          <w:sz w:val="24"/>
          <w:szCs w:val="24"/>
          <w:lang w:val="fr-CH"/>
        </w:rPr>
        <w:t>d’élevage</w:t>
      </w:r>
      <w:r w:rsidRPr="00683F49">
        <w:rPr>
          <w:sz w:val="24"/>
          <w:szCs w:val="24"/>
          <w:lang w:val="fr-CH"/>
        </w:rPr>
        <w:tab/>
      </w:r>
      <w:r w:rsidRPr="00683F49">
        <w:rPr>
          <w:color w:val="00B050"/>
          <w:sz w:val="24"/>
          <w:szCs w:val="24"/>
          <w:lang w:val="fr-CH"/>
        </w:rPr>
        <w:t xml:space="preserve"> | Obj. B1.2</w:t>
      </w:r>
      <w:bookmarkEnd w:id="5"/>
    </w:p>
    <w:p w14:paraId="483D60F4" w14:textId="77777777" w:rsidR="005D730D" w:rsidRPr="00587118" w:rsidRDefault="005D730D" w:rsidP="005D730D">
      <w:pPr>
        <w:tabs>
          <w:tab w:val="left" w:pos="561"/>
          <w:tab w:val="left" w:pos="5102"/>
        </w:tabs>
        <w:rPr>
          <w:sz w:val="22"/>
          <w:lang w:val="fr-CH"/>
        </w:rPr>
      </w:pPr>
      <w:r w:rsidRPr="00587118">
        <w:rPr>
          <w:sz w:val="22"/>
          <w:lang w:val="fr-CH"/>
        </w:rPr>
        <w:t>Le maître d’apprentissage vous explique que de bonnes conditions de détention pendant l’élevage sont un important facteur de productivité et de longévité des animaux.</w:t>
      </w:r>
    </w:p>
    <w:p w14:paraId="75BD5EDB" w14:textId="77777777" w:rsidR="005D730D" w:rsidRPr="00587118" w:rsidRDefault="005D730D" w:rsidP="005D730D">
      <w:pPr>
        <w:pStyle w:val="Listenabsatz"/>
        <w:numPr>
          <w:ilvl w:val="0"/>
          <w:numId w:val="119"/>
        </w:numPr>
        <w:tabs>
          <w:tab w:val="left" w:pos="5102"/>
        </w:tabs>
        <w:contextualSpacing w:val="0"/>
        <w:rPr>
          <w:sz w:val="22"/>
          <w:lang w:val="fr-CH"/>
        </w:rPr>
      </w:pPr>
      <w:r w:rsidRPr="00587118">
        <w:rPr>
          <w:sz w:val="22"/>
          <w:lang w:val="fr-CH"/>
        </w:rPr>
        <w:t>Évaluez les systèmes de détention des animaux d’élevage, depuis leur naissance, dans l’optique du bien-être animal et effectuez les contrôles correspondants.</w:t>
      </w:r>
    </w:p>
    <w:p w14:paraId="7CECFF2D" w14:textId="77777777" w:rsidR="005D730D" w:rsidRPr="00587118" w:rsidRDefault="005D730D" w:rsidP="005D730D">
      <w:pPr>
        <w:pStyle w:val="Listenabsatz"/>
        <w:numPr>
          <w:ilvl w:val="0"/>
          <w:numId w:val="119"/>
        </w:numPr>
        <w:tabs>
          <w:tab w:val="left" w:pos="5102"/>
        </w:tabs>
        <w:contextualSpacing w:val="0"/>
        <w:rPr>
          <w:sz w:val="22"/>
          <w:lang w:val="fr-CH"/>
        </w:rPr>
      </w:pPr>
      <w:r w:rsidRPr="00587118">
        <w:rPr>
          <w:sz w:val="22"/>
          <w:lang w:val="fr-CH"/>
        </w:rPr>
        <w:t>Proposez des améliorations si nécessaire.</w:t>
      </w:r>
    </w:p>
    <w:p w14:paraId="2B0658DC" w14:textId="77777777" w:rsidR="005D730D" w:rsidRPr="00587118" w:rsidRDefault="005D730D" w:rsidP="005D730D">
      <w:pPr>
        <w:pStyle w:val="Listenabsatz"/>
        <w:numPr>
          <w:ilvl w:val="0"/>
          <w:numId w:val="119"/>
        </w:numPr>
        <w:tabs>
          <w:tab w:val="left" w:pos="5102"/>
        </w:tabs>
        <w:contextualSpacing w:val="0"/>
        <w:rPr>
          <w:sz w:val="22"/>
          <w:lang w:val="fr-CH"/>
        </w:rPr>
      </w:pPr>
      <w:r w:rsidRPr="00587118">
        <w:rPr>
          <w:sz w:val="22"/>
          <w:lang w:val="fr-CH"/>
        </w:rPr>
        <w:t>Indiquez le rapport existant entre une haute productivité ou une plus grande longévité et les améliorations proposées.</w:t>
      </w:r>
    </w:p>
    <w:p w14:paraId="2D8BBEF9" w14:textId="77777777" w:rsidR="005D730D" w:rsidRPr="00587118" w:rsidRDefault="005D730D" w:rsidP="005D730D">
      <w:pPr>
        <w:tabs>
          <w:tab w:val="left" w:pos="561"/>
          <w:tab w:val="left" w:pos="5102"/>
        </w:tabs>
        <w:rPr>
          <w:sz w:val="22"/>
          <w:lang w:val="fr-CH"/>
        </w:rPr>
      </w:pPr>
    </w:p>
    <w:p w14:paraId="652A2222" w14:textId="77777777" w:rsidR="005D730D" w:rsidRPr="00587118" w:rsidRDefault="005D730D" w:rsidP="005D730D">
      <w:pPr>
        <w:tabs>
          <w:tab w:val="left" w:pos="561"/>
          <w:tab w:val="left" w:pos="5102"/>
        </w:tabs>
        <w:rPr>
          <w:b/>
          <w:sz w:val="22"/>
          <w:lang w:val="fr-CH"/>
        </w:rPr>
      </w:pPr>
      <w:r w:rsidRPr="00587118">
        <w:rPr>
          <w:b/>
          <w:sz w:val="22"/>
          <w:lang w:val="fr-CH"/>
        </w:rPr>
        <w:t>Ressources</w:t>
      </w:r>
    </w:p>
    <w:p w14:paraId="1C6C5DBA" w14:textId="77777777" w:rsidR="005D730D" w:rsidRPr="00587118" w:rsidRDefault="005D730D" w:rsidP="005D730D">
      <w:pPr>
        <w:tabs>
          <w:tab w:val="left" w:pos="561"/>
          <w:tab w:val="left" w:pos="5102"/>
        </w:tabs>
        <w:rPr>
          <w:sz w:val="22"/>
          <w:lang w:val="fr-CH"/>
        </w:rPr>
      </w:pPr>
      <w:r w:rsidRPr="00587118">
        <w:rPr>
          <w:sz w:val="22"/>
          <w:lang w:val="fr-CH"/>
        </w:rPr>
        <w:t>Exploitation avec plusieurs groupes d’animaux</w:t>
      </w:r>
    </w:p>
    <w:p w14:paraId="04546737" w14:textId="77777777" w:rsidR="005D730D" w:rsidRPr="00587118" w:rsidRDefault="005D730D" w:rsidP="005D730D">
      <w:pPr>
        <w:tabs>
          <w:tab w:val="left" w:pos="561"/>
          <w:tab w:val="left" w:pos="5102"/>
        </w:tabs>
        <w:rPr>
          <w:sz w:val="22"/>
          <w:lang w:val="fr-CH"/>
        </w:rPr>
      </w:pPr>
    </w:p>
    <w:p w14:paraId="15936876" w14:textId="40F75BE7" w:rsidR="005D730D" w:rsidRPr="00587118" w:rsidRDefault="005D730D" w:rsidP="005D730D">
      <w:pPr>
        <w:pStyle w:val="berschrift1"/>
        <w:pageBreakBefore/>
        <w:tabs>
          <w:tab w:val="clear" w:pos="851"/>
          <w:tab w:val="right" w:pos="9638"/>
        </w:tabs>
        <w:ind w:left="425" w:hanging="425"/>
        <w:rPr>
          <w:sz w:val="24"/>
          <w:lang w:val="fr-CH"/>
        </w:rPr>
      </w:pPr>
      <w:bookmarkStart w:id="6" w:name="_Toc191470925"/>
      <w:r>
        <w:rPr>
          <w:sz w:val="24"/>
          <w:lang w:val="fr-CH"/>
        </w:rPr>
        <w:lastRenderedPageBreak/>
        <w:t xml:space="preserve">Sujet </w:t>
      </w:r>
      <w:r w:rsidR="00AC4A03">
        <w:rPr>
          <w:sz w:val="24"/>
          <w:lang w:val="fr-CH"/>
        </w:rPr>
        <w:t>113</w:t>
      </w:r>
      <w:r>
        <w:rPr>
          <w:sz w:val="24"/>
          <w:lang w:val="fr-CH"/>
        </w:rPr>
        <w:t>:  A</w:t>
      </w:r>
      <w:r w:rsidRPr="009E0C6C">
        <w:rPr>
          <w:sz w:val="24"/>
          <w:lang w:val="fr-CH"/>
        </w:rPr>
        <w:t xml:space="preserve">breuver et nourrir </w:t>
      </w:r>
      <w:r w:rsidRPr="00587118">
        <w:rPr>
          <w:sz w:val="24"/>
          <w:lang w:val="fr-CH"/>
        </w:rPr>
        <w:t>les veaux d’élevage</w:t>
      </w:r>
      <w:r>
        <w:rPr>
          <w:sz w:val="24"/>
          <w:lang w:val="fr-CH"/>
        </w:rPr>
        <w:tab/>
      </w:r>
      <w:r w:rsidRPr="00D9160B">
        <w:rPr>
          <w:color w:val="00B050"/>
          <w:sz w:val="24"/>
          <w:lang w:val="fr-CH"/>
        </w:rPr>
        <w:t xml:space="preserve"> | Obj. </w:t>
      </w:r>
      <w:r w:rsidRPr="004210FF">
        <w:rPr>
          <w:color w:val="00B050"/>
          <w:sz w:val="24"/>
          <w:lang w:val="fr-CH"/>
        </w:rPr>
        <w:t>B2.1, B2.3; B4.2</w:t>
      </w:r>
      <w:bookmarkEnd w:id="6"/>
    </w:p>
    <w:p w14:paraId="531B247F" w14:textId="77777777" w:rsidR="005D730D" w:rsidRPr="00587118" w:rsidRDefault="005D730D" w:rsidP="005D730D">
      <w:pPr>
        <w:tabs>
          <w:tab w:val="left" w:pos="561"/>
          <w:tab w:val="left" w:pos="5102"/>
        </w:tabs>
        <w:rPr>
          <w:sz w:val="22"/>
          <w:lang w:val="fr-CH"/>
        </w:rPr>
      </w:pPr>
      <w:r w:rsidRPr="00587118">
        <w:rPr>
          <w:sz w:val="22"/>
          <w:lang w:val="fr-CH"/>
        </w:rPr>
        <w:t xml:space="preserve">Vous devez préparer le repas pour les veaux. </w:t>
      </w:r>
    </w:p>
    <w:p w14:paraId="53540DBA" w14:textId="77777777" w:rsidR="005D730D" w:rsidRPr="00587118" w:rsidRDefault="005D730D" w:rsidP="005D730D">
      <w:pPr>
        <w:pStyle w:val="Listenabsatz"/>
        <w:numPr>
          <w:ilvl w:val="0"/>
          <w:numId w:val="18"/>
        </w:numPr>
        <w:tabs>
          <w:tab w:val="left" w:pos="5102"/>
        </w:tabs>
        <w:ind w:left="426" w:hanging="426"/>
        <w:contextualSpacing w:val="0"/>
        <w:rPr>
          <w:sz w:val="22"/>
          <w:lang w:val="fr-CH"/>
        </w:rPr>
      </w:pPr>
      <w:r w:rsidRPr="00587118">
        <w:rPr>
          <w:sz w:val="22"/>
          <w:lang w:val="fr-CH"/>
        </w:rPr>
        <w:t>Regardez et contrôlez l’état de santé de chaque veau.</w:t>
      </w:r>
    </w:p>
    <w:p w14:paraId="5A9F807F" w14:textId="77777777" w:rsidR="005D730D" w:rsidRPr="00587118" w:rsidRDefault="005D730D" w:rsidP="005D730D">
      <w:pPr>
        <w:pStyle w:val="Listenabsatz"/>
        <w:numPr>
          <w:ilvl w:val="0"/>
          <w:numId w:val="18"/>
        </w:numPr>
        <w:tabs>
          <w:tab w:val="left" w:pos="5102"/>
        </w:tabs>
        <w:ind w:left="425" w:hanging="425"/>
        <w:contextualSpacing w:val="0"/>
        <w:rPr>
          <w:sz w:val="22"/>
          <w:lang w:val="fr-CH"/>
        </w:rPr>
      </w:pPr>
      <w:r w:rsidRPr="00587118">
        <w:rPr>
          <w:sz w:val="22"/>
          <w:lang w:val="fr-CH"/>
        </w:rPr>
        <w:t>Préparez la buvée.</w:t>
      </w:r>
    </w:p>
    <w:p w14:paraId="34115F81" w14:textId="77777777" w:rsidR="005D730D" w:rsidRPr="00587118" w:rsidRDefault="005D730D" w:rsidP="005D730D">
      <w:pPr>
        <w:pStyle w:val="Listenabsatz"/>
        <w:numPr>
          <w:ilvl w:val="0"/>
          <w:numId w:val="18"/>
        </w:numPr>
        <w:tabs>
          <w:tab w:val="left" w:pos="5102"/>
        </w:tabs>
        <w:ind w:left="425" w:hanging="425"/>
        <w:contextualSpacing w:val="0"/>
        <w:rPr>
          <w:sz w:val="22"/>
          <w:lang w:val="fr-CH"/>
        </w:rPr>
      </w:pPr>
      <w:r w:rsidRPr="00587118">
        <w:rPr>
          <w:sz w:val="22"/>
          <w:lang w:val="fr-CH"/>
        </w:rPr>
        <w:t>Choisissez les fourrages, déterminez les quantités et apportez la ration et l’eau pour chaque veau. Expliquez votre choix.</w:t>
      </w:r>
    </w:p>
    <w:p w14:paraId="1989A9C3" w14:textId="77777777" w:rsidR="005D730D" w:rsidRPr="00587118" w:rsidRDefault="005D730D" w:rsidP="005D730D">
      <w:pPr>
        <w:pStyle w:val="Listenabsatz"/>
        <w:numPr>
          <w:ilvl w:val="0"/>
          <w:numId w:val="18"/>
        </w:numPr>
        <w:tabs>
          <w:tab w:val="left" w:pos="5102"/>
        </w:tabs>
        <w:ind w:left="425" w:hanging="425"/>
        <w:contextualSpacing w:val="0"/>
        <w:rPr>
          <w:sz w:val="22"/>
          <w:lang w:val="fr-CH"/>
        </w:rPr>
      </w:pPr>
      <w:r w:rsidRPr="00587118">
        <w:rPr>
          <w:sz w:val="22"/>
          <w:lang w:val="fr-CH"/>
        </w:rPr>
        <w:t>Quelle est l’importance du colostrum pour le veau nouveau-né ? À quoi faites-vous attention lorsque vous le distribuez</w:t>
      </w:r>
      <w:r>
        <w:rPr>
          <w:sz w:val="22"/>
          <w:lang w:val="fr-CH"/>
        </w:rPr>
        <w:t xml:space="preserve"> </w:t>
      </w:r>
      <w:r w:rsidRPr="00587118">
        <w:rPr>
          <w:sz w:val="22"/>
          <w:lang w:val="fr-CH"/>
        </w:rPr>
        <w:t xml:space="preserve">? </w:t>
      </w:r>
    </w:p>
    <w:p w14:paraId="514265C5" w14:textId="77777777" w:rsidR="005D730D" w:rsidRPr="00587118" w:rsidRDefault="005D730D" w:rsidP="005D730D">
      <w:pPr>
        <w:tabs>
          <w:tab w:val="left" w:pos="561"/>
          <w:tab w:val="left" w:pos="5102"/>
        </w:tabs>
        <w:rPr>
          <w:sz w:val="22"/>
          <w:lang w:val="fr-CH"/>
        </w:rPr>
      </w:pPr>
    </w:p>
    <w:p w14:paraId="7B471ECA" w14:textId="77777777" w:rsidR="005D730D" w:rsidRPr="00587118" w:rsidRDefault="005D730D" w:rsidP="005D730D">
      <w:pPr>
        <w:tabs>
          <w:tab w:val="left" w:pos="561"/>
          <w:tab w:val="left" w:pos="5102"/>
        </w:tabs>
        <w:rPr>
          <w:b/>
          <w:sz w:val="22"/>
          <w:lang w:val="fr-CH"/>
        </w:rPr>
      </w:pPr>
      <w:r w:rsidRPr="00587118">
        <w:rPr>
          <w:b/>
          <w:sz w:val="22"/>
          <w:lang w:val="fr-CH"/>
        </w:rPr>
        <w:t>Ressources</w:t>
      </w:r>
    </w:p>
    <w:p w14:paraId="72751E9F" w14:textId="77777777" w:rsidR="005D730D" w:rsidRPr="00587118" w:rsidRDefault="005D730D" w:rsidP="005D730D">
      <w:pPr>
        <w:tabs>
          <w:tab w:val="left" w:pos="561"/>
          <w:tab w:val="left" w:pos="5102"/>
        </w:tabs>
        <w:rPr>
          <w:sz w:val="22"/>
          <w:lang w:val="fr-CH"/>
        </w:rPr>
      </w:pPr>
      <w:r w:rsidRPr="00587118">
        <w:rPr>
          <w:sz w:val="22"/>
          <w:lang w:val="fr-CH"/>
        </w:rPr>
        <w:t>Plan de buvée</w:t>
      </w:r>
    </w:p>
    <w:p w14:paraId="1224A1B1" w14:textId="77777777" w:rsidR="005D730D" w:rsidRPr="00587118" w:rsidRDefault="005D730D" w:rsidP="005D730D">
      <w:pPr>
        <w:tabs>
          <w:tab w:val="left" w:pos="561"/>
          <w:tab w:val="left" w:pos="5102"/>
        </w:tabs>
        <w:rPr>
          <w:sz w:val="22"/>
          <w:lang w:val="fr-CH"/>
        </w:rPr>
      </w:pPr>
    </w:p>
    <w:p w14:paraId="637D0742" w14:textId="77777777" w:rsidR="005D730D" w:rsidRPr="00587118" w:rsidRDefault="005D730D" w:rsidP="005D730D">
      <w:pPr>
        <w:tabs>
          <w:tab w:val="left" w:pos="561"/>
          <w:tab w:val="left" w:pos="5102"/>
        </w:tabs>
        <w:rPr>
          <w:sz w:val="22"/>
          <w:lang w:val="fr-CH"/>
        </w:rPr>
      </w:pPr>
    </w:p>
    <w:p w14:paraId="6A85A7A0" w14:textId="560268C7" w:rsidR="005D730D" w:rsidRDefault="005D730D">
      <w:pPr>
        <w:overflowPunct/>
        <w:autoSpaceDE/>
        <w:autoSpaceDN/>
        <w:adjustRightInd/>
        <w:spacing w:after="0"/>
        <w:textAlignment w:val="auto"/>
        <w:rPr>
          <w:bCs/>
          <w:color w:val="00B050"/>
          <w:sz w:val="22"/>
          <w:lang w:val="fr-CH"/>
        </w:rPr>
      </w:pPr>
      <w:r>
        <w:rPr>
          <w:bCs/>
          <w:color w:val="00B050"/>
          <w:sz w:val="22"/>
          <w:lang w:val="fr-CH"/>
        </w:rPr>
        <w:br w:type="page"/>
      </w:r>
    </w:p>
    <w:p w14:paraId="2F90FCAC" w14:textId="4CBAE7EF" w:rsidR="005D730D" w:rsidRPr="00587118" w:rsidRDefault="005D730D" w:rsidP="005D730D">
      <w:pPr>
        <w:pStyle w:val="berschrift1"/>
        <w:pageBreakBefore/>
        <w:tabs>
          <w:tab w:val="clear" w:pos="851"/>
          <w:tab w:val="right" w:pos="9638"/>
        </w:tabs>
        <w:ind w:left="425" w:hanging="425"/>
        <w:rPr>
          <w:sz w:val="24"/>
          <w:lang w:val="fr-CH"/>
        </w:rPr>
      </w:pPr>
      <w:bookmarkStart w:id="7" w:name="_Toc191470926"/>
      <w:r>
        <w:rPr>
          <w:sz w:val="24"/>
          <w:lang w:val="fr-CH"/>
        </w:rPr>
        <w:lastRenderedPageBreak/>
        <w:t xml:space="preserve">Sujet </w:t>
      </w:r>
      <w:r w:rsidR="00AC4A03">
        <w:rPr>
          <w:sz w:val="24"/>
          <w:lang w:val="fr-CH"/>
        </w:rPr>
        <w:t>119</w:t>
      </w:r>
      <w:r>
        <w:rPr>
          <w:sz w:val="24"/>
          <w:lang w:val="fr-CH"/>
        </w:rPr>
        <w:t xml:space="preserve">: </w:t>
      </w:r>
      <w:r w:rsidRPr="00587118">
        <w:rPr>
          <w:sz w:val="24"/>
          <w:lang w:val="fr-CH"/>
        </w:rPr>
        <w:t>Charger et transporter des génisses</w:t>
      </w:r>
      <w:r>
        <w:rPr>
          <w:sz w:val="24"/>
          <w:lang w:val="fr-CH"/>
        </w:rPr>
        <w:tab/>
      </w:r>
      <w:r w:rsidRPr="00D9160B">
        <w:rPr>
          <w:color w:val="00B050"/>
          <w:sz w:val="24"/>
          <w:lang w:val="fr-CH"/>
        </w:rPr>
        <w:t xml:space="preserve"> | Obj. B1.2</w:t>
      </w:r>
      <w:bookmarkEnd w:id="7"/>
    </w:p>
    <w:p w14:paraId="683A24AE" w14:textId="77777777" w:rsidR="005D730D" w:rsidRPr="00587118" w:rsidRDefault="005D730D" w:rsidP="005D730D">
      <w:pPr>
        <w:tabs>
          <w:tab w:val="left" w:pos="561"/>
          <w:tab w:val="left" w:pos="5102"/>
        </w:tabs>
        <w:rPr>
          <w:sz w:val="22"/>
          <w:lang w:val="fr-CH"/>
        </w:rPr>
      </w:pPr>
      <w:r w:rsidRPr="00587118">
        <w:rPr>
          <w:sz w:val="22"/>
          <w:lang w:val="fr-CH"/>
        </w:rPr>
        <w:t>Vous devez charger un animal dans une bétaillère et effectuer le début du transport. Au lieu d’effectuer le transport, on peut se contenter de remplir le document d’accompagnement (pour une question de temps).</w:t>
      </w:r>
    </w:p>
    <w:p w14:paraId="199E0B05" w14:textId="77777777" w:rsidR="005D730D" w:rsidRPr="00587118" w:rsidRDefault="005D730D" w:rsidP="005D730D">
      <w:pPr>
        <w:pStyle w:val="Listenabsatz"/>
        <w:numPr>
          <w:ilvl w:val="0"/>
          <w:numId w:val="15"/>
        </w:numPr>
        <w:tabs>
          <w:tab w:val="left" w:pos="5102"/>
        </w:tabs>
        <w:ind w:left="426" w:hanging="426"/>
        <w:contextualSpacing w:val="0"/>
        <w:rPr>
          <w:sz w:val="22"/>
          <w:lang w:val="fr-CH"/>
        </w:rPr>
      </w:pPr>
      <w:r w:rsidRPr="00587118">
        <w:rPr>
          <w:sz w:val="22"/>
          <w:lang w:val="fr-CH"/>
        </w:rPr>
        <w:t>Expliquez comment vous allez procéder pour charger les animaux en prenant un minimum de risques.</w:t>
      </w:r>
    </w:p>
    <w:p w14:paraId="5F197031" w14:textId="77777777" w:rsidR="005D730D" w:rsidRPr="00587118" w:rsidRDefault="005D730D" w:rsidP="005D730D">
      <w:pPr>
        <w:pStyle w:val="Listenabsatz"/>
        <w:numPr>
          <w:ilvl w:val="0"/>
          <w:numId w:val="15"/>
        </w:numPr>
        <w:tabs>
          <w:tab w:val="left" w:pos="5102"/>
        </w:tabs>
        <w:ind w:left="425" w:hanging="425"/>
        <w:contextualSpacing w:val="0"/>
        <w:rPr>
          <w:sz w:val="22"/>
          <w:lang w:val="fr-CH"/>
        </w:rPr>
      </w:pPr>
      <w:r w:rsidRPr="00587118">
        <w:rPr>
          <w:sz w:val="22"/>
          <w:lang w:val="fr-CH"/>
        </w:rPr>
        <w:t>Chargez les animaux désignés dans la remorque mise à disposition.</w:t>
      </w:r>
    </w:p>
    <w:p w14:paraId="6DF1FC89" w14:textId="77777777" w:rsidR="005D730D" w:rsidRPr="00587118" w:rsidRDefault="005D730D" w:rsidP="005D730D">
      <w:pPr>
        <w:pStyle w:val="Listenabsatz"/>
        <w:numPr>
          <w:ilvl w:val="0"/>
          <w:numId w:val="15"/>
        </w:numPr>
        <w:tabs>
          <w:tab w:val="left" w:pos="5102"/>
        </w:tabs>
        <w:ind w:left="425" w:hanging="425"/>
        <w:contextualSpacing w:val="0"/>
        <w:rPr>
          <w:sz w:val="22"/>
          <w:lang w:val="fr-CH"/>
        </w:rPr>
      </w:pPr>
      <w:r w:rsidRPr="00587118">
        <w:rPr>
          <w:sz w:val="22"/>
          <w:lang w:val="fr-CH"/>
        </w:rPr>
        <w:t>Vérifiez, avant de partir si le convoi est conforme aux règles en vigueur en expliquant les points à contrôler.</w:t>
      </w:r>
    </w:p>
    <w:p w14:paraId="777213D2" w14:textId="77777777" w:rsidR="005D730D" w:rsidRPr="00587118" w:rsidRDefault="005D730D" w:rsidP="005D730D">
      <w:pPr>
        <w:pStyle w:val="Listenabsatz"/>
        <w:numPr>
          <w:ilvl w:val="0"/>
          <w:numId w:val="15"/>
        </w:numPr>
        <w:tabs>
          <w:tab w:val="left" w:pos="5102"/>
        </w:tabs>
        <w:ind w:left="425" w:hanging="425"/>
        <w:contextualSpacing w:val="0"/>
        <w:rPr>
          <w:sz w:val="22"/>
          <w:lang w:val="fr-CH"/>
        </w:rPr>
      </w:pPr>
      <w:r w:rsidRPr="00587118">
        <w:rPr>
          <w:sz w:val="22"/>
          <w:lang w:val="fr-CH"/>
        </w:rPr>
        <w:t>Démarrez et effectuez le trajet indiqué par l’expert.</w:t>
      </w:r>
    </w:p>
    <w:p w14:paraId="6E6F4976" w14:textId="77777777" w:rsidR="005D730D" w:rsidRPr="00587118" w:rsidRDefault="005D730D" w:rsidP="005D730D">
      <w:pPr>
        <w:tabs>
          <w:tab w:val="left" w:pos="561"/>
          <w:tab w:val="left" w:pos="5102"/>
        </w:tabs>
        <w:rPr>
          <w:sz w:val="22"/>
          <w:lang w:val="fr-CH"/>
        </w:rPr>
      </w:pPr>
    </w:p>
    <w:p w14:paraId="6BF22890" w14:textId="77777777" w:rsidR="005D730D" w:rsidRPr="00587118" w:rsidRDefault="005D730D" w:rsidP="005D730D">
      <w:pPr>
        <w:tabs>
          <w:tab w:val="left" w:pos="561"/>
          <w:tab w:val="left" w:pos="5102"/>
        </w:tabs>
        <w:rPr>
          <w:sz w:val="22"/>
          <w:lang w:val="fr-CH"/>
        </w:rPr>
      </w:pPr>
    </w:p>
    <w:p w14:paraId="357A6E83" w14:textId="50EAF1DC" w:rsidR="005D730D" w:rsidRDefault="005D730D">
      <w:pPr>
        <w:overflowPunct/>
        <w:autoSpaceDE/>
        <w:autoSpaceDN/>
        <w:adjustRightInd/>
        <w:spacing w:after="0"/>
        <w:textAlignment w:val="auto"/>
        <w:rPr>
          <w:bCs/>
          <w:color w:val="00B050"/>
          <w:sz w:val="22"/>
          <w:lang w:val="fr-CH"/>
        </w:rPr>
      </w:pPr>
      <w:r>
        <w:rPr>
          <w:bCs/>
          <w:color w:val="00B050"/>
          <w:sz w:val="22"/>
          <w:lang w:val="fr-CH"/>
        </w:rPr>
        <w:br w:type="page"/>
      </w:r>
    </w:p>
    <w:p w14:paraId="199EA503" w14:textId="67D6DFE8" w:rsidR="005D730D" w:rsidRPr="00683F49" w:rsidRDefault="005D730D" w:rsidP="005D730D">
      <w:pPr>
        <w:pStyle w:val="berschrift1"/>
        <w:rPr>
          <w:sz w:val="24"/>
          <w:szCs w:val="24"/>
          <w:lang w:val="fr-CH"/>
        </w:rPr>
      </w:pPr>
      <w:bookmarkStart w:id="8" w:name="_Toc191470927"/>
      <w:r w:rsidRPr="00683F49">
        <w:rPr>
          <w:sz w:val="24"/>
          <w:szCs w:val="24"/>
          <w:lang w:val="fr-CH"/>
        </w:rPr>
        <w:lastRenderedPageBreak/>
        <w:t xml:space="preserve">Sujet </w:t>
      </w:r>
      <w:r w:rsidR="00AC4A03">
        <w:rPr>
          <w:sz w:val="24"/>
          <w:szCs w:val="24"/>
          <w:lang w:val="fr-CH"/>
        </w:rPr>
        <w:t>120</w:t>
      </w:r>
      <w:r>
        <w:rPr>
          <w:sz w:val="24"/>
          <w:szCs w:val="24"/>
          <w:lang w:val="fr-CH"/>
        </w:rPr>
        <w:t xml:space="preserve"> </w:t>
      </w:r>
      <w:r w:rsidRPr="00683F49">
        <w:rPr>
          <w:sz w:val="24"/>
          <w:szCs w:val="24"/>
          <w:lang w:val="fr-CH"/>
        </w:rPr>
        <w:t>: Surveiller la santé des veaux sur une exploitation d’engraissement</w:t>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sidRPr="00683F49">
        <w:rPr>
          <w:sz w:val="24"/>
          <w:szCs w:val="24"/>
          <w:lang w:val="fr-CH"/>
        </w:rPr>
        <w:tab/>
      </w:r>
      <w:r w:rsidRPr="00683F49">
        <w:rPr>
          <w:color w:val="00B050"/>
          <w:sz w:val="24"/>
          <w:szCs w:val="24"/>
          <w:lang w:val="fr-CH"/>
        </w:rPr>
        <w:t xml:space="preserve"> | Obj. B1. B4</w:t>
      </w:r>
      <w:bookmarkEnd w:id="8"/>
    </w:p>
    <w:p w14:paraId="762D2580" w14:textId="77777777" w:rsidR="005D730D" w:rsidRPr="00587118" w:rsidRDefault="005D730D" w:rsidP="005D730D">
      <w:pPr>
        <w:tabs>
          <w:tab w:val="left" w:pos="561"/>
          <w:tab w:val="left" w:pos="5102"/>
        </w:tabs>
        <w:rPr>
          <w:sz w:val="22"/>
          <w:lang w:val="fr-CH"/>
        </w:rPr>
      </w:pPr>
      <w:r w:rsidRPr="00587118">
        <w:rPr>
          <w:sz w:val="22"/>
          <w:lang w:val="fr-CH"/>
        </w:rPr>
        <w:t>Vous êtes chargé de surveiller la santé des veaux</w:t>
      </w:r>
    </w:p>
    <w:p w14:paraId="3D048F4B" w14:textId="77777777" w:rsidR="005D730D" w:rsidRPr="00587118" w:rsidRDefault="005D730D" w:rsidP="005D730D">
      <w:pPr>
        <w:pStyle w:val="Listenabsatz"/>
        <w:numPr>
          <w:ilvl w:val="0"/>
          <w:numId w:val="89"/>
        </w:numPr>
        <w:tabs>
          <w:tab w:val="left" w:pos="5102"/>
        </w:tabs>
        <w:ind w:left="426" w:hanging="426"/>
        <w:contextualSpacing w:val="0"/>
        <w:rPr>
          <w:sz w:val="22"/>
          <w:lang w:val="fr-CH"/>
        </w:rPr>
      </w:pPr>
      <w:r w:rsidRPr="00587118">
        <w:rPr>
          <w:sz w:val="22"/>
          <w:lang w:val="fr-CH"/>
        </w:rPr>
        <w:t xml:space="preserve">Observez tout d’abord le troupeau de veaux de loin et vérifiez le comportement d’abreuvement des veaux à l’automate d’allaitement (si disponible). </w:t>
      </w:r>
    </w:p>
    <w:p w14:paraId="72FA0A62" w14:textId="77777777" w:rsidR="005D730D" w:rsidRPr="00587118" w:rsidRDefault="005D730D" w:rsidP="005D730D">
      <w:pPr>
        <w:tabs>
          <w:tab w:val="left" w:pos="561"/>
          <w:tab w:val="left" w:pos="5102"/>
        </w:tabs>
        <w:ind w:left="986" w:hanging="561"/>
        <w:rPr>
          <w:sz w:val="22"/>
          <w:lang w:val="fr-CH"/>
        </w:rPr>
      </w:pPr>
      <w:r w:rsidRPr="00587118">
        <w:rPr>
          <w:sz w:val="22"/>
          <w:lang w:val="fr-CH"/>
        </w:rPr>
        <w:t>Que constatez-vous quant à la santé des animaux?</w:t>
      </w:r>
    </w:p>
    <w:p w14:paraId="7D6D3F25" w14:textId="77777777" w:rsidR="005D730D" w:rsidRPr="00587118" w:rsidRDefault="005D730D" w:rsidP="005D730D">
      <w:pPr>
        <w:pStyle w:val="Listenabsatz"/>
        <w:numPr>
          <w:ilvl w:val="0"/>
          <w:numId w:val="89"/>
        </w:numPr>
        <w:tabs>
          <w:tab w:val="left" w:pos="5102"/>
        </w:tabs>
        <w:ind w:left="425" w:hanging="425"/>
        <w:contextualSpacing w:val="0"/>
        <w:rPr>
          <w:sz w:val="22"/>
          <w:lang w:val="fr-CH"/>
        </w:rPr>
      </w:pPr>
      <w:r w:rsidRPr="00587118">
        <w:rPr>
          <w:sz w:val="22"/>
          <w:lang w:val="fr-CH"/>
        </w:rPr>
        <w:t>Un veau en particulier attire votre attention. Contrôlez plus précisément l’état de santé de ce veau (immobilisez év</w:t>
      </w:r>
      <w:r>
        <w:rPr>
          <w:sz w:val="22"/>
          <w:lang w:val="fr-CH"/>
        </w:rPr>
        <w:t>tl</w:t>
      </w:r>
      <w:r w:rsidRPr="00587118">
        <w:rPr>
          <w:sz w:val="22"/>
          <w:lang w:val="fr-CH"/>
        </w:rPr>
        <w:t>. le veau).</w:t>
      </w:r>
    </w:p>
    <w:p w14:paraId="631C5DDC" w14:textId="77777777" w:rsidR="005D730D" w:rsidRPr="00DD1363" w:rsidRDefault="005D730D" w:rsidP="005D730D">
      <w:pPr>
        <w:pStyle w:val="Listenabsatz"/>
        <w:numPr>
          <w:ilvl w:val="0"/>
          <w:numId w:val="89"/>
        </w:numPr>
        <w:tabs>
          <w:tab w:val="left" w:pos="5102"/>
        </w:tabs>
        <w:ind w:left="425" w:hanging="425"/>
        <w:contextualSpacing w:val="0"/>
        <w:rPr>
          <w:sz w:val="22"/>
          <w:lang w:val="fr-CH"/>
        </w:rPr>
      </w:pPr>
      <w:r w:rsidRPr="00DD1363">
        <w:rPr>
          <w:sz w:val="22"/>
          <w:lang w:val="fr-CH"/>
        </w:rPr>
        <w:t>Vous constatez que le veau souffre d’une pneumonie (ou d’une diarrhée). Après concertation avec le maître d’apprentissage, vous décidez de soigner le veau. Comment procédez-vous?</w:t>
      </w:r>
    </w:p>
    <w:p w14:paraId="52499EA8" w14:textId="77777777" w:rsidR="005D730D" w:rsidRPr="00587118" w:rsidRDefault="005D730D" w:rsidP="005D730D">
      <w:pPr>
        <w:pStyle w:val="Listenabsatz"/>
        <w:numPr>
          <w:ilvl w:val="0"/>
          <w:numId w:val="89"/>
        </w:numPr>
        <w:tabs>
          <w:tab w:val="left" w:pos="5102"/>
        </w:tabs>
        <w:ind w:left="425" w:hanging="425"/>
        <w:contextualSpacing w:val="0"/>
        <w:rPr>
          <w:sz w:val="22"/>
          <w:lang w:val="fr-CH"/>
        </w:rPr>
      </w:pPr>
      <w:r w:rsidRPr="00587118">
        <w:rPr>
          <w:sz w:val="22"/>
          <w:lang w:val="fr-CH"/>
        </w:rPr>
        <w:t>Évaluez la température de l’étable et le confort général des animaux.</w:t>
      </w:r>
    </w:p>
    <w:p w14:paraId="6D5875C9" w14:textId="77777777" w:rsidR="005D730D" w:rsidRPr="00587118" w:rsidRDefault="005D730D" w:rsidP="005D730D">
      <w:pPr>
        <w:tabs>
          <w:tab w:val="left" w:pos="561"/>
          <w:tab w:val="left" w:pos="5102"/>
        </w:tabs>
        <w:rPr>
          <w:sz w:val="22"/>
          <w:lang w:val="fr-CH"/>
        </w:rPr>
      </w:pPr>
    </w:p>
    <w:p w14:paraId="75AB894A" w14:textId="77777777" w:rsidR="005D730D" w:rsidRPr="00587118" w:rsidRDefault="005D730D" w:rsidP="005D730D">
      <w:pPr>
        <w:tabs>
          <w:tab w:val="left" w:pos="561"/>
          <w:tab w:val="left" w:pos="5102"/>
        </w:tabs>
        <w:rPr>
          <w:b/>
          <w:sz w:val="22"/>
          <w:lang w:val="fr-CH"/>
        </w:rPr>
      </w:pPr>
      <w:r w:rsidRPr="00587118">
        <w:rPr>
          <w:b/>
          <w:sz w:val="22"/>
          <w:lang w:val="fr-CH"/>
        </w:rPr>
        <w:t>Ressources</w:t>
      </w:r>
    </w:p>
    <w:p w14:paraId="50BEE407" w14:textId="77777777" w:rsidR="005D730D" w:rsidRPr="00587118" w:rsidRDefault="005D730D" w:rsidP="005D730D">
      <w:pPr>
        <w:tabs>
          <w:tab w:val="left" w:pos="561"/>
          <w:tab w:val="left" w:pos="5102"/>
        </w:tabs>
        <w:rPr>
          <w:sz w:val="22"/>
          <w:lang w:val="fr-CH"/>
        </w:rPr>
      </w:pPr>
      <w:r w:rsidRPr="00587118">
        <w:rPr>
          <w:sz w:val="22"/>
          <w:lang w:val="fr-CH"/>
        </w:rPr>
        <w:t>Thermomètre</w:t>
      </w:r>
    </w:p>
    <w:p w14:paraId="463EBC08" w14:textId="77777777" w:rsidR="005D730D" w:rsidRPr="00587118" w:rsidRDefault="005D730D" w:rsidP="005D730D">
      <w:pPr>
        <w:tabs>
          <w:tab w:val="left" w:pos="561"/>
          <w:tab w:val="left" w:pos="5102"/>
        </w:tabs>
        <w:rPr>
          <w:sz w:val="22"/>
          <w:lang w:val="fr-CH"/>
        </w:rPr>
      </w:pPr>
      <w:r w:rsidRPr="00587118">
        <w:rPr>
          <w:sz w:val="22"/>
          <w:lang w:val="fr-CH"/>
        </w:rPr>
        <w:t>Ruban barymétrique</w:t>
      </w:r>
      <w:r>
        <w:rPr>
          <w:sz w:val="22"/>
          <w:lang w:val="fr-CH"/>
        </w:rPr>
        <w:t xml:space="preserve"> (chevillière)</w:t>
      </w:r>
    </w:p>
    <w:p w14:paraId="6FC0506D" w14:textId="77777777" w:rsidR="005D730D" w:rsidRPr="00587118" w:rsidRDefault="005D730D" w:rsidP="005D730D">
      <w:pPr>
        <w:tabs>
          <w:tab w:val="left" w:pos="561"/>
          <w:tab w:val="left" w:pos="5102"/>
        </w:tabs>
        <w:rPr>
          <w:sz w:val="22"/>
          <w:lang w:val="fr-CH"/>
        </w:rPr>
      </w:pPr>
      <w:r w:rsidRPr="00587118">
        <w:rPr>
          <w:sz w:val="22"/>
          <w:lang w:val="fr-CH"/>
        </w:rPr>
        <w:t>Journal des traitements</w:t>
      </w:r>
    </w:p>
    <w:p w14:paraId="3FDA576A" w14:textId="77777777" w:rsidR="005D730D" w:rsidRPr="00587118" w:rsidRDefault="005D730D" w:rsidP="005D730D">
      <w:pPr>
        <w:tabs>
          <w:tab w:val="left" w:pos="561"/>
          <w:tab w:val="left" w:pos="5102"/>
        </w:tabs>
        <w:rPr>
          <w:sz w:val="22"/>
          <w:lang w:val="fr-CH"/>
        </w:rPr>
      </w:pPr>
      <w:r w:rsidRPr="00587118">
        <w:rPr>
          <w:sz w:val="22"/>
          <w:lang w:val="fr-CH"/>
        </w:rPr>
        <w:t>Pharmacie d’étable</w:t>
      </w:r>
    </w:p>
    <w:p w14:paraId="3658540D" w14:textId="77777777" w:rsidR="005D730D" w:rsidRPr="00587118" w:rsidRDefault="005D730D" w:rsidP="005D730D">
      <w:pPr>
        <w:tabs>
          <w:tab w:val="left" w:pos="561"/>
          <w:tab w:val="left" w:pos="5102"/>
        </w:tabs>
        <w:rPr>
          <w:sz w:val="22"/>
          <w:lang w:val="fr-CH"/>
        </w:rPr>
      </w:pPr>
    </w:p>
    <w:p w14:paraId="73F24343" w14:textId="77777777" w:rsidR="005D730D" w:rsidRDefault="005D730D" w:rsidP="005D730D">
      <w:pPr>
        <w:overflowPunct/>
        <w:autoSpaceDE/>
        <w:autoSpaceDN/>
        <w:adjustRightInd/>
        <w:spacing w:after="0"/>
        <w:textAlignment w:val="auto"/>
        <w:rPr>
          <w:color w:val="00B050"/>
          <w:sz w:val="22"/>
          <w:lang w:val="fr-CH"/>
        </w:rPr>
      </w:pPr>
      <w:r>
        <w:rPr>
          <w:color w:val="00B050"/>
          <w:sz w:val="22"/>
          <w:lang w:val="fr-CH"/>
        </w:rPr>
        <w:br w:type="page"/>
      </w:r>
    </w:p>
    <w:p w14:paraId="45DD1A49" w14:textId="53C915AD" w:rsidR="005D730D" w:rsidRPr="00683F49" w:rsidRDefault="005D730D" w:rsidP="005D730D">
      <w:pPr>
        <w:pStyle w:val="berschrift1"/>
        <w:tabs>
          <w:tab w:val="right" w:pos="9498"/>
        </w:tabs>
        <w:rPr>
          <w:sz w:val="24"/>
          <w:szCs w:val="24"/>
          <w:lang w:val="fr-CH"/>
        </w:rPr>
      </w:pPr>
      <w:bookmarkStart w:id="9" w:name="_Toc191470928"/>
      <w:r w:rsidRPr="00683F49">
        <w:rPr>
          <w:sz w:val="24"/>
          <w:szCs w:val="24"/>
          <w:lang w:val="fr-CH"/>
        </w:rPr>
        <w:lastRenderedPageBreak/>
        <w:t xml:space="preserve">Sujet </w:t>
      </w:r>
      <w:r w:rsidR="00AC4A03">
        <w:rPr>
          <w:sz w:val="24"/>
          <w:szCs w:val="24"/>
          <w:lang w:val="fr-CH"/>
        </w:rPr>
        <w:t>121</w:t>
      </w:r>
      <w:r>
        <w:rPr>
          <w:sz w:val="24"/>
          <w:szCs w:val="24"/>
          <w:lang w:val="fr-CH"/>
        </w:rPr>
        <w:t xml:space="preserve"> </w:t>
      </w:r>
      <w:r w:rsidRPr="00683F49">
        <w:rPr>
          <w:sz w:val="24"/>
          <w:szCs w:val="24"/>
          <w:lang w:val="fr-CH"/>
        </w:rPr>
        <w:t>: Affourragement des veaux d’élevage sur une exploitation d’engraissement</w:t>
      </w:r>
      <w:r>
        <w:rPr>
          <w:sz w:val="24"/>
          <w:szCs w:val="24"/>
          <w:lang w:val="fr-CH"/>
        </w:rPr>
        <w:tab/>
      </w:r>
      <w:r w:rsidRPr="00683F49">
        <w:rPr>
          <w:sz w:val="24"/>
          <w:szCs w:val="24"/>
          <w:lang w:val="fr-CH"/>
        </w:rPr>
        <w:tab/>
      </w:r>
      <w:r w:rsidRPr="00683F49">
        <w:rPr>
          <w:color w:val="00B050"/>
          <w:sz w:val="24"/>
          <w:szCs w:val="24"/>
          <w:lang w:val="fr-CH"/>
        </w:rPr>
        <w:t xml:space="preserve"> | Obj. B2</w:t>
      </w:r>
      <w:bookmarkEnd w:id="9"/>
    </w:p>
    <w:p w14:paraId="4E463EC1" w14:textId="77777777" w:rsidR="005D730D" w:rsidRPr="00587118" w:rsidRDefault="005D730D" w:rsidP="005D730D">
      <w:pPr>
        <w:tabs>
          <w:tab w:val="left" w:pos="561"/>
          <w:tab w:val="left" w:pos="5102"/>
        </w:tabs>
        <w:rPr>
          <w:sz w:val="22"/>
          <w:lang w:val="fr-CH"/>
        </w:rPr>
      </w:pPr>
      <w:r w:rsidRPr="00587118">
        <w:rPr>
          <w:sz w:val="22"/>
          <w:lang w:val="fr-CH"/>
        </w:rPr>
        <w:t>Vous êtes chargé d’affourrager les veaux d’élevage de l’exploitation d’engraissement.</w:t>
      </w:r>
    </w:p>
    <w:p w14:paraId="77E262F4" w14:textId="77777777" w:rsidR="005D730D" w:rsidRPr="00587118" w:rsidRDefault="005D730D" w:rsidP="005D730D">
      <w:pPr>
        <w:pStyle w:val="Listenabsatz"/>
        <w:numPr>
          <w:ilvl w:val="0"/>
          <w:numId w:val="91"/>
        </w:numPr>
        <w:ind w:left="426" w:hanging="426"/>
        <w:contextualSpacing w:val="0"/>
        <w:rPr>
          <w:sz w:val="22"/>
          <w:lang w:val="fr-CH"/>
        </w:rPr>
      </w:pPr>
      <w:r w:rsidRPr="00587118">
        <w:rPr>
          <w:sz w:val="22"/>
          <w:lang w:val="fr-CH"/>
        </w:rPr>
        <w:t>Contrôlez le comportement d’abreuvement des veaux à l’automate d’allaitement. Si un veau n’a pas bu suffisamment, amenez-le à l’abreuvoir.</w:t>
      </w:r>
    </w:p>
    <w:p w14:paraId="42FB199C" w14:textId="77777777" w:rsidR="005D730D" w:rsidRPr="00587118" w:rsidRDefault="005D730D" w:rsidP="005D730D">
      <w:pPr>
        <w:tabs>
          <w:tab w:val="left" w:pos="561"/>
          <w:tab w:val="left" w:pos="5102"/>
        </w:tabs>
        <w:ind w:left="986" w:hanging="561"/>
        <w:rPr>
          <w:sz w:val="22"/>
          <w:lang w:val="fr-CH"/>
        </w:rPr>
      </w:pPr>
      <w:r w:rsidRPr="00587118">
        <w:rPr>
          <w:sz w:val="22"/>
          <w:lang w:val="fr-CH"/>
        </w:rPr>
        <w:t>(S’il n’y a pas d’automate d’allaitement, abreuver les veaux à l’aide d’un seau.)</w:t>
      </w:r>
    </w:p>
    <w:p w14:paraId="36124FF6" w14:textId="77777777" w:rsidR="005D730D" w:rsidRPr="00587118" w:rsidRDefault="005D730D" w:rsidP="005D730D">
      <w:pPr>
        <w:pStyle w:val="Listenabsatz"/>
        <w:numPr>
          <w:ilvl w:val="0"/>
          <w:numId w:val="91"/>
        </w:numPr>
        <w:tabs>
          <w:tab w:val="left" w:pos="5102"/>
        </w:tabs>
        <w:ind w:left="425" w:hanging="425"/>
        <w:contextualSpacing w:val="0"/>
        <w:rPr>
          <w:sz w:val="22"/>
          <w:lang w:val="fr-CH"/>
        </w:rPr>
      </w:pPr>
      <w:r w:rsidRPr="00587118">
        <w:rPr>
          <w:sz w:val="22"/>
          <w:lang w:val="fr-CH"/>
        </w:rPr>
        <w:t>Remplissez l’automate de poudre de lait et expliquez quelle est la quantité de lait qu’un veau nécessite par jour.</w:t>
      </w:r>
    </w:p>
    <w:p w14:paraId="7792657C" w14:textId="77777777" w:rsidR="005D730D" w:rsidRPr="00587118" w:rsidRDefault="005D730D" w:rsidP="005D730D">
      <w:pPr>
        <w:pStyle w:val="Listenabsatz"/>
        <w:numPr>
          <w:ilvl w:val="0"/>
          <w:numId w:val="91"/>
        </w:numPr>
        <w:tabs>
          <w:tab w:val="left" w:pos="5102"/>
        </w:tabs>
        <w:ind w:left="425" w:hanging="425"/>
        <w:contextualSpacing w:val="0"/>
        <w:rPr>
          <w:sz w:val="22"/>
          <w:lang w:val="fr-CH"/>
        </w:rPr>
      </w:pPr>
      <w:r w:rsidRPr="00587118">
        <w:rPr>
          <w:sz w:val="22"/>
          <w:lang w:val="fr-CH"/>
        </w:rPr>
        <w:t>Nettoyez l’automate d’allaitement (cycle de nettoyage).</w:t>
      </w:r>
    </w:p>
    <w:p w14:paraId="464C2D13" w14:textId="77777777" w:rsidR="005D730D" w:rsidRPr="00587118" w:rsidRDefault="005D730D" w:rsidP="005D730D">
      <w:pPr>
        <w:pStyle w:val="Listenabsatz"/>
        <w:numPr>
          <w:ilvl w:val="0"/>
          <w:numId w:val="91"/>
        </w:numPr>
        <w:tabs>
          <w:tab w:val="left" w:pos="5102"/>
        </w:tabs>
        <w:ind w:left="425" w:hanging="425"/>
        <w:contextualSpacing w:val="0"/>
        <w:rPr>
          <w:sz w:val="22"/>
          <w:lang w:val="fr-CH"/>
        </w:rPr>
      </w:pPr>
      <w:r w:rsidRPr="00587118">
        <w:rPr>
          <w:sz w:val="22"/>
          <w:lang w:val="fr-CH"/>
        </w:rPr>
        <w:t>Donnez maintenant aux veaux également des aliments solides (fourrage grossier et aliments concentrés) et décrivez leurs besoins de ces aliments.</w:t>
      </w:r>
    </w:p>
    <w:p w14:paraId="736A0273" w14:textId="77777777" w:rsidR="005D730D" w:rsidRPr="008B7617" w:rsidRDefault="005D730D" w:rsidP="005D730D">
      <w:pPr>
        <w:pStyle w:val="Listenabsatz"/>
        <w:numPr>
          <w:ilvl w:val="0"/>
          <w:numId w:val="91"/>
        </w:numPr>
        <w:tabs>
          <w:tab w:val="left" w:pos="5102"/>
        </w:tabs>
        <w:ind w:left="425" w:hanging="425"/>
        <w:contextualSpacing w:val="0"/>
        <w:rPr>
          <w:sz w:val="22"/>
          <w:lang w:val="fr-CH"/>
        </w:rPr>
      </w:pPr>
      <w:r w:rsidRPr="00587118">
        <w:rPr>
          <w:sz w:val="22"/>
          <w:lang w:val="fr-CH"/>
        </w:rPr>
        <w:t>Contrôlez et nettoyez les abreuvoirs à eau des veaux.</w:t>
      </w:r>
    </w:p>
    <w:p w14:paraId="44ECD9BB" w14:textId="77777777" w:rsidR="005D730D" w:rsidRPr="00587118" w:rsidRDefault="005D730D" w:rsidP="005D730D">
      <w:pPr>
        <w:tabs>
          <w:tab w:val="left" w:pos="561"/>
          <w:tab w:val="left" w:pos="5102"/>
        </w:tabs>
        <w:rPr>
          <w:sz w:val="22"/>
          <w:lang w:val="fr-CH"/>
        </w:rPr>
      </w:pPr>
    </w:p>
    <w:p w14:paraId="7BBDF33A" w14:textId="74E3DF4E" w:rsidR="005D730D" w:rsidRPr="006D11EC" w:rsidRDefault="005D730D" w:rsidP="006D11EC">
      <w:pPr>
        <w:tabs>
          <w:tab w:val="left" w:pos="5102"/>
        </w:tabs>
        <w:rPr>
          <w:color w:val="00B050"/>
          <w:sz w:val="22"/>
          <w:lang w:val="fr-CH"/>
        </w:rPr>
      </w:pPr>
    </w:p>
    <w:p w14:paraId="4128F87F" w14:textId="77777777" w:rsidR="005D730D" w:rsidRDefault="005D730D" w:rsidP="005D730D">
      <w:pPr>
        <w:overflowPunct/>
        <w:autoSpaceDE/>
        <w:autoSpaceDN/>
        <w:adjustRightInd/>
        <w:spacing w:after="0"/>
        <w:textAlignment w:val="auto"/>
        <w:rPr>
          <w:color w:val="00B050"/>
          <w:sz w:val="22"/>
          <w:lang w:val="fr-CH"/>
        </w:rPr>
      </w:pPr>
      <w:r>
        <w:rPr>
          <w:color w:val="00B050"/>
          <w:sz w:val="22"/>
          <w:lang w:val="fr-CH"/>
        </w:rPr>
        <w:br w:type="page"/>
      </w:r>
    </w:p>
    <w:p w14:paraId="63ACC9D3" w14:textId="4B6A1724" w:rsidR="005D730D" w:rsidRPr="00683F49" w:rsidRDefault="005D730D" w:rsidP="005D730D">
      <w:pPr>
        <w:pStyle w:val="berschrift1"/>
        <w:rPr>
          <w:sz w:val="24"/>
          <w:szCs w:val="24"/>
          <w:lang w:val="fr-CH"/>
        </w:rPr>
      </w:pPr>
      <w:bookmarkStart w:id="10" w:name="_Toc191470929"/>
      <w:r w:rsidRPr="00683F49">
        <w:rPr>
          <w:sz w:val="24"/>
          <w:szCs w:val="24"/>
          <w:lang w:val="fr-CH"/>
        </w:rPr>
        <w:lastRenderedPageBreak/>
        <w:t xml:space="preserve">Sujet </w:t>
      </w:r>
      <w:r w:rsidR="00AC4A03">
        <w:rPr>
          <w:sz w:val="24"/>
          <w:szCs w:val="24"/>
          <w:lang w:val="fr-CH"/>
        </w:rPr>
        <w:t>122</w:t>
      </w:r>
      <w:r w:rsidRPr="00683F49">
        <w:rPr>
          <w:sz w:val="24"/>
          <w:szCs w:val="24"/>
          <w:lang w:val="fr-CH"/>
        </w:rPr>
        <w:t>: Affourragement des veaux à l’engrais</w:t>
      </w:r>
      <w:r>
        <w:rPr>
          <w:sz w:val="24"/>
          <w:szCs w:val="24"/>
          <w:lang w:val="fr-CH"/>
        </w:rPr>
        <w:tab/>
      </w:r>
      <w:r>
        <w:rPr>
          <w:sz w:val="24"/>
          <w:szCs w:val="24"/>
          <w:lang w:val="fr-CH"/>
        </w:rPr>
        <w:tab/>
      </w:r>
      <w:r>
        <w:rPr>
          <w:sz w:val="24"/>
          <w:szCs w:val="24"/>
          <w:lang w:val="fr-CH"/>
        </w:rPr>
        <w:tab/>
      </w:r>
      <w:r>
        <w:rPr>
          <w:sz w:val="24"/>
          <w:szCs w:val="24"/>
          <w:lang w:val="fr-CH"/>
        </w:rPr>
        <w:tab/>
      </w:r>
      <w:r w:rsidRPr="00683F49">
        <w:rPr>
          <w:sz w:val="24"/>
          <w:szCs w:val="24"/>
          <w:lang w:val="fr-CH"/>
        </w:rPr>
        <w:tab/>
      </w:r>
      <w:r w:rsidRPr="00683F49">
        <w:rPr>
          <w:color w:val="00B050"/>
          <w:sz w:val="24"/>
          <w:szCs w:val="24"/>
          <w:lang w:val="fr-CH"/>
        </w:rPr>
        <w:t xml:space="preserve"> | Obj. B2</w:t>
      </w:r>
      <w:bookmarkEnd w:id="10"/>
    </w:p>
    <w:p w14:paraId="76C78222" w14:textId="77777777" w:rsidR="005D730D" w:rsidRPr="00587118" w:rsidRDefault="005D730D" w:rsidP="005D730D">
      <w:pPr>
        <w:tabs>
          <w:tab w:val="left" w:pos="561"/>
          <w:tab w:val="left" w:pos="5102"/>
        </w:tabs>
        <w:rPr>
          <w:sz w:val="22"/>
          <w:lang w:val="fr-CH"/>
        </w:rPr>
      </w:pPr>
      <w:r w:rsidRPr="00587118">
        <w:rPr>
          <w:sz w:val="22"/>
          <w:lang w:val="fr-CH"/>
        </w:rPr>
        <w:t>Vous êtes chargé d’affourrager les veaux à l’engrais.</w:t>
      </w:r>
    </w:p>
    <w:p w14:paraId="5ED8546D" w14:textId="77777777" w:rsidR="005D730D" w:rsidRPr="00587118" w:rsidRDefault="005D730D" w:rsidP="005D730D">
      <w:pPr>
        <w:pStyle w:val="Listenabsatz"/>
        <w:numPr>
          <w:ilvl w:val="0"/>
          <w:numId w:val="95"/>
        </w:numPr>
        <w:tabs>
          <w:tab w:val="left" w:pos="5102"/>
        </w:tabs>
        <w:ind w:left="426" w:hanging="426"/>
        <w:contextualSpacing w:val="0"/>
        <w:rPr>
          <w:sz w:val="22"/>
          <w:lang w:val="fr-CH"/>
        </w:rPr>
      </w:pPr>
      <w:r w:rsidRPr="00587118">
        <w:rPr>
          <w:sz w:val="22"/>
          <w:lang w:val="fr-CH"/>
        </w:rPr>
        <w:t>Contrôlez le comportement d’abreuvement des veaux à l’automate d’allaitement. Si un veau n’a pas bu suffisamment, amenez-le à l’abreuvoir (uniquement possible dans le cas où l’automate d’allaitement est pourvu d’une reconnaissance de l’animal).</w:t>
      </w:r>
    </w:p>
    <w:p w14:paraId="2C2BC007" w14:textId="77777777" w:rsidR="005D730D" w:rsidRPr="00587118" w:rsidRDefault="005D730D" w:rsidP="005D730D">
      <w:pPr>
        <w:tabs>
          <w:tab w:val="left" w:pos="5102"/>
        </w:tabs>
        <w:ind w:left="426"/>
        <w:rPr>
          <w:sz w:val="22"/>
          <w:lang w:val="fr-CH"/>
        </w:rPr>
      </w:pPr>
      <w:r w:rsidRPr="00587118">
        <w:rPr>
          <w:sz w:val="22"/>
          <w:lang w:val="fr-CH"/>
        </w:rPr>
        <w:t>S’il n’y a pas d’automate d’allaitement, abreuver les veaux à l’aide d’un seau.</w:t>
      </w:r>
    </w:p>
    <w:p w14:paraId="25728BA2" w14:textId="77777777" w:rsidR="005D730D" w:rsidRPr="00587118" w:rsidRDefault="005D730D" w:rsidP="005D730D">
      <w:pPr>
        <w:pStyle w:val="Listenabsatz"/>
        <w:numPr>
          <w:ilvl w:val="0"/>
          <w:numId w:val="95"/>
        </w:numPr>
        <w:tabs>
          <w:tab w:val="left" w:pos="5102"/>
        </w:tabs>
        <w:ind w:left="425" w:hanging="425"/>
        <w:contextualSpacing w:val="0"/>
        <w:rPr>
          <w:sz w:val="22"/>
          <w:lang w:val="fr-CH"/>
        </w:rPr>
      </w:pPr>
      <w:r w:rsidRPr="00587118">
        <w:rPr>
          <w:sz w:val="22"/>
          <w:lang w:val="fr-CH"/>
        </w:rPr>
        <w:t>Remplissez l’automate de poudre de lait et de lait, et expliquez la quantité de lait / poudre de lait nécessaire pour un veau.</w:t>
      </w:r>
    </w:p>
    <w:p w14:paraId="36639D72" w14:textId="77777777" w:rsidR="005D730D" w:rsidRPr="00587118" w:rsidRDefault="005D730D" w:rsidP="005D730D">
      <w:pPr>
        <w:pStyle w:val="Listenabsatz"/>
        <w:numPr>
          <w:ilvl w:val="0"/>
          <w:numId w:val="95"/>
        </w:numPr>
        <w:tabs>
          <w:tab w:val="left" w:pos="5102"/>
        </w:tabs>
        <w:ind w:left="425" w:hanging="425"/>
        <w:contextualSpacing w:val="0"/>
        <w:rPr>
          <w:sz w:val="22"/>
          <w:lang w:val="fr-CH"/>
        </w:rPr>
      </w:pPr>
      <w:r w:rsidRPr="00587118">
        <w:rPr>
          <w:sz w:val="22"/>
          <w:lang w:val="fr-CH"/>
        </w:rPr>
        <w:t>Nettoyer l’automate d’allaitement (cycle de nettoyage).</w:t>
      </w:r>
    </w:p>
    <w:p w14:paraId="269BDEDB" w14:textId="77777777" w:rsidR="005D730D" w:rsidRPr="00587118" w:rsidRDefault="005D730D" w:rsidP="005D730D">
      <w:pPr>
        <w:pStyle w:val="Listenabsatz"/>
        <w:numPr>
          <w:ilvl w:val="0"/>
          <w:numId w:val="95"/>
        </w:numPr>
        <w:tabs>
          <w:tab w:val="left" w:pos="5102"/>
        </w:tabs>
        <w:ind w:left="425" w:hanging="425"/>
        <w:contextualSpacing w:val="0"/>
        <w:rPr>
          <w:sz w:val="22"/>
          <w:lang w:val="fr-CH"/>
        </w:rPr>
      </w:pPr>
      <w:r w:rsidRPr="00587118">
        <w:rPr>
          <w:sz w:val="22"/>
          <w:lang w:val="fr-CH"/>
        </w:rPr>
        <w:t>Donnez maintenant également l’alimentation solide aux veaux et décrivez quels sont leurs besoins en la matière.</w:t>
      </w:r>
    </w:p>
    <w:p w14:paraId="44C13320" w14:textId="77777777" w:rsidR="005D730D" w:rsidRPr="00587118" w:rsidRDefault="005D730D" w:rsidP="005D730D">
      <w:pPr>
        <w:pStyle w:val="Listenabsatz"/>
        <w:numPr>
          <w:ilvl w:val="0"/>
          <w:numId w:val="95"/>
        </w:numPr>
        <w:tabs>
          <w:tab w:val="left" w:pos="5102"/>
        </w:tabs>
        <w:ind w:left="425" w:hanging="425"/>
        <w:contextualSpacing w:val="0"/>
        <w:rPr>
          <w:sz w:val="22"/>
          <w:lang w:val="fr-CH"/>
        </w:rPr>
      </w:pPr>
      <w:r w:rsidRPr="00587118">
        <w:rPr>
          <w:sz w:val="22"/>
          <w:lang w:val="fr-CH"/>
        </w:rPr>
        <w:t>Contrôlez et nettoyez les abreuvoirs à eau des veaux.</w:t>
      </w:r>
    </w:p>
    <w:p w14:paraId="42D33BF9" w14:textId="77777777" w:rsidR="005D730D" w:rsidRPr="00587118" w:rsidRDefault="005D730D" w:rsidP="005D730D">
      <w:pPr>
        <w:tabs>
          <w:tab w:val="left" w:pos="561"/>
          <w:tab w:val="left" w:pos="5102"/>
        </w:tabs>
        <w:rPr>
          <w:sz w:val="22"/>
          <w:lang w:val="fr-CH"/>
        </w:rPr>
      </w:pPr>
    </w:p>
    <w:p w14:paraId="22215D4F" w14:textId="77777777" w:rsidR="005D730D" w:rsidRDefault="005D730D" w:rsidP="005D730D">
      <w:pPr>
        <w:overflowPunct/>
        <w:autoSpaceDE/>
        <w:autoSpaceDN/>
        <w:adjustRightInd/>
        <w:spacing w:after="0"/>
        <w:textAlignment w:val="auto"/>
        <w:rPr>
          <w:color w:val="00B050"/>
          <w:sz w:val="22"/>
          <w:lang w:val="fr-CH"/>
        </w:rPr>
      </w:pPr>
      <w:r>
        <w:rPr>
          <w:color w:val="00B050"/>
          <w:sz w:val="22"/>
          <w:lang w:val="fr-CH"/>
        </w:rPr>
        <w:br w:type="page"/>
      </w:r>
    </w:p>
    <w:p w14:paraId="77BCB0A5" w14:textId="46758090" w:rsidR="005D730D" w:rsidRPr="00683F49" w:rsidRDefault="005D730D" w:rsidP="005D730D">
      <w:pPr>
        <w:pStyle w:val="berschrift1"/>
        <w:tabs>
          <w:tab w:val="right" w:pos="9498"/>
        </w:tabs>
        <w:rPr>
          <w:sz w:val="24"/>
          <w:szCs w:val="24"/>
          <w:lang w:val="fr-CH"/>
        </w:rPr>
      </w:pPr>
      <w:bookmarkStart w:id="11" w:name="_Toc191470930"/>
      <w:r w:rsidRPr="00683F49">
        <w:rPr>
          <w:sz w:val="24"/>
          <w:szCs w:val="24"/>
          <w:lang w:val="fr-CH"/>
        </w:rPr>
        <w:lastRenderedPageBreak/>
        <w:t xml:space="preserve">Sujet </w:t>
      </w:r>
      <w:r w:rsidR="00AC4A03">
        <w:rPr>
          <w:sz w:val="24"/>
          <w:szCs w:val="24"/>
          <w:lang w:val="fr-CH"/>
        </w:rPr>
        <w:t>123</w:t>
      </w:r>
      <w:r w:rsidRPr="00683F49">
        <w:rPr>
          <w:sz w:val="24"/>
          <w:szCs w:val="24"/>
          <w:lang w:val="fr-CH"/>
        </w:rPr>
        <w:t>: Affourragement des taureaux à l’engrais</w:t>
      </w:r>
      <w:r w:rsidRPr="00683F49">
        <w:rPr>
          <w:sz w:val="24"/>
          <w:szCs w:val="24"/>
          <w:lang w:val="fr-CH"/>
        </w:rPr>
        <w:tab/>
      </w:r>
      <w:r w:rsidRPr="00683F49">
        <w:rPr>
          <w:color w:val="00B050"/>
          <w:sz w:val="24"/>
          <w:szCs w:val="24"/>
          <w:lang w:val="fr-CH"/>
        </w:rPr>
        <w:t xml:space="preserve"> | Obj. B2</w:t>
      </w:r>
      <w:bookmarkEnd w:id="11"/>
    </w:p>
    <w:p w14:paraId="1CD1A92C" w14:textId="77777777" w:rsidR="005D730D" w:rsidRPr="00587118" w:rsidRDefault="005D730D" w:rsidP="005D730D">
      <w:pPr>
        <w:tabs>
          <w:tab w:val="left" w:pos="561"/>
          <w:tab w:val="left" w:pos="5102"/>
        </w:tabs>
        <w:rPr>
          <w:sz w:val="22"/>
          <w:lang w:val="fr-CH"/>
        </w:rPr>
      </w:pPr>
      <w:r w:rsidRPr="00587118">
        <w:rPr>
          <w:sz w:val="22"/>
          <w:lang w:val="fr-CH"/>
        </w:rPr>
        <w:t>Vous êtes chargé d’affourrager les taureaux à l’engrais (ou bovins à l’engrais).</w:t>
      </w:r>
    </w:p>
    <w:p w14:paraId="3253C0F2" w14:textId="77777777" w:rsidR="005D730D" w:rsidRPr="00587118" w:rsidRDefault="005D730D" w:rsidP="005D730D">
      <w:pPr>
        <w:pStyle w:val="Listenabsatz"/>
        <w:numPr>
          <w:ilvl w:val="0"/>
          <w:numId w:val="93"/>
        </w:numPr>
        <w:ind w:left="426" w:hanging="426"/>
        <w:contextualSpacing w:val="0"/>
        <w:rPr>
          <w:sz w:val="22"/>
          <w:lang w:val="fr-CH"/>
        </w:rPr>
      </w:pPr>
      <w:r w:rsidRPr="00587118">
        <w:rPr>
          <w:sz w:val="22"/>
          <w:lang w:val="fr-CH"/>
        </w:rPr>
        <w:t>Affourrager les bêtes à l’engrais et expliquez en même temps les différents besoins des divers groupes d’animaux (pré-engraissement, phase d’engraissement).</w:t>
      </w:r>
    </w:p>
    <w:p w14:paraId="521DD416" w14:textId="77777777" w:rsidR="005D730D" w:rsidRPr="00587118" w:rsidRDefault="005D730D" w:rsidP="005D730D">
      <w:pPr>
        <w:pStyle w:val="Listenabsatz"/>
        <w:numPr>
          <w:ilvl w:val="0"/>
          <w:numId w:val="93"/>
        </w:numPr>
        <w:tabs>
          <w:tab w:val="left" w:pos="5102"/>
        </w:tabs>
        <w:ind w:left="425" w:hanging="425"/>
        <w:contextualSpacing w:val="0"/>
        <w:rPr>
          <w:sz w:val="22"/>
          <w:lang w:val="fr-CH"/>
        </w:rPr>
      </w:pPr>
      <w:r w:rsidRPr="00587118">
        <w:rPr>
          <w:sz w:val="22"/>
          <w:lang w:val="fr-CH"/>
        </w:rPr>
        <w:t>Évaluez la qualité des composants fourragers / du mélange d’aliments.</w:t>
      </w:r>
    </w:p>
    <w:p w14:paraId="5D5E3777" w14:textId="77777777" w:rsidR="005D730D" w:rsidRPr="00587118" w:rsidRDefault="005D730D" w:rsidP="005D730D">
      <w:pPr>
        <w:pStyle w:val="Listenabsatz"/>
        <w:numPr>
          <w:ilvl w:val="0"/>
          <w:numId w:val="93"/>
        </w:numPr>
        <w:tabs>
          <w:tab w:val="left" w:pos="5102"/>
        </w:tabs>
        <w:ind w:left="425" w:hanging="425"/>
        <w:contextualSpacing w:val="0"/>
        <w:rPr>
          <w:sz w:val="22"/>
          <w:lang w:val="fr-CH"/>
        </w:rPr>
      </w:pPr>
      <w:r w:rsidRPr="00587118">
        <w:rPr>
          <w:sz w:val="22"/>
          <w:lang w:val="fr-CH"/>
        </w:rPr>
        <w:t>Contrôlez et nettoyez les abreuvoirs.</w:t>
      </w:r>
    </w:p>
    <w:p w14:paraId="0282CA84" w14:textId="77777777" w:rsidR="005D730D" w:rsidRPr="00587118" w:rsidRDefault="005D730D" w:rsidP="005D730D">
      <w:pPr>
        <w:tabs>
          <w:tab w:val="left" w:pos="561"/>
          <w:tab w:val="left" w:pos="5102"/>
        </w:tabs>
        <w:rPr>
          <w:color w:val="00B050"/>
          <w:sz w:val="22"/>
          <w:lang w:val="fr-CH"/>
        </w:rPr>
      </w:pPr>
    </w:p>
    <w:p w14:paraId="7123307B" w14:textId="77777777" w:rsidR="005D730D" w:rsidRDefault="005D730D" w:rsidP="005D730D">
      <w:pPr>
        <w:overflowPunct/>
        <w:autoSpaceDE/>
        <w:autoSpaceDN/>
        <w:adjustRightInd/>
        <w:spacing w:after="0"/>
        <w:textAlignment w:val="auto"/>
        <w:rPr>
          <w:color w:val="00B050"/>
          <w:sz w:val="22"/>
          <w:lang w:val="fr-CH"/>
        </w:rPr>
      </w:pPr>
      <w:r>
        <w:rPr>
          <w:color w:val="00B050"/>
          <w:sz w:val="22"/>
          <w:lang w:val="fr-CH"/>
        </w:rPr>
        <w:br w:type="page"/>
      </w:r>
    </w:p>
    <w:p w14:paraId="16E88F7D" w14:textId="66643174" w:rsidR="005D730D" w:rsidRPr="00683F49" w:rsidRDefault="005D730D" w:rsidP="005D730D">
      <w:pPr>
        <w:pStyle w:val="berschrift1"/>
        <w:tabs>
          <w:tab w:val="right" w:pos="9498"/>
        </w:tabs>
        <w:rPr>
          <w:sz w:val="24"/>
          <w:szCs w:val="24"/>
          <w:lang w:val="fr-CH"/>
        </w:rPr>
      </w:pPr>
      <w:bookmarkStart w:id="12" w:name="_Toc191470931"/>
      <w:r w:rsidRPr="00683F49">
        <w:rPr>
          <w:sz w:val="24"/>
          <w:szCs w:val="24"/>
          <w:lang w:val="fr-CH"/>
        </w:rPr>
        <w:lastRenderedPageBreak/>
        <w:t xml:space="preserve">Sujet </w:t>
      </w:r>
      <w:r w:rsidR="00AC4A03">
        <w:rPr>
          <w:sz w:val="24"/>
          <w:szCs w:val="24"/>
          <w:lang w:val="fr-CH"/>
        </w:rPr>
        <w:t>124</w:t>
      </w:r>
      <w:r w:rsidRPr="00683F49">
        <w:rPr>
          <w:sz w:val="24"/>
          <w:szCs w:val="24"/>
          <w:lang w:val="fr-CH"/>
        </w:rPr>
        <w:t>: Mise à l’étable des veaux à l’engrais et contrôle des conditions d’élevage</w:t>
      </w:r>
      <w:r>
        <w:rPr>
          <w:sz w:val="24"/>
          <w:szCs w:val="24"/>
          <w:lang w:val="fr-CH"/>
        </w:rPr>
        <w:tab/>
      </w:r>
      <w:r w:rsidRPr="00683F49">
        <w:rPr>
          <w:sz w:val="24"/>
          <w:szCs w:val="24"/>
          <w:lang w:val="fr-CH"/>
        </w:rPr>
        <w:tab/>
      </w:r>
      <w:r w:rsidRPr="00683F49">
        <w:rPr>
          <w:color w:val="00B050"/>
          <w:sz w:val="24"/>
          <w:szCs w:val="24"/>
          <w:lang w:val="fr-CH"/>
        </w:rPr>
        <w:t xml:space="preserve"> | Obj. B1. B4</w:t>
      </w:r>
      <w:bookmarkEnd w:id="12"/>
    </w:p>
    <w:p w14:paraId="72D57A4F" w14:textId="77777777" w:rsidR="005D730D" w:rsidRPr="00587118" w:rsidRDefault="005D730D" w:rsidP="005D730D">
      <w:pPr>
        <w:tabs>
          <w:tab w:val="left" w:pos="561"/>
          <w:tab w:val="left" w:pos="5102"/>
        </w:tabs>
        <w:rPr>
          <w:sz w:val="22"/>
          <w:lang w:val="fr-CH"/>
        </w:rPr>
      </w:pPr>
      <w:r w:rsidRPr="00587118">
        <w:rPr>
          <w:sz w:val="22"/>
          <w:lang w:val="fr-CH"/>
        </w:rPr>
        <w:t>Des veaux à l’engrais viennent d’être livrés à votre exploitation d’engraissement.</w:t>
      </w:r>
    </w:p>
    <w:p w14:paraId="02C228FB" w14:textId="77777777" w:rsidR="005D730D" w:rsidRPr="00587118" w:rsidRDefault="005D730D" w:rsidP="005D730D">
      <w:pPr>
        <w:pStyle w:val="Listenabsatz"/>
        <w:numPr>
          <w:ilvl w:val="0"/>
          <w:numId w:val="97"/>
        </w:numPr>
        <w:ind w:left="426" w:hanging="426"/>
        <w:contextualSpacing w:val="0"/>
        <w:rPr>
          <w:sz w:val="22"/>
          <w:lang w:val="fr-CH"/>
        </w:rPr>
      </w:pPr>
      <w:r w:rsidRPr="00587118">
        <w:rPr>
          <w:sz w:val="22"/>
          <w:lang w:val="fr-CH"/>
        </w:rPr>
        <w:t>Contrôlez l’état de santé de ces veaux (choisissez un veau pour procéder à un contrôle d’entrée).</w:t>
      </w:r>
    </w:p>
    <w:p w14:paraId="6DAAD775" w14:textId="77777777" w:rsidR="005D730D" w:rsidRPr="00587118" w:rsidRDefault="005D730D" w:rsidP="005D730D">
      <w:pPr>
        <w:pStyle w:val="Listenabsatz"/>
        <w:numPr>
          <w:ilvl w:val="0"/>
          <w:numId w:val="97"/>
        </w:numPr>
        <w:tabs>
          <w:tab w:val="left" w:pos="5102"/>
        </w:tabs>
        <w:ind w:left="425" w:hanging="425"/>
        <w:contextualSpacing w:val="0"/>
        <w:rPr>
          <w:sz w:val="22"/>
          <w:lang w:val="fr-CH"/>
        </w:rPr>
      </w:pPr>
      <w:r w:rsidRPr="00587118">
        <w:rPr>
          <w:sz w:val="22"/>
          <w:lang w:val="fr-CH"/>
        </w:rPr>
        <w:t>Montrez sur un veau les mesures préventives que votre exploitation formatrice effectue lors de la mise à l’étable de nouveaux veaux (ou expliquez-les).</w:t>
      </w:r>
    </w:p>
    <w:p w14:paraId="4E189F23" w14:textId="77777777" w:rsidR="005D730D" w:rsidRPr="00587118" w:rsidRDefault="005D730D" w:rsidP="005D730D">
      <w:pPr>
        <w:pStyle w:val="Listenabsatz"/>
        <w:numPr>
          <w:ilvl w:val="0"/>
          <w:numId w:val="97"/>
        </w:numPr>
        <w:tabs>
          <w:tab w:val="left" w:pos="5102"/>
        </w:tabs>
        <w:ind w:left="425" w:hanging="425"/>
        <w:contextualSpacing w:val="0"/>
        <w:rPr>
          <w:sz w:val="22"/>
          <w:lang w:val="fr-CH"/>
        </w:rPr>
      </w:pPr>
      <w:r w:rsidRPr="00587118">
        <w:rPr>
          <w:sz w:val="22"/>
          <w:lang w:val="fr-CH"/>
        </w:rPr>
        <w:t>Montrez à l’aide d’un veau comment enregistrer les veaux à l’automate d’allaitement et apprenez-lui à boire.</w:t>
      </w:r>
    </w:p>
    <w:p w14:paraId="219DE765" w14:textId="77777777" w:rsidR="005D730D" w:rsidRPr="00587118" w:rsidRDefault="005D730D" w:rsidP="005D730D">
      <w:pPr>
        <w:pStyle w:val="Listenabsatz"/>
        <w:numPr>
          <w:ilvl w:val="0"/>
          <w:numId w:val="97"/>
        </w:numPr>
        <w:tabs>
          <w:tab w:val="left" w:pos="5102"/>
        </w:tabs>
        <w:ind w:left="425" w:hanging="425"/>
        <w:contextualSpacing w:val="0"/>
        <w:rPr>
          <w:sz w:val="22"/>
          <w:lang w:val="fr-CH"/>
        </w:rPr>
      </w:pPr>
      <w:r w:rsidRPr="00587118">
        <w:rPr>
          <w:sz w:val="22"/>
          <w:lang w:val="fr-CH"/>
        </w:rPr>
        <w:t>En fonction de l’aire de couchage, contrôlez combien de veaux ont la place dans ce box à veaux.</w:t>
      </w:r>
    </w:p>
    <w:p w14:paraId="41C2D3D3" w14:textId="77777777" w:rsidR="005D730D" w:rsidRPr="00587118" w:rsidRDefault="005D730D" w:rsidP="005D730D">
      <w:pPr>
        <w:pStyle w:val="Listenabsatz"/>
        <w:numPr>
          <w:ilvl w:val="0"/>
          <w:numId w:val="97"/>
        </w:numPr>
        <w:tabs>
          <w:tab w:val="left" w:pos="5102"/>
        </w:tabs>
        <w:ind w:left="425" w:hanging="425"/>
        <w:contextualSpacing w:val="0"/>
        <w:rPr>
          <w:sz w:val="22"/>
          <w:lang w:val="fr-CH"/>
        </w:rPr>
      </w:pPr>
      <w:r w:rsidRPr="00587118">
        <w:rPr>
          <w:sz w:val="22"/>
          <w:lang w:val="fr-CH"/>
        </w:rPr>
        <w:t>Vérifiez la température de l’étable et le confort du box à veaux.</w:t>
      </w:r>
    </w:p>
    <w:p w14:paraId="6A452017" w14:textId="77777777" w:rsidR="005D730D" w:rsidRPr="00587118" w:rsidRDefault="005D730D" w:rsidP="005D730D">
      <w:pPr>
        <w:tabs>
          <w:tab w:val="left" w:pos="561"/>
          <w:tab w:val="left" w:pos="5102"/>
        </w:tabs>
        <w:rPr>
          <w:sz w:val="22"/>
          <w:lang w:val="fr-CH"/>
        </w:rPr>
      </w:pPr>
    </w:p>
    <w:p w14:paraId="78ECF568" w14:textId="77777777" w:rsidR="005D730D" w:rsidRPr="00587118" w:rsidRDefault="005D730D" w:rsidP="005D730D">
      <w:pPr>
        <w:tabs>
          <w:tab w:val="left" w:pos="561"/>
          <w:tab w:val="left" w:pos="5102"/>
        </w:tabs>
        <w:rPr>
          <w:b/>
          <w:sz w:val="22"/>
          <w:lang w:val="fr-CH"/>
        </w:rPr>
      </w:pPr>
      <w:r w:rsidRPr="00587118">
        <w:rPr>
          <w:b/>
          <w:sz w:val="22"/>
          <w:lang w:val="fr-CH"/>
        </w:rPr>
        <w:t>Ressources</w:t>
      </w:r>
    </w:p>
    <w:p w14:paraId="358F9BEE" w14:textId="77777777" w:rsidR="005D730D" w:rsidRPr="00587118" w:rsidRDefault="005D730D" w:rsidP="005D730D">
      <w:pPr>
        <w:tabs>
          <w:tab w:val="left" w:pos="561"/>
          <w:tab w:val="left" w:pos="5102"/>
        </w:tabs>
        <w:rPr>
          <w:sz w:val="22"/>
          <w:lang w:val="fr-CH"/>
        </w:rPr>
      </w:pPr>
      <w:r>
        <w:rPr>
          <w:sz w:val="22"/>
          <w:lang w:val="fr-CH"/>
        </w:rPr>
        <w:t>Mémento agricole</w:t>
      </w:r>
    </w:p>
    <w:p w14:paraId="615DCAC2" w14:textId="77777777" w:rsidR="005D730D" w:rsidRPr="00587118" w:rsidRDefault="005D730D" w:rsidP="005D730D">
      <w:pPr>
        <w:tabs>
          <w:tab w:val="left" w:pos="561"/>
          <w:tab w:val="left" w:pos="5102"/>
        </w:tabs>
        <w:rPr>
          <w:sz w:val="22"/>
          <w:lang w:val="fr-CH"/>
        </w:rPr>
      </w:pPr>
      <w:r w:rsidRPr="00587118">
        <w:rPr>
          <w:sz w:val="22"/>
          <w:lang w:val="fr-CH"/>
        </w:rPr>
        <w:t>Ruban barymétrique</w:t>
      </w:r>
      <w:r>
        <w:rPr>
          <w:sz w:val="22"/>
          <w:lang w:val="fr-CH"/>
        </w:rPr>
        <w:t xml:space="preserve"> (chevillière)</w:t>
      </w:r>
      <w:r w:rsidRPr="00587118">
        <w:rPr>
          <w:sz w:val="22"/>
          <w:lang w:val="fr-CH"/>
        </w:rPr>
        <w:t xml:space="preserve"> Thermomètre</w:t>
      </w:r>
    </w:p>
    <w:p w14:paraId="66385163" w14:textId="77777777" w:rsidR="005D730D" w:rsidRPr="00587118" w:rsidRDefault="005D730D" w:rsidP="005D730D">
      <w:pPr>
        <w:tabs>
          <w:tab w:val="left" w:pos="561"/>
          <w:tab w:val="left" w:pos="5102"/>
        </w:tabs>
        <w:rPr>
          <w:sz w:val="22"/>
          <w:lang w:val="fr-CH"/>
        </w:rPr>
      </w:pPr>
      <w:r w:rsidRPr="00587118">
        <w:rPr>
          <w:sz w:val="22"/>
          <w:lang w:val="fr-CH"/>
        </w:rPr>
        <w:t>év. tondeuse pour bétail</w:t>
      </w:r>
    </w:p>
    <w:p w14:paraId="199725CC" w14:textId="77777777" w:rsidR="005D730D" w:rsidRPr="00587118" w:rsidRDefault="005D730D" w:rsidP="005D730D">
      <w:pPr>
        <w:tabs>
          <w:tab w:val="left" w:pos="561"/>
          <w:tab w:val="left" w:pos="5102"/>
        </w:tabs>
        <w:rPr>
          <w:sz w:val="22"/>
          <w:lang w:val="fr-CH"/>
        </w:rPr>
      </w:pPr>
    </w:p>
    <w:p w14:paraId="5655CBF7" w14:textId="77777777" w:rsidR="005D730D" w:rsidRDefault="005D730D" w:rsidP="005D730D">
      <w:pPr>
        <w:overflowPunct/>
        <w:autoSpaceDE/>
        <w:autoSpaceDN/>
        <w:adjustRightInd/>
        <w:spacing w:after="0"/>
        <w:textAlignment w:val="auto"/>
        <w:rPr>
          <w:color w:val="00B050"/>
          <w:sz w:val="22"/>
          <w:lang w:val="fr-CH"/>
        </w:rPr>
      </w:pPr>
      <w:r>
        <w:rPr>
          <w:color w:val="00B050"/>
          <w:sz w:val="22"/>
          <w:lang w:val="fr-CH"/>
        </w:rPr>
        <w:br w:type="page"/>
      </w:r>
    </w:p>
    <w:p w14:paraId="0455C7B8" w14:textId="6E8F1742" w:rsidR="005D730D" w:rsidRPr="00683F49" w:rsidRDefault="005D730D" w:rsidP="005D730D">
      <w:pPr>
        <w:pStyle w:val="berschrift1"/>
        <w:tabs>
          <w:tab w:val="right" w:pos="9498"/>
        </w:tabs>
        <w:rPr>
          <w:sz w:val="24"/>
          <w:szCs w:val="24"/>
          <w:lang w:val="fr-CH"/>
        </w:rPr>
      </w:pPr>
      <w:bookmarkStart w:id="13" w:name="_Toc191470932"/>
      <w:r w:rsidRPr="00683F49">
        <w:rPr>
          <w:sz w:val="24"/>
          <w:szCs w:val="24"/>
          <w:lang w:val="fr-CH"/>
        </w:rPr>
        <w:lastRenderedPageBreak/>
        <w:t xml:space="preserve">Sujet </w:t>
      </w:r>
      <w:r w:rsidR="00AC4A03">
        <w:rPr>
          <w:sz w:val="24"/>
          <w:szCs w:val="24"/>
          <w:lang w:val="fr-CH"/>
        </w:rPr>
        <w:t>125</w:t>
      </w:r>
      <w:r w:rsidRPr="00683F49">
        <w:rPr>
          <w:sz w:val="24"/>
          <w:szCs w:val="24"/>
          <w:lang w:val="fr-CH"/>
        </w:rPr>
        <w:t>: Evaluer l'état de développement des veaux d'élevage</w:t>
      </w:r>
      <w:r w:rsidRPr="00683F49">
        <w:rPr>
          <w:sz w:val="24"/>
          <w:szCs w:val="24"/>
          <w:lang w:val="fr-CH"/>
        </w:rPr>
        <w:tab/>
        <w:t xml:space="preserve"> </w:t>
      </w:r>
      <w:r w:rsidRPr="00683F49">
        <w:rPr>
          <w:color w:val="00B050"/>
          <w:sz w:val="24"/>
          <w:szCs w:val="24"/>
          <w:lang w:val="fr-CH"/>
        </w:rPr>
        <w:t>| Obj. B2.1, B2.3</w:t>
      </w:r>
      <w:bookmarkEnd w:id="13"/>
    </w:p>
    <w:p w14:paraId="69DB9EE1" w14:textId="77777777" w:rsidR="005D730D" w:rsidRPr="00587118" w:rsidRDefault="005D730D" w:rsidP="005D730D">
      <w:pPr>
        <w:tabs>
          <w:tab w:val="left" w:pos="561"/>
          <w:tab w:val="left" w:pos="5102"/>
        </w:tabs>
        <w:rPr>
          <w:sz w:val="22"/>
          <w:lang w:val="fr-CH"/>
        </w:rPr>
      </w:pPr>
      <w:r w:rsidRPr="00587118">
        <w:rPr>
          <w:sz w:val="22"/>
          <w:lang w:val="fr-CH"/>
        </w:rPr>
        <w:t>Le sevrage des veaux d’élevage est une phase délicate.</w:t>
      </w:r>
    </w:p>
    <w:p w14:paraId="296B110E" w14:textId="77777777" w:rsidR="005D730D" w:rsidRDefault="005D730D" w:rsidP="005D730D">
      <w:pPr>
        <w:pStyle w:val="Listenabsatz"/>
        <w:numPr>
          <w:ilvl w:val="0"/>
          <w:numId w:val="128"/>
        </w:numPr>
        <w:tabs>
          <w:tab w:val="left" w:pos="5102"/>
        </w:tabs>
        <w:contextualSpacing w:val="0"/>
        <w:rPr>
          <w:sz w:val="22"/>
          <w:lang w:val="fr-CH"/>
        </w:rPr>
      </w:pPr>
      <w:r w:rsidRPr="00683F49">
        <w:rPr>
          <w:sz w:val="22"/>
          <w:lang w:val="fr-CH"/>
        </w:rPr>
        <w:t>Vous avez devant vous deux groupes de veaux. Les veaux du premier groupe sont encore nourris au lait, alors que ceux du deuxième groupe sont déjà sevrés.</w:t>
      </w:r>
      <w:r>
        <w:rPr>
          <w:sz w:val="22"/>
          <w:lang w:val="fr-CH"/>
        </w:rPr>
        <w:t xml:space="preserve"> </w:t>
      </w:r>
      <w:r w:rsidRPr="0056324C">
        <w:rPr>
          <w:sz w:val="22"/>
          <w:lang w:val="fr-CH"/>
        </w:rPr>
        <w:t>Contrôlez et évaluez l’état de santé et le développement de deux veaux d’élevage du premier groupe.</w:t>
      </w:r>
    </w:p>
    <w:p w14:paraId="0B7A0E78" w14:textId="77777777" w:rsidR="005D730D" w:rsidRPr="0056324C" w:rsidRDefault="005D730D" w:rsidP="005D730D">
      <w:pPr>
        <w:pStyle w:val="Listenabsatz"/>
        <w:numPr>
          <w:ilvl w:val="0"/>
          <w:numId w:val="128"/>
        </w:numPr>
        <w:tabs>
          <w:tab w:val="left" w:pos="5102"/>
        </w:tabs>
        <w:contextualSpacing w:val="0"/>
        <w:rPr>
          <w:sz w:val="22"/>
          <w:lang w:val="fr-CH"/>
        </w:rPr>
      </w:pPr>
      <w:r w:rsidRPr="008B7617">
        <w:rPr>
          <w:sz w:val="22"/>
          <w:lang w:val="fr-CH"/>
        </w:rPr>
        <w:t>Effectuez les travaux d'affouragement pour les deux groupes d'animaux de manière professionnelle.</w:t>
      </w:r>
    </w:p>
    <w:p w14:paraId="6489D6E7" w14:textId="77777777" w:rsidR="005D730D" w:rsidRPr="00683F49" w:rsidRDefault="005D730D" w:rsidP="005D730D">
      <w:pPr>
        <w:pStyle w:val="Listenabsatz"/>
        <w:numPr>
          <w:ilvl w:val="0"/>
          <w:numId w:val="128"/>
        </w:numPr>
        <w:tabs>
          <w:tab w:val="left" w:pos="5102"/>
        </w:tabs>
        <w:contextualSpacing w:val="0"/>
        <w:rPr>
          <w:sz w:val="22"/>
          <w:lang w:val="fr-CH"/>
        </w:rPr>
      </w:pPr>
      <w:r w:rsidRPr="00683F49">
        <w:rPr>
          <w:sz w:val="22"/>
          <w:lang w:val="fr-CH"/>
        </w:rPr>
        <w:t xml:space="preserve">Contrôlez et évaluez l’affouragement de deux veaux déjà sevrés. </w:t>
      </w:r>
    </w:p>
    <w:p w14:paraId="1706366F" w14:textId="77777777" w:rsidR="005D730D" w:rsidRPr="00683F49" w:rsidRDefault="005D730D" w:rsidP="005D730D">
      <w:pPr>
        <w:pStyle w:val="Listenabsatz"/>
        <w:numPr>
          <w:ilvl w:val="0"/>
          <w:numId w:val="128"/>
        </w:numPr>
        <w:tabs>
          <w:tab w:val="left" w:pos="5102"/>
        </w:tabs>
        <w:contextualSpacing w:val="0"/>
        <w:rPr>
          <w:sz w:val="22"/>
          <w:lang w:val="fr-CH"/>
        </w:rPr>
      </w:pPr>
      <w:r w:rsidRPr="00683F49">
        <w:rPr>
          <w:sz w:val="22"/>
          <w:lang w:val="fr-CH"/>
        </w:rPr>
        <w:t xml:space="preserve">Proposez, le cas échéant, des corrections possibles de l’affouragement, de la détention et de la santé des animaux. </w:t>
      </w:r>
    </w:p>
    <w:p w14:paraId="646303FC" w14:textId="77777777" w:rsidR="005D730D" w:rsidRPr="00587118" w:rsidRDefault="005D730D" w:rsidP="005D730D">
      <w:pPr>
        <w:tabs>
          <w:tab w:val="left" w:pos="561"/>
          <w:tab w:val="left" w:pos="5102"/>
        </w:tabs>
        <w:rPr>
          <w:sz w:val="22"/>
          <w:lang w:val="fr-CH"/>
        </w:rPr>
      </w:pPr>
    </w:p>
    <w:p w14:paraId="459CB536" w14:textId="77777777" w:rsidR="005D730D" w:rsidRPr="00587118" w:rsidRDefault="005D730D" w:rsidP="005D730D">
      <w:pPr>
        <w:tabs>
          <w:tab w:val="left" w:pos="561"/>
          <w:tab w:val="left" w:pos="5102"/>
        </w:tabs>
        <w:rPr>
          <w:b/>
          <w:sz w:val="22"/>
          <w:lang w:val="fr-CH"/>
        </w:rPr>
      </w:pPr>
      <w:r w:rsidRPr="00587118">
        <w:rPr>
          <w:b/>
          <w:sz w:val="22"/>
          <w:lang w:val="fr-CH"/>
        </w:rPr>
        <w:t>Ressources</w:t>
      </w:r>
    </w:p>
    <w:p w14:paraId="27E0AA37" w14:textId="77777777" w:rsidR="005D730D" w:rsidRPr="00587118" w:rsidRDefault="005D730D" w:rsidP="005D730D">
      <w:pPr>
        <w:tabs>
          <w:tab w:val="left" w:pos="561"/>
          <w:tab w:val="left" w:pos="5102"/>
        </w:tabs>
        <w:rPr>
          <w:sz w:val="22"/>
          <w:lang w:val="fr-CH"/>
        </w:rPr>
      </w:pPr>
      <w:r w:rsidRPr="00587118">
        <w:rPr>
          <w:sz w:val="22"/>
          <w:lang w:val="fr-CH"/>
        </w:rPr>
        <w:t>Mémento agricole, chevillière</w:t>
      </w:r>
    </w:p>
    <w:p w14:paraId="70EED266" w14:textId="77777777" w:rsidR="005D730D" w:rsidRPr="00587118" w:rsidRDefault="005D730D" w:rsidP="005D730D">
      <w:pPr>
        <w:tabs>
          <w:tab w:val="left" w:pos="561"/>
          <w:tab w:val="left" w:pos="5102"/>
        </w:tabs>
        <w:rPr>
          <w:color w:val="00B050"/>
          <w:sz w:val="22"/>
          <w:lang w:val="fr-CH"/>
        </w:rPr>
      </w:pPr>
    </w:p>
    <w:p w14:paraId="33D575D5" w14:textId="77777777" w:rsidR="005D730D" w:rsidRDefault="005D730D" w:rsidP="005D730D">
      <w:pPr>
        <w:overflowPunct/>
        <w:autoSpaceDE/>
        <w:autoSpaceDN/>
        <w:adjustRightInd/>
        <w:spacing w:after="0"/>
        <w:textAlignment w:val="auto"/>
        <w:rPr>
          <w:color w:val="00B050"/>
          <w:sz w:val="22"/>
          <w:lang w:val="fr-CH"/>
        </w:rPr>
      </w:pPr>
      <w:r>
        <w:rPr>
          <w:color w:val="00B050"/>
          <w:sz w:val="22"/>
          <w:lang w:val="fr-CH"/>
        </w:rPr>
        <w:br w:type="page"/>
      </w:r>
    </w:p>
    <w:p w14:paraId="48DEFEC2" w14:textId="41E72510" w:rsidR="001939A4" w:rsidRPr="00683F49" w:rsidRDefault="001939A4" w:rsidP="001939A4">
      <w:pPr>
        <w:pStyle w:val="berschrift1"/>
        <w:rPr>
          <w:sz w:val="24"/>
          <w:szCs w:val="24"/>
          <w:lang w:val="fr-CH"/>
        </w:rPr>
      </w:pPr>
      <w:bookmarkStart w:id="14" w:name="_Toc191470933"/>
      <w:r w:rsidRPr="00683F49">
        <w:rPr>
          <w:sz w:val="24"/>
          <w:szCs w:val="24"/>
          <w:lang w:val="fr-CH"/>
        </w:rPr>
        <w:lastRenderedPageBreak/>
        <w:t xml:space="preserve">Sujet </w:t>
      </w:r>
      <w:r w:rsidR="00AC4A03">
        <w:rPr>
          <w:sz w:val="24"/>
          <w:szCs w:val="24"/>
          <w:lang w:val="fr-CH"/>
        </w:rPr>
        <w:t>126</w:t>
      </w:r>
      <w:r w:rsidRPr="00683F49">
        <w:rPr>
          <w:sz w:val="24"/>
          <w:szCs w:val="24"/>
          <w:lang w:val="fr-CH"/>
        </w:rPr>
        <w:t xml:space="preserve"> : Mise à l’étable et tri des veaux à l’engrais</w:t>
      </w:r>
      <w:r>
        <w:rPr>
          <w:sz w:val="24"/>
          <w:szCs w:val="24"/>
          <w:lang w:val="fr-CH"/>
        </w:rPr>
        <w:tab/>
      </w:r>
      <w:r>
        <w:rPr>
          <w:sz w:val="24"/>
          <w:szCs w:val="24"/>
          <w:lang w:val="fr-CH"/>
        </w:rPr>
        <w:tab/>
      </w:r>
      <w:r w:rsidRPr="00683F49">
        <w:rPr>
          <w:sz w:val="24"/>
          <w:szCs w:val="24"/>
          <w:lang w:val="fr-CH"/>
        </w:rPr>
        <w:tab/>
      </w:r>
      <w:r w:rsidRPr="00683F49">
        <w:rPr>
          <w:color w:val="00B050"/>
          <w:sz w:val="24"/>
          <w:szCs w:val="24"/>
          <w:lang w:val="fr-CH"/>
        </w:rPr>
        <w:t xml:space="preserve"> | Obj. B4, B5</w:t>
      </w:r>
      <w:bookmarkEnd w:id="14"/>
    </w:p>
    <w:p w14:paraId="2DE0376A" w14:textId="77777777" w:rsidR="001939A4" w:rsidRPr="00587118" w:rsidRDefault="001939A4" w:rsidP="001939A4">
      <w:pPr>
        <w:tabs>
          <w:tab w:val="left" w:pos="561"/>
          <w:tab w:val="left" w:pos="5102"/>
        </w:tabs>
        <w:rPr>
          <w:sz w:val="22"/>
          <w:lang w:val="fr-CH"/>
        </w:rPr>
      </w:pPr>
      <w:r w:rsidRPr="00587118">
        <w:rPr>
          <w:sz w:val="22"/>
          <w:lang w:val="fr-CH"/>
        </w:rPr>
        <w:t>Des veaux à l’engrais viennent d’être livrés à votre exploitation d’engraissement.</w:t>
      </w:r>
    </w:p>
    <w:p w14:paraId="0DBA964F" w14:textId="77777777" w:rsidR="001939A4" w:rsidRPr="00587118" w:rsidRDefault="001939A4" w:rsidP="001939A4">
      <w:pPr>
        <w:pStyle w:val="Listenabsatz"/>
        <w:numPr>
          <w:ilvl w:val="0"/>
          <w:numId w:val="37"/>
        </w:numPr>
        <w:tabs>
          <w:tab w:val="left" w:pos="5102"/>
        </w:tabs>
        <w:ind w:left="426" w:hanging="426"/>
        <w:contextualSpacing w:val="0"/>
        <w:rPr>
          <w:sz w:val="22"/>
          <w:lang w:val="fr-CH"/>
        </w:rPr>
      </w:pPr>
      <w:r w:rsidRPr="00587118">
        <w:rPr>
          <w:sz w:val="22"/>
          <w:lang w:val="fr-CH"/>
        </w:rPr>
        <w:t xml:space="preserve">Contrôlez l’état de santé de ces veaux. Choisissez un veau pour procéder à un contrôle d’entrée. </w:t>
      </w:r>
    </w:p>
    <w:p w14:paraId="4A24FC09" w14:textId="77777777" w:rsidR="001939A4" w:rsidRPr="00587118" w:rsidRDefault="001939A4" w:rsidP="001939A4">
      <w:pPr>
        <w:pStyle w:val="Listenabsatz"/>
        <w:numPr>
          <w:ilvl w:val="0"/>
          <w:numId w:val="37"/>
        </w:numPr>
        <w:tabs>
          <w:tab w:val="left" w:pos="5102"/>
        </w:tabs>
        <w:ind w:left="425" w:hanging="425"/>
        <w:contextualSpacing w:val="0"/>
        <w:rPr>
          <w:sz w:val="22"/>
          <w:lang w:val="fr-CH"/>
        </w:rPr>
      </w:pPr>
      <w:r w:rsidRPr="00587118">
        <w:rPr>
          <w:sz w:val="22"/>
          <w:lang w:val="fr-CH"/>
        </w:rPr>
        <w:t>Triez les veaux en fonction de leur aptitude à l’engraissement</w:t>
      </w:r>
      <w:r>
        <w:rPr>
          <w:sz w:val="22"/>
          <w:lang w:val="fr-CH"/>
        </w:rPr>
        <w:t xml:space="preserve"> </w:t>
      </w:r>
      <w:r w:rsidRPr="00587118">
        <w:rPr>
          <w:sz w:val="22"/>
          <w:lang w:val="fr-CH"/>
        </w:rPr>
        <w:t>: les meilleurs d’un côté, les moins</w:t>
      </w:r>
      <w:r>
        <w:rPr>
          <w:sz w:val="22"/>
          <w:lang w:val="fr-CH"/>
        </w:rPr>
        <w:t xml:space="preserve"> adaptés</w:t>
      </w:r>
      <w:r w:rsidRPr="00587118">
        <w:rPr>
          <w:sz w:val="22"/>
          <w:lang w:val="fr-CH"/>
        </w:rPr>
        <w:t xml:space="preserve"> de l’autre.</w:t>
      </w:r>
    </w:p>
    <w:p w14:paraId="07E5CCF9" w14:textId="77777777" w:rsidR="001939A4" w:rsidRPr="00587118" w:rsidRDefault="001939A4" w:rsidP="001939A4">
      <w:pPr>
        <w:pStyle w:val="Listenabsatz"/>
        <w:numPr>
          <w:ilvl w:val="0"/>
          <w:numId w:val="37"/>
        </w:numPr>
        <w:tabs>
          <w:tab w:val="left" w:pos="5102"/>
        </w:tabs>
        <w:ind w:left="425" w:hanging="425"/>
        <w:contextualSpacing w:val="0"/>
        <w:rPr>
          <w:sz w:val="22"/>
          <w:lang w:val="fr-CH"/>
        </w:rPr>
      </w:pPr>
      <w:r w:rsidRPr="00587118">
        <w:rPr>
          <w:sz w:val="22"/>
          <w:lang w:val="fr-CH"/>
        </w:rPr>
        <w:t>Choisissez le meilleur veau et le moins bon veau et comparez leurs aptitudes. Décrivez les différentes parties de leurs corps ayant un intérêt sur le plan économique.</w:t>
      </w:r>
    </w:p>
    <w:p w14:paraId="15F52EEC" w14:textId="77777777" w:rsidR="001939A4" w:rsidRPr="00587118" w:rsidRDefault="001939A4" w:rsidP="001939A4">
      <w:pPr>
        <w:pStyle w:val="Listenabsatz"/>
        <w:numPr>
          <w:ilvl w:val="0"/>
          <w:numId w:val="37"/>
        </w:numPr>
        <w:tabs>
          <w:tab w:val="left" w:pos="5102"/>
        </w:tabs>
        <w:ind w:left="425" w:hanging="425"/>
        <w:contextualSpacing w:val="0"/>
        <w:rPr>
          <w:sz w:val="22"/>
          <w:lang w:val="fr-CH"/>
        </w:rPr>
      </w:pPr>
      <w:r w:rsidRPr="00587118">
        <w:rPr>
          <w:sz w:val="22"/>
          <w:lang w:val="fr-CH"/>
        </w:rPr>
        <w:t>Combien devez-vous payer pour les deux veaux à l’engrais</w:t>
      </w:r>
      <w:r>
        <w:rPr>
          <w:sz w:val="22"/>
          <w:lang w:val="fr-CH"/>
        </w:rPr>
        <w:t xml:space="preserve"> </w:t>
      </w:r>
      <w:r w:rsidRPr="00587118">
        <w:rPr>
          <w:sz w:val="22"/>
          <w:lang w:val="fr-CH"/>
        </w:rPr>
        <w:t>?</w:t>
      </w:r>
    </w:p>
    <w:p w14:paraId="7A15CBA1" w14:textId="77777777" w:rsidR="001939A4" w:rsidRPr="00587118" w:rsidRDefault="001939A4" w:rsidP="001939A4">
      <w:pPr>
        <w:tabs>
          <w:tab w:val="left" w:pos="561"/>
          <w:tab w:val="left" w:pos="5102"/>
        </w:tabs>
        <w:rPr>
          <w:sz w:val="22"/>
          <w:lang w:val="fr-CH"/>
        </w:rPr>
      </w:pPr>
    </w:p>
    <w:p w14:paraId="3131CCA9" w14:textId="77777777" w:rsidR="001939A4" w:rsidRPr="00587118" w:rsidRDefault="001939A4" w:rsidP="001939A4">
      <w:pPr>
        <w:tabs>
          <w:tab w:val="left" w:pos="561"/>
          <w:tab w:val="left" w:pos="5102"/>
        </w:tabs>
        <w:rPr>
          <w:b/>
          <w:sz w:val="22"/>
          <w:lang w:val="fr-CH"/>
        </w:rPr>
      </w:pPr>
      <w:r w:rsidRPr="00587118">
        <w:rPr>
          <w:b/>
          <w:sz w:val="22"/>
          <w:lang w:val="fr-CH"/>
        </w:rPr>
        <w:t>Ressources</w:t>
      </w:r>
    </w:p>
    <w:p w14:paraId="5E853BE5" w14:textId="77777777" w:rsidR="001939A4" w:rsidRPr="00587118" w:rsidRDefault="001939A4" w:rsidP="001939A4">
      <w:pPr>
        <w:tabs>
          <w:tab w:val="left" w:pos="561"/>
          <w:tab w:val="left" w:pos="5102"/>
        </w:tabs>
        <w:ind w:left="561" w:hanging="561"/>
        <w:rPr>
          <w:sz w:val="22"/>
          <w:lang w:val="fr-CH"/>
        </w:rPr>
      </w:pPr>
      <w:r w:rsidRPr="00587118">
        <w:rPr>
          <w:sz w:val="22"/>
          <w:lang w:val="fr-CH"/>
        </w:rPr>
        <w:t>Box à veaux avec séparations/barrières pour effectuer le tri</w:t>
      </w:r>
    </w:p>
    <w:p w14:paraId="3857AB7D" w14:textId="77777777" w:rsidR="001939A4" w:rsidRPr="00587118" w:rsidRDefault="001939A4" w:rsidP="001939A4">
      <w:pPr>
        <w:tabs>
          <w:tab w:val="left" w:pos="561"/>
          <w:tab w:val="left" w:pos="5102"/>
        </w:tabs>
        <w:ind w:left="561" w:hanging="561"/>
        <w:rPr>
          <w:sz w:val="22"/>
          <w:lang w:val="fr-CH"/>
        </w:rPr>
      </w:pPr>
      <w:r w:rsidRPr="00587118">
        <w:rPr>
          <w:sz w:val="22"/>
          <w:lang w:val="fr-CH"/>
        </w:rPr>
        <w:t>Bulletin de livraison</w:t>
      </w:r>
    </w:p>
    <w:p w14:paraId="165AB873" w14:textId="77777777" w:rsidR="001939A4" w:rsidRPr="00587118" w:rsidRDefault="001939A4" w:rsidP="001939A4">
      <w:pPr>
        <w:tabs>
          <w:tab w:val="left" w:pos="561"/>
          <w:tab w:val="left" w:pos="5102"/>
        </w:tabs>
        <w:ind w:left="561" w:hanging="561"/>
        <w:rPr>
          <w:sz w:val="22"/>
          <w:lang w:val="fr-CH"/>
        </w:rPr>
      </w:pPr>
      <w:r w:rsidRPr="00587118">
        <w:rPr>
          <w:sz w:val="22"/>
          <w:lang w:val="fr-CH"/>
        </w:rPr>
        <w:t>Thermomètre</w:t>
      </w:r>
    </w:p>
    <w:p w14:paraId="3162C5AE" w14:textId="77777777" w:rsidR="001939A4" w:rsidRPr="00587118" w:rsidRDefault="001939A4" w:rsidP="001939A4">
      <w:pPr>
        <w:tabs>
          <w:tab w:val="left" w:pos="561"/>
          <w:tab w:val="left" w:pos="5102"/>
        </w:tabs>
        <w:ind w:left="561" w:hanging="561"/>
        <w:rPr>
          <w:sz w:val="22"/>
          <w:lang w:val="fr-CH"/>
        </w:rPr>
      </w:pPr>
      <w:r w:rsidRPr="00587118">
        <w:rPr>
          <w:sz w:val="22"/>
          <w:lang w:val="fr-CH"/>
        </w:rPr>
        <w:t>Ruban barymétrique</w:t>
      </w:r>
      <w:r>
        <w:rPr>
          <w:sz w:val="22"/>
          <w:lang w:val="fr-CH"/>
        </w:rPr>
        <w:t xml:space="preserve"> (chevillière)</w:t>
      </w:r>
    </w:p>
    <w:p w14:paraId="35467D00" w14:textId="77777777" w:rsidR="001939A4" w:rsidRPr="00587118" w:rsidRDefault="001939A4" w:rsidP="001939A4">
      <w:pPr>
        <w:tabs>
          <w:tab w:val="left" w:pos="561"/>
          <w:tab w:val="left" w:pos="5102"/>
        </w:tabs>
        <w:rPr>
          <w:sz w:val="22"/>
          <w:lang w:val="fr-CH"/>
        </w:rPr>
      </w:pPr>
      <w:r w:rsidRPr="00587118">
        <w:rPr>
          <w:sz w:val="22"/>
          <w:lang w:val="fr-CH"/>
        </w:rPr>
        <w:t>Prix actuels des veaux à l’engrais</w:t>
      </w:r>
    </w:p>
    <w:p w14:paraId="6C364C34" w14:textId="77777777" w:rsidR="001939A4" w:rsidRPr="00587118" w:rsidRDefault="001939A4" w:rsidP="001939A4">
      <w:pPr>
        <w:tabs>
          <w:tab w:val="left" w:pos="561"/>
          <w:tab w:val="left" w:pos="5102"/>
        </w:tabs>
        <w:rPr>
          <w:sz w:val="22"/>
          <w:lang w:val="fr-CH"/>
        </w:rPr>
      </w:pPr>
    </w:p>
    <w:p w14:paraId="04303A20" w14:textId="77777777" w:rsidR="001939A4" w:rsidRDefault="001939A4" w:rsidP="001939A4">
      <w:pPr>
        <w:overflowPunct/>
        <w:autoSpaceDE/>
        <w:autoSpaceDN/>
        <w:adjustRightInd/>
        <w:spacing w:after="0"/>
        <w:textAlignment w:val="auto"/>
        <w:rPr>
          <w:sz w:val="22"/>
          <w:lang w:val="fr-CH"/>
        </w:rPr>
      </w:pPr>
      <w:r>
        <w:rPr>
          <w:sz w:val="22"/>
          <w:lang w:val="fr-CH"/>
        </w:rPr>
        <w:br w:type="page"/>
      </w:r>
    </w:p>
    <w:p w14:paraId="2AEF5287" w14:textId="110AE169" w:rsidR="001939A4" w:rsidRPr="00683F49" w:rsidRDefault="001939A4" w:rsidP="001939A4">
      <w:pPr>
        <w:pStyle w:val="berschrift1"/>
        <w:rPr>
          <w:sz w:val="24"/>
          <w:szCs w:val="24"/>
          <w:lang w:val="fr-CH"/>
        </w:rPr>
      </w:pPr>
      <w:bookmarkStart w:id="15" w:name="_Toc191470934"/>
      <w:r w:rsidRPr="00683F49">
        <w:rPr>
          <w:sz w:val="24"/>
          <w:szCs w:val="24"/>
          <w:lang w:val="fr-CH"/>
        </w:rPr>
        <w:lastRenderedPageBreak/>
        <w:t xml:space="preserve">Sujet </w:t>
      </w:r>
      <w:r w:rsidR="00AC4A03">
        <w:rPr>
          <w:sz w:val="24"/>
          <w:szCs w:val="24"/>
          <w:lang w:val="fr-CH"/>
        </w:rPr>
        <w:t>127</w:t>
      </w:r>
      <w:r w:rsidRPr="00683F49">
        <w:rPr>
          <w:sz w:val="24"/>
          <w:szCs w:val="24"/>
          <w:lang w:val="fr-CH"/>
        </w:rPr>
        <w:t>: Vendre des remontes d’engraissement</w:t>
      </w:r>
      <w:r>
        <w:rPr>
          <w:sz w:val="24"/>
          <w:szCs w:val="24"/>
          <w:lang w:val="fr-CH"/>
        </w:rPr>
        <w:tab/>
      </w:r>
      <w:r>
        <w:rPr>
          <w:sz w:val="24"/>
          <w:szCs w:val="24"/>
          <w:lang w:val="fr-CH"/>
        </w:rPr>
        <w:tab/>
      </w:r>
      <w:r>
        <w:rPr>
          <w:sz w:val="24"/>
          <w:szCs w:val="24"/>
          <w:lang w:val="fr-CH"/>
        </w:rPr>
        <w:tab/>
      </w:r>
      <w:r w:rsidRPr="00683F49">
        <w:rPr>
          <w:sz w:val="24"/>
          <w:szCs w:val="24"/>
          <w:lang w:val="fr-CH"/>
        </w:rPr>
        <w:tab/>
      </w:r>
      <w:r w:rsidRPr="00683F49">
        <w:rPr>
          <w:color w:val="00B050"/>
          <w:sz w:val="24"/>
          <w:szCs w:val="24"/>
          <w:lang w:val="fr-CH"/>
        </w:rPr>
        <w:t xml:space="preserve"> | Obj. B1, B5</w:t>
      </w:r>
      <w:bookmarkEnd w:id="15"/>
    </w:p>
    <w:p w14:paraId="3A3DCF5F" w14:textId="77777777" w:rsidR="001939A4" w:rsidRPr="00587118" w:rsidRDefault="001939A4" w:rsidP="001939A4">
      <w:pPr>
        <w:tabs>
          <w:tab w:val="left" w:pos="561"/>
          <w:tab w:val="left" w:pos="5102"/>
        </w:tabs>
        <w:rPr>
          <w:sz w:val="22"/>
          <w:lang w:val="fr-CH"/>
        </w:rPr>
      </w:pPr>
      <w:r w:rsidRPr="00587118">
        <w:rPr>
          <w:sz w:val="22"/>
          <w:lang w:val="fr-CH"/>
        </w:rPr>
        <w:t>Vous avez élevé de trop nombreux animaux à l’engrais. Vous voulez maintenant vendre deux remontes à un engraisseur de taureaux voisin.</w:t>
      </w:r>
    </w:p>
    <w:p w14:paraId="7049508B" w14:textId="77777777" w:rsidR="001939A4" w:rsidRPr="00587118" w:rsidRDefault="001939A4" w:rsidP="001939A4">
      <w:pPr>
        <w:pStyle w:val="Listenabsatz"/>
        <w:numPr>
          <w:ilvl w:val="0"/>
          <w:numId w:val="102"/>
        </w:numPr>
        <w:tabs>
          <w:tab w:val="left" w:pos="5102"/>
        </w:tabs>
        <w:ind w:left="426" w:hanging="426"/>
        <w:contextualSpacing w:val="0"/>
        <w:rPr>
          <w:sz w:val="22"/>
          <w:lang w:val="fr-CH"/>
        </w:rPr>
      </w:pPr>
      <w:r w:rsidRPr="00587118">
        <w:rPr>
          <w:sz w:val="22"/>
          <w:lang w:val="fr-CH"/>
        </w:rPr>
        <w:t>Préparez le document d’accompagnement.</w:t>
      </w:r>
    </w:p>
    <w:p w14:paraId="47A3C6F4" w14:textId="77777777" w:rsidR="001939A4" w:rsidRPr="00587118" w:rsidRDefault="001939A4" w:rsidP="001939A4">
      <w:pPr>
        <w:pStyle w:val="Listenabsatz"/>
        <w:numPr>
          <w:ilvl w:val="0"/>
          <w:numId w:val="102"/>
        </w:numPr>
        <w:tabs>
          <w:tab w:val="left" w:pos="5102"/>
        </w:tabs>
        <w:ind w:left="426" w:hanging="426"/>
        <w:contextualSpacing w:val="0"/>
        <w:rPr>
          <w:sz w:val="22"/>
          <w:lang w:val="fr-CH"/>
        </w:rPr>
      </w:pPr>
      <w:r w:rsidRPr="00587118">
        <w:rPr>
          <w:sz w:val="22"/>
          <w:lang w:val="fr-CH"/>
        </w:rPr>
        <w:t>Estimez ou mesurez le poids des deux bêtes.</w:t>
      </w:r>
    </w:p>
    <w:p w14:paraId="71144C30" w14:textId="77777777" w:rsidR="001939A4" w:rsidRPr="00587118" w:rsidRDefault="001939A4" w:rsidP="001939A4">
      <w:pPr>
        <w:pStyle w:val="Listenabsatz"/>
        <w:numPr>
          <w:ilvl w:val="0"/>
          <w:numId w:val="102"/>
        </w:numPr>
        <w:tabs>
          <w:tab w:val="left" w:pos="5102"/>
        </w:tabs>
        <w:ind w:left="426" w:hanging="426"/>
        <w:contextualSpacing w:val="0"/>
        <w:rPr>
          <w:sz w:val="22"/>
          <w:lang w:val="fr-CH"/>
        </w:rPr>
      </w:pPr>
      <w:r w:rsidRPr="00587118">
        <w:rPr>
          <w:sz w:val="22"/>
          <w:lang w:val="fr-CH"/>
        </w:rPr>
        <w:t>Vérifiez le prix actuel des remontes</w:t>
      </w:r>
      <w:r w:rsidRPr="00587118" w:rsidDel="000B3056">
        <w:rPr>
          <w:sz w:val="22"/>
          <w:lang w:val="fr-CH"/>
        </w:rPr>
        <w:t xml:space="preserve"> </w:t>
      </w:r>
      <w:r w:rsidRPr="00587118">
        <w:rPr>
          <w:sz w:val="22"/>
          <w:lang w:val="fr-CH"/>
        </w:rPr>
        <w:t>.</w:t>
      </w:r>
    </w:p>
    <w:p w14:paraId="32BBCD91" w14:textId="77777777" w:rsidR="001939A4" w:rsidRPr="00587118" w:rsidRDefault="001939A4" w:rsidP="001939A4">
      <w:pPr>
        <w:pStyle w:val="Listenabsatz"/>
        <w:numPr>
          <w:ilvl w:val="0"/>
          <w:numId w:val="102"/>
        </w:numPr>
        <w:tabs>
          <w:tab w:val="left" w:pos="5102"/>
        </w:tabs>
        <w:ind w:left="426" w:hanging="426"/>
        <w:contextualSpacing w:val="0"/>
        <w:rPr>
          <w:sz w:val="22"/>
          <w:lang w:val="fr-CH"/>
        </w:rPr>
      </w:pPr>
      <w:r w:rsidRPr="00587118">
        <w:rPr>
          <w:sz w:val="22"/>
          <w:lang w:val="fr-CH"/>
        </w:rPr>
        <w:t>Vérifiez si le chargement est conforme aux règles et expliquez en même temps les différents points.</w:t>
      </w:r>
    </w:p>
    <w:p w14:paraId="69C9FE87" w14:textId="77777777" w:rsidR="001939A4" w:rsidRPr="00587118" w:rsidRDefault="001939A4" w:rsidP="001939A4">
      <w:pPr>
        <w:tabs>
          <w:tab w:val="left" w:pos="561"/>
          <w:tab w:val="left" w:pos="5102"/>
        </w:tabs>
        <w:rPr>
          <w:sz w:val="22"/>
          <w:lang w:val="fr-CH"/>
        </w:rPr>
      </w:pPr>
    </w:p>
    <w:p w14:paraId="05366C7E" w14:textId="77777777" w:rsidR="001939A4" w:rsidRPr="00587118" w:rsidRDefault="001939A4" w:rsidP="001939A4">
      <w:pPr>
        <w:tabs>
          <w:tab w:val="left" w:pos="561"/>
          <w:tab w:val="left" w:pos="5102"/>
        </w:tabs>
        <w:rPr>
          <w:b/>
          <w:sz w:val="22"/>
          <w:lang w:val="fr-CH"/>
        </w:rPr>
      </w:pPr>
      <w:r w:rsidRPr="00587118">
        <w:rPr>
          <w:b/>
          <w:sz w:val="22"/>
          <w:lang w:val="fr-CH"/>
        </w:rPr>
        <w:t>Ressources</w:t>
      </w:r>
    </w:p>
    <w:p w14:paraId="13ECE363" w14:textId="77777777" w:rsidR="001939A4" w:rsidRPr="00587118" w:rsidRDefault="001939A4" w:rsidP="001939A4">
      <w:pPr>
        <w:tabs>
          <w:tab w:val="left" w:pos="561"/>
          <w:tab w:val="left" w:pos="5102"/>
        </w:tabs>
        <w:rPr>
          <w:sz w:val="22"/>
          <w:lang w:val="fr-CH"/>
        </w:rPr>
      </w:pPr>
      <w:r w:rsidRPr="00587118">
        <w:rPr>
          <w:sz w:val="22"/>
          <w:lang w:val="fr-CH"/>
        </w:rPr>
        <w:t>Tableau Proviande</w:t>
      </w:r>
    </w:p>
    <w:p w14:paraId="01DBF6A1" w14:textId="77777777" w:rsidR="001939A4" w:rsidRPr="00587118" w:rsidRDefault="001939A4" w:rsidP="001939A4">
      <w:pPr>
        <w:tabs>
          <w:tab w:val="left" w:pos="561"/>
          <w:tab w:val="left" w:pos="5102"/>
        </w:tabs>
        <w:rPr>
          <w:sz w:val="22"/>
          <w:lang w:val="fr-CH"/>
        </w:rPr>
      </w:pPr>
      <w:r w:rsidRPr="00587118">
        <w:rPr>
          <w:sz w:val="22"/>
          <w:lang w:val="fr-CH"/>
        </w:rPr>
        <w:t xml:space="preserve">Ruban barymétrique </w:t>
      </w:r>
      <w:r>
        <w:rPr>
          <w:sz w:val="22"/>
          <w:lang w:val="fr-CH"/>
        </w:rPr>
        <w:t>(chevillière)</w:t>
      </w:r>
      <w:r w:rsidRPr="00587118">
        <w:rPr>
          <w:sz w:val="22"/>
          <w:lang w:val="fr-CH"/>
        </w:rPr>
        <w:t>ou balance</w:t>
      </w:r>
    </w:p>
    <w:p w14:paraId="6E9131A9" w14:textId="77777777" w:rsidR="001939A4" w:rsidRPr="00587118" w:rsidRDefault="001939A4" w:rsidP="001939A4">
      <w:pPr>
        <w:tabs>
          <w:tab w:val="left" w:pos="561"/>
          <w:tab w:val="left" w:pos="5102"/>
        </w:tabs>
        <w:rPr>
          <w:sz w:val="22"/>
          <w:lang w:val="fr-CH"/>
        </w:rPr>
      </w:pPr>
      <w:r w:rsidRPr="00587118">
        <w:rPr>
          <w:sz w:val="22"/>
          <w:lang w:val="fr-CH"/>
        </w:rPr>
        <w:t>Bétaillère</w:t>
      </w:r>
    </w:p>
    <w:p w14:paraId="532B22EC" w14:textId="77777777" w:rsidR="001939A4" w:rsidRPr="00587118" w:rsidRDefault="001939A4" w:rsidP="001939A4">
      <w:pPr>
        <w:tabs>
          <w:tab w:val="left" w:pos="561"/>
          <w:tab w:val="left" w:pos="5102"/>
        </w:tabs>
        <w:rPr>
          <w:sz w:val="22"/>
          <w:lang w:val="fr-CH"/>
        </w:rPr>
      </w:pPr>
    </w:p>
    <w:p w14:paraId="338E4B29" w14:textId="77777777" w:rsidR="001939A4" w:rsidRDefault="001939A4" w:rsidP="001939A4">
      <w:pPr>
        <w:overflowPunct/>
        <w:autoSpaceDE/>
        <w:autoSpaceDN/>
        <w:adjustRightInd/>
        <w:spacing w:after="0"/>
        <w:textAlignment w:val="auto"/>
        <w:rPr>
          <w:color w:val="00B050"/>
          <w:sz w:val="22"/>
          <w:lang w:val="fr-CH"/>
        </w:rPr>
      </w:pPr>
      <w:r>
        <w:rPr>
          <w:color w:val="00B050"/>
          <w:sz w:val="22"/>
          <w:lang w:val="fr-CH"/>
        </w:rPr>
        <w:br w:type="page"/>
      </w:r>
    </w:p>
    <w:p w14:paraId="2094E1FE" w14:textId="5EC39ED6" w:rsidR="001939A4" w:rsidRPr="00683F49" w:rsidRDefault="001939A4" w:rsidP="001939A4">
      <w:pPr>
        <w:pStyle w:val="berschrift1"/>
        <w:tabs>
          <w:tab w:val="right" w:pos="9498"/>
        </w:tabs>
        <w:rPr>
          <w:sz w:val="24"/>
          <w:szCs w:val="24"/>
          <w:lang w:val="fr-CH"/>
        </w:rPr>
      </w:pPr>
      <w:bookmarkStart w:id="16" w:name="_Toc191470935"/>
      <w:r w:rsidRPr="00683F49">
        <w:rPr>
          <w:sz w:val="24"/>
          <w:szCs w:val="24"/>
          <w:lang w:val="fr-CH"/>
        </w:rPr>
        <w:lastRenderedPageBreak/>
        <w:t xml:space="preserve">Sujet </w:t>
      </w:r>
      <w:r w:rsidR="00AC4A03">
        <w:rPr>
          <w:sz w:val="24"/>
          <w:szCs w:val="24"/>
          <w:lang w:val="fr-CH"/>
        </w:rPr>
        <w:t>128</w:t>
      </w:r>
      <w:r w:rsidRPr="00683F49">
        <w:rPr>
          <w:sz w:val="24"/>
          <w:szCs w:val="24"/>
          <w:lang w:val="fr-CH"/>
        </w:rPr>
        <w:t>: Déterminer les animaux à l’engrais pour l’abattage</w:t>
      </w:r>
      <w:r w:rsidRPr="00683F49">
        <w:rPr>
          <w:sz w:val="24"/>
          <w:szCs w:val="24"/>
          <w:lang w:val="fr-CH"/>
        </w:rPr>
        <w:tab/>
      </w:r>
      <w:r w:rsidRPr="00683F49">
        <w:rPr>
          <w:color w:val="00B050"/>
          <w:sz w:val="24"/>
          <w:szCs w:val="24"/>
          <w:lang w:val="fr-CH"/>
        </w:rPr>
        <w:t xml:space="preserve"> | Obj. B5</w:t>
      </w:r>
      <w:bookmarkEnd w:id="16"/>
    </w:p>
    <w:p w14:paraId="0AAE85EC" w14:textId="77777777" w:rsidR="001939A4" w:rsidRPr="00587118" w:rsidRDefault="001939A4" w:rsidP="001939A4">
      <w:pPr>
        <w:tabs>
          <w:tab w:val="left" w:pos="561"/>
          <w:tab w:val="left" w:pos="5102"/>
        </w:tabs>
        <w:rPr>
          <w:sz w:val="22"/>
          <w:lang w:val="fr-CH"/>
        </w:rPr>
      </w:pPr>
      <w:r w:rsidRPr="00587118">
        <w:rPr>
          <w:sz w:val="22"/>
          <w:lang w:val="fr-CH"/>
        </w:rPr>
        <w:t xml:space="preserve">Les </w:t>
      </w:r>
      <w:r>
        <w:rPr>
          <w:sz w:val="22"/>
          <w:lang w:val="fr-CH"/>
        </w:rPr>
        <w:t>animaux</w:t>
      </w:r>
      <w:r w:rsidRPr="00587118">
        <w:rPr>
          <w:sz w:val="22"/>
          <w:lang w:val="fr-CH"/>
        </w:rPr>
        <w:t xml:space="preserve"> se trouvant dans le dernier box sont déjà bientôt prêts pour l’abattage. Vous devez vérifier si vous voulez déjà annoncer les </w:t>
      </w:r>
      <w:r>
        <w:rPr>
          <w:sz w:val="22"/>
          <w:lang w:val="fr-CH"/>
        </w:rPr>
        <w:t>animaux</w:t>
      </w:r>
      <w:r w:rsidRPr="00587118">
        <w:rPr>
          <w:sz w:val="22"/>
          <w:lang w:val="fr-CH"/>
        </w:rPr>
        <w:t xml:space="preserve"> à l’abattage ou si vous voulez encore attendre quelques jours.</w:t>
      </w:r>
    </w:p>
    <w:p w14:paraId="64546E7F" w14:textId="77777777" w:rsidR="001939A4" w:rsidRPr="00587118" w:rsidRDefault="001939A4" w:rsidP="001939A4">
      <w:pPr>
        <w:pStyle w:val="Listenabsatz"/>
        <w:numPr>
          <w:ilvl w:val="0"/>
          <w:numId w:val="104"/>
        </w:numPr>
        <w:tabs>
          <w:tab w:val="left" w:pos="5102"/>
        </w:tabs>
        <w:ind w:left="426" w:hanging="426"/>
        <w:contextualSpacing w:val="0"/>
        <w:rPr>
          <w:sz w:val="22"/>
          <w:lang w:val="fr-CH"/>
        </w:rPr>
      </w:pPr>
      <w:r w:rsidRPr="00587118">
        <w:rPr>
          <w:sz w:val="22"/>
          <w:lang w:val="fr-CH"/>
        </w:rPr>
        <w:t xml:space="preserve">Considérez les derniers résultats de pesée. Peut-on déjà annoncer quelques </w:t>
      </w:r>
      <w:r>
        <w:rPr>
          <w:sz w:val="22"/>
          <w:lang w:val="fr-CH"/>
        </w:rPr>
        <w:t>animaux</w:t>
      </w:r>
      <w:r w:rsidRPr="00587118">
        <w:rPr>
          <w:sz w:val="22"/>
          <w:lang w:val="fr-CH"/>
        </w:rPr>
        <w:t xml:space="preserve"> à l’abattage ou faut-il les garder encore un peu? Quand seront-ils prêts à l’abattage?</w:t>
      </w:r>
    </w:p>
    <w:p w14:paraId="161FEE15" w14:textId="77777777" w:rsidR="001939A4" w:rsidRPr="00587118" w:rsidRDefault="001939A4" w:rsidP="001939A4">
      <w:pPr>
        <w:pStyle w:val="Listenabsatz"/>
        <w:numPr>
          <w:ilvl w:val="0"/>
          <w:numId w:val="104"/>
        </w:numPr>
        <w:ind w:left="426" w:hanging="426"/>
        <w:contextualSpacing w:val="0"/>
        <w:rPr>
          <w:sz w:val="22"/>
          <w:lang w:val="fr-CH"/>
        </w:rPr>
      </w:pPr>
      <w:r w:rsidRPr="00587118">
        <w:rPr>
          <w:sz w:val="22"/>
          <w:lang w:val="fr-CH"/>
        </w:rPr>
        <w:t xml:space="preserve">Prenez l’un des </w:t>
      </w:r>
      <w:r>
        <w:rPr>
          <w:sz w:val="22"/>
          <w:lang w:val="fr-CH"/>
        </w:rPr>
        <w:t xml:space="preserve">animaux </w:t>
      </w:r>
      <w:r w:rsidRPr="00587118">
        <w:rPr>
          <w:sz w:val="22"/>
          <w:lang w:val="fr-CH"/>
        </w:rPr>
        <w:t>lourds à part et immobilisez-le (par exemple, dans un couloir de contention). Veillez toujours à votre propre sécurité. Si vous avez besoin d’aide, tournez-vous vers les experts.</w:t>
      </w:r>
    </w:p>
    <w:p w14:paraId="61FD5D57" w14:textId="77777777" w:rsidR="001939A4" w:rsidRPr="00587118" w:rsidRDefault="001939A4" w:rsidP="001939A4">
      <w:pPr>
        <w:pStyle w:val="Listenabsatz"/>
        <w:numPr>
          <w:ilvl w:val="0"/>
          <w:numId w:val="104"/>
        </w:numPr>
        <w:ind w:left="426" w:hanging="426"/>
        <w:contextualSpacing w:val="0"/>
        <w:rPr>
          <w:sz w:val="22"/>
          <w:lang w:val="fr-CH"/>
        </w:rPr>
      </w:pPr>
      <w:r w:rsidRPr="00587118">
        <w:rPr>
          <w:sz w:val="22"/>
          <w:lang w:val="fr-CH"/>
        </w:rPr>
        <w:t>Évaluez la charnure et le degré d’engraissement de l’animal à l’engrais.</w:t>
      </w:r>
    </w:p>
    <w:p w14:paraId="4FF2B7E8" w14:textId="77777777" w:rsidR="001939A4" w:rsidRPr="00587118" w:rsidRDefault="001939A4" w:rsidP="001939A4">
      <w:pPr>
        <w:pStyle w:val="Listenabsatz"/>
        <w:numPr>
          <w:ilvl w:val="0"/>
          <w:numId w:val="104"/>
        </w:numPr>
        <w:ind w:left="426" w:hanging="426"/>
        <w:contextualSpacing w:val="0"/>
        <w:rPr>
          <w:sz w:val="22"/>
          <w:lang w:val="fr-CH"/>
        </w:rPr>
      </w:pPr>
      <w:r w:rsidRPr="00587118">
        <w:rPr>
          <w:sz w:val="22"/>
          <w:lang w:val="fr-CH"/>
        </w:rPr>
        <w:t xml:space="preserve">Estimez le prix de vente </w:t>
      </w:r>
      <w:r>
        <w:rPr>
          <w:sz w:val="22"/>
          <w:lang w:val="fr-CH"/>
        </w:rPr>
        <w:t>de l’animal</w:t>
      </w:r>
      <w:r w:rsidRPr="00587118">
        <w:rPr>
          <w:sz w:val="22"/>
          <w:lang w:val="fr-CH"/>
        </w:rPr>
        <w:t>.</w:t>
      </w:r>
    </w:p>
    <w:p w14:paraId="2D862F4D" w14:textId="77777777" w:rsidR="001939A4" w:rsidRPr="00587118" w:rsidRDefault="001939A4" w:rsidP="001939A4">
      <w:pPr>
        <w:pStyle w:val="Listenabsatz"/>
        <w:numPr>
          <w:ilvl w:val="0"/>
          <w:numId w:val="104"/>
        </w:numPr>
        <w:ind w:left="426" w:hanging="426"/>
        <w:contextualSpacing w:val="0"/>
        <w:rPr>
          <w:sz w:val="22"/>
          <w:lang w:val="fr-CH"/>
        </w:rPr>
      </w:pPr>
      <w:r w:rsidRPr="00587118">
        <w:rPr>
          <w:sz w:val="22"/>
          <w:lang w:val="fr-CH"/>
        </w:rPr>
        <w:t>Préparez le document d’accompagnement.</w:t>
      </w:r>
    </w:p>
    <w:p w14:paraId="0FD165A8" w14:textId="77777777" w:rsidR="001939A4" w:rsidRPr="00587118" w:rsidRDefault="001939A4" w:rsidP="001939A4">
      <w:pPr>
        <w:tabs>
          <w:tab w:val="left" w:pos="561"/>
          <w:tab w:val="left" w:pos="5102"/>
        </w:tabs>
        <w:ind w:left="561" w:hanging="561"/>
        <w:rPr>
          <w:sz w:val="22"/>
          <w:lang w:val="fr-CH"/>
        </w:rPr>
      </w:pPr>
    </w:p>
    <w:p w14:paraId="6F3598D9" w14:textId="77777777" w:rsidR="001939A4" w:rsidRPr="00587118" w:rsidRDefault="001939A4" w:rsidP="001939A4">
      <w:pPr>
        <w:tabs>
          <w:tab w:val="left" w:pos="561"/>
          <w:tab w:val="left" w:pos="5102"/>
        </w:tabs>
        <w:ind w:left="561" w:hanging="561"/>
        <w:rPr>
          <w:b/>
          <w:sz w:val="22"/>
          <w:lang w:val="fr-CH"/>
        </w:rPr>
      </w:pPr>
      <w:r w:rsidRPr="00587118">
        <w:rPr>
          <w:b/>
          <w:sz w:val="22"/>
          <w:lang w:val="fr-CH"/>
        </w:rPr>
        <w:t>Ressources</w:t>
      </w:r>
    </w:p>
    <w:p w14:paraId="7635AD39" w14:textId="77777777" w:rsidR="001939A4" w:rsidRPr="00587118" w:rsidRDefault="001939A4" w:rsidP="001939A4">
      <w:pPr>
        <w:tabs>
          <w:tab w:val="left" w:pos="561"/>
          <w:tab w:val="left" w:pos="5102"/>
        </w:tabs>
        <w:ind w:left="561" w:hanging="561"/>
        <w:rPr>
          <w:sz w:val="22"/>
          <w:lang w:val="fr-CH"/>
        </w:rPr>
      </w:pPr>
      <w:r w:rsidRPr="00587118">
        <w:rPr>
          <w:sz w:val="22"/>
          <w:lang w:val="fr-CH"/>
        </w:rPr>
        <w:t>Derniers résultats de pesée de l’exploitation</w:t>
      </w:r>
    </w:p>
    <w:p w14:paraId="04434F3C" w14:textId="77777777" w:rsidR="001939A4" w:rsidRPr="00587118" w:rsidRDefault="001939A4" w:rsidP="001939A4">
      <w:pPr>
        <w:tabs>
          <w:tab w:val="left" w:pos="561"/>
          <w:tab w:val="left" w:pos="5102"/>
        </w:tabs>
        <w:ind w:left="561" w:hanging="561"/>
        <w:rPr>
          <w:sz w:val="22"/>
          <w:lang w:val="fr-CH"/>
        </w:rPr>
      </w:pPr>
      <w:r w:rsidRPr="00587118">
        <w:rPr>
          <w:sz w:val="22"/>
          <w:lang w:val="fr-CH"/>
        </w:rPr>
        <w:t>Prix du marché actuels</w:t>
      </w:r>
    </w:p>
    <w:p w14:paraId="25435716" w14:textId="77777777" w:rsidR="001939A4" w:rsidRPr="00587118" w:rsidRDefault="001939A4" w:rsidP="001939A4">
      <w:pPr>
        <w:tabs>
          <w:tab w:val="left" w:pos="561"/>
          <w:tab w:val="left" w:pos="5102"/>
        </w:tabs>
        <w:ind w:left="561" w:hanging="561"/>
        <w:rPr>
          <w:sz w:val="22"/>
          <w:lang w:val="fr-CH"/>
        </w:rPr>
      </w:pPr>
      <w:r w:rsidRPr="00587118">
        <w:rPr>
          <w:sz w:val="22"/>
          <w:lang w:val="fr-CH"/>
        </w:rPr>
        <w:t>Tableau Proviande</w:t>
      </w:r>
    </w:p>
    <w:p w14:paraId="2370B9DD" w14:textId="77777777" w:rsidR="001939A4" w:rsidRPr="00587118" w:rsidRDefault="001939A4" w:rsidP="001939A4">
      <w:pPr>
        <w:tabs>
          <w:tab w:val="left" w:pos="561"/>
          <w:tab w:val="left" w:pos="5102"/>
        </w:tabs>
        <w:ind w:left="561" w:hanging="561"/>
        <w:rPr>
          <w:sz w:val="22"/>
          <w:lang w:val="fr-CH"/>
        </w:rPr>
      </w:pPr>
      <w:r w:rsidRPr="00587118">
        <w:rPr>
          <w:sz w:val="22"/>
          <w:lang w:val="fr-CH"/>
        </w:rPr>
        <w:t>Document d’accompagnement, BDTA</w:t>
      </w:r>
    </w:p>
    <w:p w14:paraId="36972914" w14:textId="77777777" w:rsidR="001939A4" w:rsidRPr="00587118" w:rsidRDefault="001939A4" w:rsidP="001939A4">
      <w:pPr>
        <w:tabs>
          <w:tab w:val="left" w:pos="561"/>
          <w:tab w:val="left" w:pos="5102"/>
        </w:tabs>
        <w:ind w:left="561" w:hanging="561"/>
        <w:rPr>
          <w:sz w:val="22"/>
          <w:lang w:val="fr-CH"/>
        </w:rPr>
      </w:pPr>
    </w:p>
    <w:p w14:paraId="7D9CF8F8" w14:textId="77777777" w:rsidR="006D11EC" w:rsidRDefault="006D11EC">
      <w:pPr>
        <w:overflowPunct/>
        <w:autoSpaceDE/>
        <w:autoSpaceDN/>
        <w:adjustRightInd/>
        <w:spacing w:after="0"/>
        <w:textAlignment w:val="auto"/>
        <w:rPr>
          <w:b/>
          <w:bCs/>
          <w:kern w:val="32"/>
          <w:sz w:val="24"/>
          <w:szCs w:val="24"/>
          <w:lang w:val="fr-CH"/>
        </w:rPr>
      </w:pPr>
      <w:bookmarkStart w:id="17" w:name="_Toc191470936"/>
      <w:r>
        <w:rPr>
          <w:sz w:val="24"/>
          <w:szCs w:val="24"/>
          <w:lang w:val="fr-CH"/>
        </w:rPr>
        <w:br w:type="page"/>
      </w:r>
    </w:p>
    <w:p w14:paraId="692194C4" w14:textId="0F3EF72B" w:rsidR="001939A4" w:rsidRPr="00683F49" w:rsidRDefault="001939A4" w:rsidP="001939A4">
      <w:pPr>
        <w:pStyle w:val="berschrift1"/>
        <w:tabs>
          <w:tab w:val="right" w:pos="9498"/>
        </w:tabs>
        <w:rPr>
          <w:sz w:val="24"/>
          <w:szCs w:val="24"/>
          <w:lang w:val="fr-CH"/>
        </w:rPr>
      </w:pPr>
      <w:r w:rsidRPr="00683F49">
        <w:rPr>
          <w:sz w:val="24"/>
          <w:szCs w:val="24"/>
          <w:lang w:val="fr-CH"/>
        </w:rPr>
        <w:lastRenderedPageBreak/>
        <w:t xml:space="preserve">Sujet </w:t>
      </w:r>
      <w:r w:rsidR="00AC4A03">
        <w:rPr>
          <w:sz w:val="24"/>
          <w:szCs w:val="24"/>
          <w:lang w:val="fr-CH"/>
        </w:rPr>
        <w:t>129</w:t>
      </w:r>
      <w:r w:rsidRPr="00683F49">
        <w:rPr>
          <w:sz w:val="24"/>
          <w:szCs w:val="24"/>
          <w:lang w:val="fr-CH"/>
        </w:rPr>
        <w:t>: Charger le veau à l’engrais pour le transport</w:t>
      </w:r>
      <w:r w:rsidRPr="00683F49">
        <w:rPr>
          <w:sz w:val="24"/>
          <w:szCs w:val="24"/>
          <w:lang w:val="fr-CH"/>
        </w:rPr>
        <w:tab/>
      </w:r>
      <w:r w:rsidRPr="00683F49">
        <w:rPr>
          <w:color w:val="00B050"/>
          <w:sz w:val="24"/>
          <w:szCs w:val="24"/>
          <w:lang w:val="fr-CH"/>
        </w:rPr>
        <w:t xml:space="preserve"> | Obj. B1, B5</w:t>
      </w:r>
      <w:bookmarkEnd w:id="17"/>
    </w:p>
    <w:p w14:paraId="4855255A" w14:textId="77777777" w:rsidR="001939A4" w:rsidRPr="00587118" w:rsidRDefault="001939A4" w:rsidP="001939A4">
      <w:pPr>
        <w:tabs>
          <w:tab w:val="left" w:pos="561"/>
          <w:tab w:val="left" w:pos="5102"/>
        </w:tabs>
        <w:rPr>
          <w:sz w:val="22"/>
          <w:lang w:val="fr-CH"/>
        </w:rPr>
      </w:pPr>
      <w:r w:rsidRPr="00587118">
        <w:rPr>
          <w:sz w:val="22"/>
          <w:lang w:val="fr-CH"/>
        </w:rPr>
        <w:t>Vous avez annoncé un veau à l’engrais à l’abattage. Aujourd’hui, vous voulez amener le veau à l’abattoir régional.</w:t>
      </w:r>
    </w:p>
    <w:p w14:paraId="0586DB18" w14:textId="77777777" w:rsidR="001939A4" w:rsidRPr="00683F49" w:rsidRDefault="001939A4" w:rsidP="001939A4">
      <w:pPr>
        <w:pStyle w:val="Listenabsatz"/>
        <w:numPr>
          <w:ilvl w:val="0"/>
          <w:numId w:val="126"/>
        </w:numPr>
        <w:spacing w:before="120" w:after="0"/>
        <w:ind w:left="714" w:hanging="357"/>
        <w:rPr>
          <w:sz w:val="22"/>
          <w:lang w:val="fr-CH"/>
        </w:rPr>
      </w:pPr>
      <w:r w:rsidRPr="00683F49">
        <w:rPr>
          <w:sz w:val="22"/>
          <w:lang w:val="fr-CH"/>
        </w:rPr>
        <w:t>Préparez le document d’accompagnement.</w:t>
      </w:r>
    </w:p>
    <w:p w14:paraId="218FE2B1" w14:textId="77777777" w:rsidR="001939A4" w:rsidRPr="00587118" w:rsidRDefault="001939A4" w:rsidP="001939A4">
      <w:pPr>
        <w:pStyle w:val="Listenabsatz"/>
        <w:numPr>
          <w:ilvl w:val="0"/>
          <w:numId w:val="126"/>
        </w:numPr>
        <w:spacing w:before="120" w:after="0"/>
        <w:ind w:left="714" w:hanging="357"/>
        <w:contextualSpacing w:val="0"/>
        <w:rPr>
          <w:sz w:val="22"/>
          <w:lang w:val="fr-CH"/>
        </w:rPr>
      </w:pPr>
      <w:r w:rsidRPr="00587118">
        <w:rPr>
          <w:sz w:val="22"/>
          <w:lang w:val="fr-CH"/>
        </w:rPr>
        <w:t>Vérifiez dans le journal le prix actuel du veau de boucherie</w:t>
      </w:r>
    </w:p>
    <w:p w14:paraId="27F851E8" w14:textId="77777777" w:rsidR="001939A4" w:rsidRPr="00587118" w:rsidRDefault="001939A4" w:rsidP="001939A4">
      <w:pPr>
        <w:pStyle w:val="Listenabsatz"/>
        <w:numPr>
          <w:ilvl w:val="0"/>
          <w:numId w:val="126"/>
        </w:numPr>
        <w:spacing w:before="120" w:after="0"/>
        <w:ind w:left="714" w:hanging="357"/>
        <w:contextualSpacing w:val="0"/>
        <w:rPr>
          <w:sz w:val="22"/>
          <w:lang w:val="fr-CH"/>
        </w:rPr>
      </w:pPr>
      <w:r>
        <w:rPr>
          <w:sz w:val="22"/>
          <w:lang w:val="fr-CH"/>
        </w:rPr>
        <w:t>C</w:t>
      </w:r>
      <w:r w:rsidRPr="00587118">
        <w:rPr>
          <w:sz w:val="22"/>
          <w:lang w:val="fr-CH"/>
        </w:rPr>
        <w:t>harge</w:t>
      </w:r>
      <w:r>
        <w:rPr>
          <w:sz w:val="22"/>
          <w:lang w:val="fr-CH"/>
        </w:rPr>
        <w:t>z</w:t>
      </w:r>
      <w:r w:rsidRPr="00587118">
        <w:rPr>
          <w:sz w:val="22"/>
          <w:lang w:val="fr-CH"/>
        </w:rPr>
        <w:t xml:space="preserve"> le veau</w:t>
      </w:r>
      <w:r>
        <w:rPr>
          <w:sz w:val="22"/>
          <w:lang w:val="fr-CH"/>
        </w:rPr>
        <w:t xml:space="preserve"> dans la bétaillère</w:t>
      </w:r>
      <w:r w:rsidRPr="00587118">
        <w:rPr>
          <w:sz w:val="22"/>
          <w:lang w:val="fr-CH"/>
        </w:rPr>
        <w:t xml:space="preserve">. </w:t>
      </w:r>
    </w:p>
    <w:p w14:paraId="7C6AEE32" w14:textId="77777777" w:rsidR="001939A4" w:rsidRPr="00587118" w:rsidRDefault="001939A4" w:rsidP="001939A4">
      <w:pPr>
        <w:pStyle w:val="Listenabsatz"/>
        <w:numPr>
          <w:ilvl w:val="0"/>
          <w:numId w:val="126"/>
        </w:numPr>
        <w:spacing w:before="120" w:after="0"/>
        <w:ind w:left="714" w:hanging="357"/>
        <w:contextualSpacing w:val="0"/>
        <w:rPr>
          <w:sz w:val="22"/>
          <w:lang w:val="fr-CH"/>
        </w:rPr>
      </w:pPr>
      <w:r w:rsidRPr="00587118">
        <w:rPr>
          <w:sz w:val="22"/>
          <w:lang w:val="fr-CH"/>
        </w:rPr>
        <w:t>Contrôlez si le chargement est conforme aux règles et expliquez en même temps les différents points.</w:t>
      </w:r>
    </w:p>
    <w:p w14:paraId="2D40E7DB" w14:textId="77777777" w:rsidR="001939A4" w:rsidRPr="00587118" w:rsidRDefault="001939A4" w:rsidP="001939A4">
      <w:pPr>
        <w:tabs>
          <w:tab w:val="left" w:pos="561"/>
          <w:tab w:val="left" w:pos="5102"/>
        </w:tabs>
        <w:rPr>
          <w:sz w:val="22"/>
          <w:lang w:val="fr-CH"/>
        </w:rPr>
      </w:pPr>
    </w:p>
    <w:p w14:paraId="2E0B816B" w14:textId="77777777" w:rsidR="001939A4" w:rsidRPr="00587118" w:rsidRDefault="001939A4" w:rsidP="001939A4">
      <w:pPr>
        <w:tabs>
          <w:tab w:val="left" w:pos="561"/>
          <w:tab w:val="left" w:pos="5102"/>
        </w:tabs>
        <w:rPr>
          <w:b/>
          <w:sz w:val="22"/>
          <w:lang w:val="fr-CH"/>
        </w:rPr>
      </w:pPr>
      <w:r w:rsidRPr="00587118">
        <w:rPr>
          <w:b/>
          <w:sz w:val="22"/>
          <w:lang w:val="fr-CH"/>
        </w:rPr>
        <w:t>Ressources</w:t>
      </w:r>
    </w:p>
    <w:p w14:paraId="0A70BCF1" w14:textId="77777777" w:rsidR="001939A4" w:rsidRPr="00587118" w:rsidRDefault="001939A4" w:rsidP="001939A4">
      <w:pPr>
        <w:tabs>
          <w:tab w:val="left" w:pos="561"/>
          <w:tab w:val="left" w:pos="5102"/>
        </w:tabs>
        <w:rPr>
          <w:sz w:val="22"/>
          <w:lang w:val="fr-CH"/>
        </w:rPr>
      </w:pPr>
      <w:r w:rsidRPr="00587118">
        <w:rPr>
          <w:sz w:val="22"/>
          <w:lang w:val="fr-CH"/>
        </w:rPr>
        <w:t>Prix du marché actuels</w:t>
      </w:r>
    </w:p>
    <w:p w14:paraId="220D1F94" w14:textId="77777777" w:rsidR="001939A4" w:rsidRPr="00587118" w:rsidRDefault="001939A4" w:rsidP="001939A4">
      <w:pPr>
        <w:tabs>
          <w:tab w:val="left" w:pos="561"/>
          <w:tab w:val="left" w:pos="5102"/>
        </w:tabs>
        <w:rPr>
          <w:sz w:val="22"/>
          <w:lang w:val="fr-CH"/>
        </w:rPr>
      </w:pPr>
      <w:r w:rsidRPr="00587118">
        <w:rPr>
          <w:sz w:val="22"/>
          <w:lang w:val="fr-CH"/>
        </w:rPr>
        <w:t>Bétaillère</w:t>
      </w:r>
    </w:p>
    <w:p w14:paraId="7942BF8A" w14:textId="4E837D83" w:rsidR="001939A4" w:rsidRPr="00683F49" w:rsidRDefault="001939A4" w:rsidP="001939A4">
      <w:pPr>
        <w:pStyle w:val="berschrift1"/>
        <w:tabs>
          <w:tab w:val="right" w:pos="9498"/>
        </w:tabs>
        <w:rPr>
          <w:sz w:val="24"/>
          <w:szCs w:val="24"/>
          <w:lang w:val="fr-CH"/>
        </w:rPr>
      </w:pPr>
      <w:r>
        <w:rPr>
          <w:color w:val="00B050"/>
          <w:sz w:val="22"/>
          <w:lang w:val="fr-CH"/>
        </w:rPr>
        <w:br w:type="page"/>
      </w:r>
      <w:bookmarkStart w:id="18" w:name="_Toc191470937"/>
      <w:r w:rsidRPr="00683F49">
        <w:rPr>
          <w:sz w:val="24"/>
          <w:szCs w:val="24"/>
          <w:lang w:val="fr-CH"/>
        </w:rPr>
        <w:lastRenderedPageBreak/>
        <w:t xml:space="preserve">Sujet </w:t>
      </w:r>
      <w:r w:rsidR="00AC4A03">
        <w:rPr>
          <w:sz w:val="24"/>
          <w:szCs w:val="24"/>
          <w:lang w:val="fr-CH"/>
        </w:rPr>
        <w:t>130</w:t>
      </w:r>
      <w:r w:rsidRPr="00683F49">
        <w:rPr>
          <w:sz w:val="24"/>
          <w:szCs w:val="24"/>
          <w:lang w:val="fr-CH"/>
        </w:rPr>
        <w:t>: Sélectionner et préparer le veau à l’engrais à l’abattage</w:t>
      </w:r>
      <w:r w:rsidRPr="00683F49">
        <w:rPr>
          <w:sz w:val="24"/>
          <w:szCs w:val="24"/>
          <w:lang w:val="fr-CH"/>
        </w:rPr>
        <w:tab/>
      </w:r>
      <w:r w:rsidRPr="00683F49">
        <w:rPr>
          <w:color w:val="00B050"/>
          <w:sz w:val="24"/>
          <w:szCs w:val="24"/>
          <w:lang w:val="fr-CH"/>
        </w:rPr>
        <w:t xml:space="preserve"> | Obj. B5</w:t>
      </w:r>
      <w:bookmarkEnd w:id="18"/>
    </w:p>
    <w:p w14:paraId="10BB0D24" w14:textId="77777777" w:rsidR="001939A4" w:rsidRPr="00587118" w:rsidRDefault="001939A4" w:rsidP="001939A4">
      <w:pPr>
        <w:tabs>
          <w:tab w:val="left" w:pos="561"/>
          <w:tab w:val="left" w:pos="5102"/>
        </w:tabs>
        <w:rPr>
          <w:sz w:val="22"/>
          <w:lang w:val="fr-CH"/>
        </w:rPr>
      </w:pPr>
      <w:r w:rsidRPr="00587118">
        <w:rPr>
          <w:sz w:val="22"/>
          <w:lang w:val="fr-CH"/>
        </w:rPr>
        <w:t>Réfléchissez si vous devez déjà bientôt annoncer un veau à l’engrais à l’abattage.</w:t>
      </w:r>
    </w:p>
    <w:p w14:paraId="72F3E93A" w14:textId="77777777" w:rsidR="001939A4" w:rsidRPr="00587118" w:rsidRDefault="001939A4" w:rsidP="001939A4">
      <w:pPr>
        <w:pStyle w:val="Listenabsatz"/>
        <w:numPr>
          <w:ilvl w:val="0"/>
          <w:numId w:val="99"/>
        </w:numPr>
        <w:tabs>
          <w:tab w:val="left" w:pos="5102"/>
        </w:tabs>
        <w:ind w:left="426" w:hanging="426"/>
        <w:contextualSpacing w:val="0"/>
        <w:rPr>
          <w:sz w:val="22"/>
          <w:lang w:val="fr-CH"/>
        </w:rPr>
      </w:pPr>
      <w:r w:rsidRPr="00587118">
        <w:rPr>
          <w:sz w:val="22"/>
          <w:lang w:val="fr-CH"/>
        </w:rPr>
        <w:t>Choisissez le veau</w:t>
      </w:r>
      <w:r>
        <w:rPr>
          <w:sz w:val="22"/>
          <w:lang w:val="fr-CH"/>
        </w:rPr>
        <w:t xml:space="preserve"> le </w:t>
      </w:r>
      <w:r w:rsidRPr="00587118">
        <w:rPr>
          <w:sz w:val="22"/>
          <w:lang w:val="fr-CH"/>
        </w:rPr>
        <w:t>plus lourd de l’étable et mesurez son poids. Quand devez-vous annoncer le veau à l’abattage?</w:t>
      </w:r>
    </w:p>
    <w:p w14:paraId="12475D65" w14:textId="77777777" w:rsidR="001939A4" w:rsidRPr="00587118" w:rsidRDefault="001939A4" w:rsidP="001939A4">
      <w:pPr>
        <w:pStyle w:val="Listenabsatz"/>
        <w:numPr>
          <w:ilvl w:val="0"/>
          <w:numId w:val="99"/>
        </w:numPr>
        <w:tabs>
          <w:tab w:val="left" w:pos="5102"/>
        </w:tabs>
        <w:ind w:left="425" w:hanging="425"/>
        <w:contextualSpacing w:val="0"/>
        <w:rPr>
          <w:sz w:val="22"/>
          <w:lang w:val="fr-CH"/>
        </w:rPr>
      </w:pPr>
      <w:r w:rsidRPr="00587118">
        <w:rPr>
          <w:sz w:val="22"/>
          <w:lang w:val="fr-CH"/>
        </w:rPr>
        <w:t>Évaluez la charnure et l’état d’engraissement du veau.</w:t>
      </w:r>
    </w:p>
    <w:p w14:paraId="56D6A0F7" w14:textId="77777777" w:rsidR="001939A4" w:rsidRPr="00587118" w:rsidRDefault="001939A4" w:rsidP="001939A4">
      <w:pPr>
        <w:pStyle w:val="Listenabsatz"/>
        <w:numPr>
          <w:ilvl w:val="0"/>
          <w:numId w:val="99"/>
        </w:numPr>
        <w:tabs>
          <w:tab w:val="left" w:pos="5102"/>
        </w:tabs>
        <w:ind w:left="425" w:hanging="425"/>
        <w:contextualSpacing w:val="0"/>
        <w:rPr>
          <w:sz w:val="22"/>
          <w:lang w:val="fr-CH"/>
        </w:rPr>
      </w:pPr>
      <w:r w:rsidRPr="00587118">
        <w:rPr>
          <w:sz w:val="22"/>
          <w:lang w:val="fr-CH"/>
        </w:rPr>
        <w:t>Estimez le produit de la vente du veau si vous l’abattiez cette semaine.</w:t>
      </w:r>
    </w:p>
    <w:p w14:paraId="02EA0331" w14:textId="77777777" w:rsidR="001939A4" w:rsidRPr="00587118" w:rsidRDefault="001939A4" w:rsidP="001939A4">
      <w:pPr>
        <w:pStyle w:val="Listenabsatz"/>
        <w:numPr>
          <w:ilvl w:val="0"/>
          <w:numId w:val="99"/>
        </w:numPr>
        <w:tabs>
          <w:tab w:val="left" w:pos="5102"/>
        </w:tabs>
        <w:ind w:left="425" w:hanging="425"/>
        <w:contextualSpacing w:val="0"/>
        <w:rPr>
          <w:sz w:val="22"/>
          <w:lang w:val="fr-CH"/>
        </w:rPr>
      </w:pPr>
      <w:r w:rsidRPr="00587118">
        <w:rPr>
          <w:sz w:val="22"/>
          <w:lang w:val="fr-CH"/>
        </w:rPr>
        <w:t>Préparez le document d’accompagnement.</w:t>
      </w:r>
    </w:p>
    <w:p w14:paraId="66893202" w14:textId="77777777" w:rsidR="001939A4" w:rsidRPr="00587118" w:rsidRDefault="001939A4" w:rsidP="001939A4">
      <w:pPr>
        <w:tabs>
          <w:tab w:val="left" w:pos="561"/>
          <w:tab w:val="left" w:pos="5102"/>
        </w:tabs>
        <w:rPr>
          <w:sz w:val="22"/>
          <w:lang w:val="fr-CH"/>
        </w:rPr>
      </w:pPr>
    </w:p>
    <w:p w14:paraId="3850744F" w14:textId="77777777" w:rsidR="001939A4" w:rsidRPr="00587118" w:rsidRDefault="001939A4" w:rsidP="001939A4">
      <w:pPr>
        <w:tabs>
          <w:tab w:val="left" w:pos="561"/>
          <w:tab w:val="left" w:pos="5102"/>
        </w:tabs>
        <w:rPr>
          <w:b/>
          <w:sz w:val="22"/>
          <w:lang w:val="fr-CH"/>
        </w:rPr>
      </w:pPr>
      <w:r w:rsidRPr="00587118">
        <w:rPr>
          <w:b/>
          <w:sz w:val="22"/>
          <w:lang w:val="fr-CH"/>
        </w:rPr>
        <w:t>Ressources</w:t>
      </w:r>
    </w:p>
    <w:p w14:paraId="018AD5AB" w14:textId="77777777" w:rsidR="001939A4" w:rsidRPr="00587118" w:rsidRDefault="001939A4" w:rsidP="001939A4">
      <w:pPr>
        <w:tabs>
          <w:tab w:val="left" w:pos="561"/>
          <w:tab w:val="left" w:pos="5102"/>
        </w:tabs>
        <w:rPr>
          <w:sz w:val="22"/>
          <w:lang w:val="fr-CH"/>
        </w:rPr>
      </w:pPr>
      <w:r w:rsidRPr="00587118">
        <w:rPr>
          <w:sz w:val="22"/>
          <w:lang w:val="fr-CH"/>
        </w:rPr>
        <w:t>Prix du marché actuels</w:t>
      </w:r>
    </w:p>
    <w:p w14:paraId="4633A1DD" w14:textId="77777777" w:rsidR="001939A4" w:rsidRPr="00587118" w:rsidRDefault="001939A4" w:rsidP="001939A4">
      <w:pPr>
        <w:tabs>
          <w:tab w:val="left" w:pos="561"/>
          <w:tab w:val="left" w:pos="5102"/>
        </w:tabs>
        <w:rPr>
          <w:sz w:val="22"/>
          <w:lang w:val="fr-CH"/>
        </w:rPr>
      </w:pPr>
      <w:r w:rsidRPr="00587118">
        <w:rPr>
          <w:sz w:val="22"/>
          <w:lang w:val="fr-CH"/>
        </w:rPr>
        <w:t>Tableau Proviande</w:t>
      </w:r>
    </w:p>
    <w:p w14:paraId="45D58396" w14:textId="77777777" w:rsidR="001939A4" w:rsidRPr="00587118" w:rsidRDefault="001939A4" w:rsidP="001939A4">
      <w:pPr>
        <w:tabs>
          <w:tab w:val="left" w:pos="561"/>
          <w:tab w:val="left" w:pos="5102"/>
        </w:tabs>
        <w:rPr>
          <w:sz w:val="22"/>
          <w:lang w:val="fr-CH"/>
        </w:rPr>
      </w:pPr>
      <w:r w:rsidRPr="00587118">
        <w:rPr>
          <w:sz w:val="22"/>
          <w:lang w:val="fr-CH"/>
        </w:rPr>
        <w:t>Ruban barymétrique</w:t>
      </w:r>
      <w:r>
        <w:rPr>
          <w:sz w:val="22"/>
          <w:lang w:val="fr-CH"/>
        </w:rPr>
        <w:t xml:space="preserve"> (chevillière)</w:t>
      </w:r>
      <w:r w:rsidRPr="00587118">
        <w:rPr>
          <w:sz w:val="22"/>
          <w:lang w:val="fr-CH"/>
        </w:rPr>
        <w:t xml:space="preserve"> ou balance</w:t>
      </w:r>
    </w:p>
    <w:p w14:paraId="2B25F0CD" w14:textId="77777777" w:rsidR="001939A4" w:rsidRPr="00587118" w:rsidRDefault="001939A4" w:rsidP="001939A4">
      <w:pPr>
        <w:tabs>
          <w:tab w:val="left" w:pos="561"/>
          <w:tab w:val="left" w:pos="5102"/>
        </w:tabs>
        <w:rPr>
          <w:sz w:val="22"/>
          <w:lang w:val="fr-CH"/>
        </w:rPr>
      </w:pPr>
      <w:r w:rsidRPr="00587118">
        <w:rPr>
          <w:sz w:val="22"/>
          <w:lang w:val="fr-CH"/>
        </w:rPr>
        <w:t>Document d’accompagnement ou BDTA</w:t>
      </w:r>
    </w:p>
    <w:p w14:paraId="6993C41C" w14:textId="77777777" w:rsidR="001939A4" w:rsidRPr="00587118" w:rsidRDefault="001939A4" w:rsidP="001939A4">
      <w:pPr>
        <w:tabs>
          <w:tab w:val="left" w:pos="561"/>
          <w:tab w:val="left" w:pos="5102"/>
        </w:tabs>
        <w:rPr>
          <w:sz w:val="22"/>
          <w:lang w:val="fr-CH"/>
        </w:rPr>
      </w:pPr>
    </w:p>
    <w:p w14:paraId="38AEE126" w14:textId="7A6B4959" w:rsidR="001939A4" w:rsidRDefault="001939A4" w:rsidP="001939A4">
      <w:pPr>
        <w:tabs>
          <w:tab w:val="left" w:pos="561"/>
          <w:tab w:val="left" w:pos="5102"/>
        </w:tabs>
        <w:rPr>
          <w:color w:val="00B050"/>
          <w:sz w:val="22"/>
          <w:lang w:val="fr-CH"/>
        </w:rPr>
      </w:pPr>
    </w:p>
    <w:p w14:paraId="280045CC" w14:textId="77777777" w:rsidR="001939A4" w:rsidRDefault="001939A4" w:rsidP="001939A4">
      <w:pPr>
        <w:overflowPunct/>
        <w:autoSpaceDE/>
        <w:autoSpaceDN/>
        <w:adjustRightInd/>
        <w:spacing w:after="0"/>
        <w:textAlignment w:val="auto"/>
        <w:rPr>
          <w:color w:val="00B050"/>
          <w:sz w:val="22"/>
          <w:lang w:val="fr-CH"/>
        </w:rPr>
      </w:pPr>
      <w:r>
        <w:rPr>
          <w:color w:val="00B050"/>
          <w:sz w:val="22"/>
          <w:lang w:val="fr-CH"/>
        </w:rPr>
        <w:br w:type="page"/>
      </w:r>
    </w:p>
    <w:p w14:paraId="7023250B" w14:textId="21907FB9" w:rsidR="001939A4" w:rsidRPr="00587118" w:rsidRDefault="001939A4" w:rsidP="001939A4">
      <w:pPr>
        <w:pStyle w:val="berschrift1"/>
        <w:pageBreakBefore/>
        <w:tabs>
          <w:tab w:val="clear" w:pos="851"/>
          <w:tab w:val="right" w:pos="9638"/>
        </w:tabs>
        <w:ind w:left="425" w:hanging="425"/>
        <w:rPr>
          <w:sz w:val="24"/>
          <w:lang w:val="fr-CH"/>
        </w:rPr>
      </w:pPr>
      <w:bookmarkStart w:id="19" w:name="_Toc191470938"/>
      <w:r>
        <w:rPr>
          <w:sz w:val="24"/>
          <w:lang w:val="fr-CH"/>
        </w:rPr>
        <w:lastRenderedPageBreak/>
        <w:t xml:space="preserve">Sujet </w:t>
      </w:r>
      <w:r w:rsidR="00AC4A03">
        <w:rPr>
          <w:sz w:val="24"/>
          <w:lang w:val="fr-CH"/>
        </w:rPr>
        <w:t>140</w:t>
      </w:r>
      <w:r>
        <w:rPr>
          <w:sz w:val="24"/>
          <w:lang w:val="fr-CH"/>
        </w:rPr>
        <w:t xml:space="preserve">: </w:t>
      </w:r>
      <w:r w:rsidRPr="00587118">
        <w:rPr>
          <w:sz w:val="24"/>
          <w:lang w:val="fr-CH"/>
        </w:rPr>
        <w:t xml:space="preserve">Observer les vaches et évaluer le climat </w:t>
      </w:r>
      <w:r>
        <w:rPr>
          <w:sz w:val="24"/>
          <w:lang w:val="fr-CH"/>
        </w:rPr>
        <w:t>dans l’étable (Vaches laitières et vaches allaitantes)</w:t>
      </w:r>
      <w:r>
        <w:rPr>
          <w:sz w:val="24"/>
          <w:lang w:val="fr-CH"/>
        </w:rPr>
        <w:tab/>
      </w:r>
      <w:r w:rsidRPr="00D9160B">
        <w:rPr>
          <w:color w:val="00B050"/>
          <w:sz w:val="24"/>
          <w:lang w:val="fr-CH"/>
        </w:rPr>
        <w:t xml:space="preserve"> | Obj. B1.1</w:t>
      </w:r>
      <w:bookmarkEnd w:id="19"/>
    </w:p>
    <w:p w14:paraId="0F510A17" w14:textId="77777777" w:rsidR="001939A4" w:rsidRPr="00587118" w:rsidRDefault="001939A4" w:rsidP="001939A4">
      <w:pPr>
        <w:tabs>
          <w:tab w:val="left" w:pos="561"/>
          <w:tab w:val="left" w:pos="5102"/>
        </w:tabs>
        <w:rPr>
          <w:sz w:val="22"/>
          <w:lang w:val="fr-CH"/>
        </w:rPr>
      </w:pPr>
      <w:r w:rsidRPr="00587118">
        <w:rPr>
          <w:sz w:val="22"/>
          <w:lang w:val="fr-CH"/>
        </w:rPr>
        <w:t>Vous êtes dans l’étable ou dans le parc des vaches de l’exploitation et vous observez les animaux présents ainsi que leurs conditions de garde.</w:t>
      </w:r>
    </w:p>
    <w:p w14:paraId="32FCC7D5" w14:textId="77777777" w:rsidR="001939A4" w:rsidRPr="00587118" w:rsidRDefault="001939A4" w:rsidP="001939A4">
      <w:pPr>
        <w:pStyle w:val="Listenabsatz"/>
        <w:numPr>
          <w:ilvl w:val="0"/>
          <w:numId w:val="13"/>
        </w:numPr>
        <w:tabs>
          <w:tab w:val="left" w:pos="5102"/>
        </w:tabs>
        <w:ind w:left="426" w:hanging="426"/>
        <w:contextualSpacing w:val="0"/>
        <w:rPr>
          <w:sz w:val="22"/>
          <w:lang w:val="fr-CH"/>
        </w:rPr>
      </w:pPr>
      <w:r w:rsidRPr="00587118">
        <w:rPr>
          <w:sz w:val="22"/>
          <w:lang w:val="fr-CH"/>
        </w:rPr>
        <w:t>Expliquez et montrez les signes que vous observez pour vous assurer de l’état de bien-être ou de mal-être éventuel des animaux.</w:t>
      </w:r>
    </w:p>
    <w:p w14:paraId="268B080D" w14:textId="77777777" w:rsidR="001939A4" w:rsidRPr="00587118" w:rsidRDefault="001939A4" w:rsidP="001939A4">
      <w:pPr>
        <w:pStyle w:val="Listenabsatz"/>
        <w:numPr>
          <w:ilvl w:val="0"/>
          <w:numId w:val="13"/>
        </w:numPr>
        <w:tabs>
          <w:tab w:val="left" w:pos="5102"/>
        </w:tabs>
        <w:ind w:left="425" w:hanging="425"/>
        <w:contextualSpacing w:val="0"/>
        <w:rPr>
          <w:sz w:val="22"/>
          <w:lang w:val="fr-CH"/>
        </w:rPr>
      </w:pPr>
      <w:r w:rsidRPr="00587118">
        <w:rPr>
          <w:sz w:val="22"/>
          <w:lang w:val="fr-CH"/>
        </w:rPr>
        <w:t>Contrôlez et appréciez le climat, la grandeur et l’organisation de l’espace dans lequel les animaux se trouvent.</w:t>
      </w:r>
    </w:p>
    <w:p w14:paraId="3EC0B41D" w14:textId="77777777" w:rsidR="001939A4" w:rsidRPr="00587118" w:rsidRDefault="001939A4" w:rsidP="001939A4">
      <w:pPr>
        <w:pStyle w:val="Listenabsatz"/>
        <w:numPr>
          <w:ilvl w:val="0"/>
          <w:numId w:val="13"/>
        </w:numPr>
        <w:tabs>
          <w:tab w:val="left" w:pos="5102"/>
        </w:tabs>
        <w:ind w:left="425" w:hanging="425"/>
        <w:contextualSpacing w:val="0"/>
        <w:rPr>
          <w:sz w:val="22"/>
          <w:lang w:val="fr-CH"/>
        </w:rPr>
      </w:pPr>
      <w:r w:rsidRPr="00587118">
        <w:rPr>
          <w:sz w:val="22"/>
          <w:lang w:val="fr-CH"/>
        </w:rPr>
        <w:t>Effectuez des mesures pour améliorer le bien-être des animaux et le climat, si nécessaire.</w:t>
      </w:r>
    </w:p>
    <w:p w14:paraId="01CA8AC4" w14:textId="77777777" w:rsidR="001939A4" w:rsidRPr="00587118" w:rsidRDefault="001939A4" w:rsidP="001939A4">
      <w:pPr>
        <w:tabs>
          <w:tab w:val="left" w:pos="561"/>
          <w:tab w:val="left" w:pos="5102"/>
        </w:tabs>
        <w:rPr>
          <w:sz w:val="22"/>
          <w:lang w:val="fr-CH"/>
        </w:rPr>
      </w:pPr>
    </w:p>
    <w:p w14:paraId="523A2697" w14:textId="77777777" w:rsidR="001939A4" w:rsidRPr="00587118" w:rsidRDefault="001939A4" w:rsidP="001939A4">
      <w:pPr>
        <w:tabs>
          <w:tab w:val="left" w:pos="561"/>
          <w:tab w:val="left" w:pos="5102"/>
        </w:tabs>
        <w:rPr>
          <w:b/>
          <w:sz w:val="22"/>
          <w:lang w:val="fr-CH"/>
        </w:rPr>
      </w:pPr>
      <w:r w:rsidRPr="00587118">
        <w:rPr>
          <w:b/>
          <w:sz w:val="22"/>
          <w:lang w:val="fr-CH"/>
        </w:rPr>
        <w:t>Ressources</w:t>
      </w:r>
    </w:p>
    <w:p w14:paraId="1BE76133" w14:textId="77777777" w:rsidR="001939A4" w:rsidRPr="00587118" w:rsidRDefault="001939A4" w:rsidP="001939A4">
      <w:pPr>
        <w:tabs>
          <w:tab w:val="left" w:pos="561"/>
          <w:tab w:val="left" w:pos="5102"/>
        </w:tabs>
        <w:ind w:left="561" w:hanging="561"/>
        <w:rPr>
          <w:sz w:val="22"/>
          <w:lang w:val="fr-CH"/>
        </w:rPr>
      </w:pPr>
      <w:r w:rsidRPr="00587118">
        <w:rPr>
          <w:sz w:val="22"/>
          <w:lang w:val="fr-CH"/>
        </w:rPr>
        <w:t>Un plan du lieu de détention comprenant les dimensions est mis à disposition.</w:t>
      </w:r>
    </w:p>
    <w:p w14:paraId="1688B30D" w14:textId="77777777" w:rsidR="001939A4" w:rsidRPr="00587118" w:rsidRDefault="001939A4" w:rsidP="001939A4">
      <w:pPr>
        <w:tabs>
          <w:tab w:val="left" w:pos="561"/>
          <w:tab w:val="left" w:pos="5102"/>
        </w:tabs>
        <w:rPr>
          <w:sz w:val="22"/>
          <w:lang w:val="fr-CH"/>
        </w:rPr>
      </w:pPr>
      <w:r w:rsidRPr="00587118">
        <w:rPr>
          <w:sz w:val="22"/>
          <w:lang w:val="fr-CH"/>
        </w:rPr>
        <w:t>Une erreur de détention peut être volontairement créée/simulée pour l’occasion.</w:t>
      </w:r>
    </w:p>
    <w:p w14:paraId="1549C52E" w14:textId="77777777" w:rsidR="001939A4" w:rsidRPr="00587118" w:rsidRDefault="001939A4" w:rsidP="001939A4">
      <w:pPr>
        <w:tabs>
          <w:tab w:val="left" w:pos="561"/>
          <w:tab w:val="left" w:pos="5102"/>
        </w:tabs>
        <w:rPr>
          <w:sz w:val="22"/>
          <w:lang w:val="fr-CH"/>
        </w:rPr>
      </w:pPr>
    </w:p>
    <w:p w14:paraId="59406EC8" w14:textId="77777777" w:rsidR="001939A4" w:rsidRPr="00587118" w:rsidRDefault="001939A4" w:rsidP="001939A4">
      <w:pPr>
        <w:tabs>
          <w:tab w:val="left" w:pos="561"/>
          <w:tab w:val="left" w:pos="5102"/>
        </w:tabs>
        <w:rPr>
          <w:sz w:val="22"/>
          <w:lang w:val="fr-CH"/>
        </w:rPr>
      </w:pPr>
    </w:p>
    <w:p w14:paraId="604D67C0" w14:textId="6B9BAAFB" w:rsidR="001939A4" w:rsidRDefault="001939A4">
      <w:pPr>
        <w:overflowPunct/>
        <w:autoSpaceDE/>
        <w:autoSpaceDN/>
        <w:adjustRightInd/>
        <w:spacing w:after="0"/>
        <w:textAlignment w:val="auto"/>
        <w:rPr>
          <w:bCs/>
          <w:color w:val="00B050"/>
          <w:sz w:val="22"/>
          <w:lang w:val="fr-CH"/>
        </w:rPr>
      </w:pPr>
      <w:r>
        <w:rPr>
          <w:bCs/>
          <w:color w:val="00B050"/>
          <w:sz w:val="22"/>
          <w:lang w:val="fr-CH"/>
        </w:rPr>
        <w:br w:type="page"/>
      </w:r>
    </w:p>
    <w:p w14:paraId="00D765B2" w14:textId="34A643A0" w:rsidR="001939A4" w:rsidRPr="00683F49" w:rsidRDefault="001939A4" w:rsidP="001939A4">
      <w:pPr>
        <w:pStyle w:val="berschrift1"/>
        <w:tabs>
          <w:tab w:val="right" w:pos="9498"/>
        </w:tabs>
        <w:rPr>
          <w:sz w:val="24"/>
          <w:szCs w:val="24"/>
          <w:lang w:val="fr-CH"/>
        </w:rPr>
      </w:pPr>
      <w:bookmarkStart w:id="20" w:name="_Toc191470939"/>
      <w:r w:rsidRPr="00683F49">
        <w:rPr>
          <w:sz w:val="24"/>
          <w:szCs w:val="24"/>
          <w:lang w:val="fr-CH"/>
        </w:rPr>
        <w:lastRenderedPageBreak/>
        <w:t xml:space="preserve">Sujet </w:t>
      </w:r>
      <w:r w:rsidR="00AC4A03">
        <w:rPr>
          <w:sz w:val="24"/>
          <w:szCs w:val="24"/>
          <w:lang w:val="fr-CH"/>
        </w:rPr>
        <w:t>141</w:t>
      </w:r>
      <w:r w:rsidRPr="00683F49">
        <w:rPr>
          <w:sz w:val="24"/>
          <w:szCs w:val="24"/>
          <w:lang w:val="fr-CH"/>
        </w:rPr>
        <w:t>: Évaluer le bien-être des vaches</w:t>
      </w:r>
      <w:r w:rsidRPr="00683F49">
        <w:rPr>
          <w:sz w:val="24"/>
          <w:szCs w:val="24"/>
          <w:lang w:val="fr-CH"/>
        </w:rPr>
        <w:tab/>
      </w:r>
      <w:r w:rsidRPr="00683F49">
        <w:rPr>
          <w:color w:val="00B050"/>
          <w:sz w:val="24"/>
          <w:szCs w:val="24"/>
          <w:lang w:val="fr-CH"/>
        </w:rPr>
        <w:t xml:space="preserve"> | Obj. B1.2</w:t>
      </w:r>
      <w:bookmarkEnd w:id="20"/>
    </w:p>
    <w:p w14:paraId="62650560" w14:textId="77777777" w:rsidR="001939A4" w:rsidRPr="00587118" w:rsidRDefault="001939A4" w:rsidP="001939A4">
      <w:pPr>
        <w:tabs>
          <w:tab w:val="left" w:pos="561"/>
          <w:tab w:val="left" w:pos="5102"/>
        </w:tabs>
        <w:rPr>
          <w:sz w:val="22"/>
          <w:lang w:val="fr-CH"/>
        </w:rPr>
      </w:pPr>
      <w:r w:rsidRPr="00587118">
        <w:rPr>
          <w:sz w:val="22"/>
          <w:lang w:val="fr-CH"/>
        </w:rPr>
        <w:t>Le maître d’apprentissage vous explique que, pour les vaches, un bon confort est un important critère de productivité et de longévité des bêtes.</w:t>
      </w:r>
    </w:p>
    <w:p w14:paraId="588C180E" w14:textId="77777777" w:rsidR="001939A4" w:rsidRPr="00587118" w:rsidRDefault="001939A4" w:rsidP="001939A4">
      <w:pPr>
        <w:pStyle w:val="Listenabsatz"/>
        <w:numPr>
          <w:ilvl w:val="0"/>
          <w:numId w:val="117"/>
        </w:numPr>
        <w:tabs>
          <w:tab w:val="left" w:pos="5102"/>
        </w:tabs>
        <w:contextualSpacing w:val="0"/>
        <w:rPr>
          <w:sz w:val="22"/>
          <w:lang w:val="fr-CH"/>
        </w:rPr>
      </w:pPr>
      <w:r w:rsidRPr="00587118">
        <w:rPr>
          <w:sz w:val="22"/>
          <w:lang w:val="fr-CH"/>
        </w:rPr>
        <w:t xml:space="preserve">Évaluez les systèmes de détention des vaches dans l’optique du bien-être animal et effectuez les contrôles correspondants </w:t>
      </w:r>
    </w:p>
    <w:p w14:paraId="1183B0C6" w14:textId="77777777" w:rsidR="001939A4" w:rsidRPr="00587118" w:rsidRDefault="001939A4" w:rsidP="001939A4">
      <w:pPr>
        <w:pStyle w:val="Listenabsatz"/>
        <w:numPr>
          <w:ilvl w:val="0"/>
          <w:numId w:val="117"/>
        </w:numPr>
        <w:tabs>
          <w:tab w:val="left" w:pos="5102"/>
        </w:tabs>
        <w:contextualSpacing w:val="0"/>
        <w:rPr>
          <w:sz w:val="22"/>
          <w:lang w:val="fr-CH"/>
        </w:rPr>
      </w:pPr>
      <w:r w:rsidRPr="00587118">
        <w:rPr>
          <w:sz w:val="22"/>
          <w:lang w:val="fr-CH"/>
        </w:rPr>
        <w:t>Proposez des améliorations si nécessaire.</w:t>
      </w:r>
    </w:p>
    <w:p w14:paraId="04214DB0" w14:textId="77777777" w:rsidR="001939A4" w:rsidRPr="00587118" w:rsidRDefault="001939A4" w:rsidP="001939A4">
      <w:pPr>
        <w:pStyle w:val="Listenabsatz"/>
        <w:numPr>
          <w:ilvl w:val="0"/>
          <w:numId w:val="117"/>
        </w:numPr>
        <w:tabs>
          <w:tab w:val="left" w:pos="5102"/>
        </w:tabs>
        <w:contextualSpacing w:val="0"/>
        <w:rPr>
          <w:sz w:val="22"/>
          <w:lang w:val="fr-CH"/>
        </w:rPr>
      </w:pPr>
      <w:r w:rsidRPr="00587118">
        <w:rPr>
          <w:sz w:val="22"/>
          <w:lang w:val="fr-CH"/>
        </w:rPr>
        <w:t>Indiquez le rapport existant entre une haute productivité ou une plus grande longévité et les améliorations proposées.</w:t>
      </w:r>
    </w:p>
    <w:p w14:paraId="0CADFD6E" w14:textId="77777777" w:rsidR="001939A4" w:rsidRPr="00587118" w:rsidRDefault="001939A4" w:rsidP="001939A4">
      <w:pPr>
        <w:tabs>
          <w:tab w:val="left" w:pos="561"/>
          <w:tab w:val="left" w:pos="5102"/>
        </w:tabs>
        <w:rPr>
          <w:sz w:val="22"/>
          <w:lang w:val="fr-CH"/>
        </w:rPr>
      </w:pPr>
    </w:p>
    <w:p w14:paraId="09E02A0C" w14:textId="77777777" w:rsidR="001939A4" w:rsidRPr="00587118" w:rsidRDefault="001939A4" w:rsidP="001939A4">
      <w:pPr>
        <w:tabs>
          <w:tab w:val="left" w:pos="561"/>
          <w:tab w:val="left" w:pos="5102"/>
        </w:tabs>
        <w:rPr>
          <w:b/>
          <w:sz w:val="22"/>
          <w:lang w:val="fr-CH"/>
        </w:rPr>
      </w:pPr>
      <w:r w:rsidRPr="00587118">
        <w:rPr>
          <w:b/>
          <w:sz w:val="22"/>
          <w:lang w:val="fr-CH"/>
        </w:rPr>
        <w:t>Ressources</w:t>
      </w:r>
    </w:p>
    <w:p w14:paraId="77B9D3F7" w14:textId="77777777" w:rsidR="001939A4" w:rsidRPr="00587118" w:rsidRDefault="001939A4" w:rsidP="001939A4">
      <w:pPr>
        <w:tabs>
          <w:tab w:val="left" w:pos="561"/>
          <w:tab w:val="left" w:pos="5102"/>
        </w:tabs>
        <w:rPr>
          <w:sz w:val="22"/>
          <w:lang w:val="fr-CH"/>
        </w:rPr>
      </w:pPr>
      <w:r w:rsidRPr="00587118">
        <w:rPr>
          <w:sz w:val="22"/>
          <w:lang w:val="fr-CH"/>
        </w:rPr>
        <w:t>Double-mètre</w:t>
      </w:r>
    </w:p>
    <w:p w14:paraId="2F05A11E" w14:textId="77777777" w:rsidR="001939A4" w:rsidRPr="00587118" w:rsidRDefault="001939A4" w:rsidP="001939A4">
      <w:pPr>
        <w:tabs>
          <w:tab w:val="left" w:pos="561"/>
          <w:tab w:val="left" w:pos="5102"/>
        </w:tabs>
        <w:rPr>
          <w:sz w:val="22"/>
          <w:lang w:val="fr-CH"/>
        </w:rPr>
      </w:pPr>
      <w:r w:rsidRPr="00587118">
        <w:rPr>
          <w:sz w:val="22"/>
          <w:lang w:val="fr-CH"/>
        </w:rPr>
        <w:t>Dimensions pour des systèmes de stabulation</w:t>
      </w:r>
    </w:p>
    <w:p w14:paraId="0602D571" w14:textId="77777777" w:rsidR="001939A4" w:rsidRPr="00587118" w:rsidRDefault="001939A4" w:rsidP="001939A4">
      <w:pPr>
        <w:tabs>
          <w:tab w:val="left" w:pos="561"/>
          <w:tab w:val="left" w:pos="5102"/>
        </w:tabs>
        <w:rPr>
          <w:sz w:val="22"/>
          <w:lang w:val="fr-CH"/>
        </w:rPr>
      </w:pPr>
    </w:p>
    <w:p w14:paraId="24CF955A" w14:textId="77777777" w:rsidR="001939A4" w:rsidRPr="0033664F" w:rsidRDefault="001939A4" w:rsidP="001939A4">
      <w:pPr>
        <w:overflowPunct/>
        <w:autoSpaceDE/>
        <w:autoSpaceDN/>
        <w:adjustRightInd/>
        <w:spacing w:after="0"/>
        <w:textAlignment w:val="auto"/>
        <w:rPr>
          <w:color w:val="00B050"/>
          <w:sz w:val="22"/>
          <w:lang w:val="fr-CH"/>
        </w:rPr>
      </w:pPr>
      <w:r>
        <w:rPr>
          <w:color w:val="00B050"/>
          <w:sz w:val="22"/>
          <w:lang w:val="fr-CH"/>
        </w:rPr>
        <w:br w:type="page"/>
      </w:r>
    </w:p>
    <w:p w14:paraId="2959C99C" w14:textId="6C18BA31" w:rsidR="001939A4" w:rsidRPr="00587118" w:rsidRDefault="001939A4" w:rsidP="001939A4">
      <w:pPr>
        <w:pStyle w:val="berschrift1"/>
        <w:pageBreakBefore/>
        <w:tabs>
          <w:tab w:val="clear" w:pos="851"/>
          <w:tab w:val="right" w:pos="9638"/>
        </w:tabs>
        <w:ind w:left="425" w:hanging="425"/>
        <w:rPr>
          <w:sz w:val="24"/>
          <w:lang w:val="fr-CH"/>
        </w:rPr>
      </w:pPr>
      <w:bookmarkStart w:id="21" w:name="_Toc191470940"/>
      <w:r>
        <w:rPr>
          <w:sz w:val="24"/>
          <w:lang w:val="fr-CH"/>
        </w:rPr>
        <w:lastRenderedPageBreak/>
        <w:t xml:space="preserve">Sujet </w:t>
      </w:r>
      <w:r w:rsidR="00AC4A03">
        <w:rPr>
          <w:sz w:val="24"/>
          <w:lang w:val="fr-CH"/>
        </w:rPr>
        <w:t>142</w:t>
      </w:r>
      <w:r>
        <w:rPr>
          <w:sz w:val="24"/>
          <w:lang w:val="fr-CH"/>
        </w:rPr>
        <w:t xml:space="preserve">: Usage et caractéristiques de santé </w:t>
      </w:r>
      <w:r w:rsidRPr="00587118">
        <w:rPr>
          <w:sz w:val="24"/>
          <w:lang w:val="fr-CH"/>
        </w:rPr>
        <w:t>chez la vache laitière</w:t>
      </w:r>
      <w:r>
        <w:rPr>
          <w:sz w:val="24"/>
          <w:lang w:val="fr-CH"/>
        </w:rPr>
        <w:t xml:space="preserve"> / allaitante</w:t>
      </w:r>
      <w:r>
        <w:rPr>
          <w:sz w:val="24"/>
          <w:lang w:val="fr-CH"/>
        </w:rPr>
        <w:tab/>
      </w:r>
      <w:r>
        <w:rPr>
          <w:sz w:val="24"/>
          <w:lang w:val="fr-CH"/>
        </w:rPr>
        <w:tab/>
      </w:r>
      <w:r w:rsidRPr="00D9160B">
        <w:rPr>
          <w:color w:val="00B050"/>
          <w:sz w:val="24"/>
          <w:lang w:val="fr-CH"/>
        </w:rPr>
        <w:t xml:space="preserve"> | Obj. </w:t>
      </w:r>
      <w:r w:rsidRPr="004210FF">
        <w:rPr>
          <w:color w:val="00B050"/>
          <w:sz w:val="24"/>
          <w:lang w:val="fr-CH"/>
        </w:rPr>
        <w:t>B4.1, B4.2</w:t>
      </w:r>
      <w:bookmarkEnd w:id="21"/>
    </w:p>
    <w:p w14:paraId="74983EE9" w14:textId="77777777" w:rsidR="001939A4" w:rsidRPr="00587118" w:rsidRDefault="001939A4" w:rsidP="001939A4">
      <w:pPr>
        <w:tabs>
          <w:tab w:val="left" w:pos="561"/>
          <w:tab w:val="left" w:pos="5102"/>
        </w:tabs>
        <w:rPr>
          <w:sz w:val="22"/>
          <w:lang w:val="fr-CH"/>
        </w:rPr>
      </w:pPr>
      <w:r w:rsidRPr="00587118">
        <w:rPr>
          <w:sz w:val="22"/>
          <w:lang w:val="fr-CH"/>
        </w:rPr>
        <w:t xml:space="preserve">Choisissez une vache et évaluez son état de santé. </w:t>
      </w:r>
    </w:p>
    <w:p w14:paraId="0FB2574D" w14:textId="77777777" w:rsidR="001939A4" w:rsidRPr="00587118" w:rsidRDefault="001939A4" w:rsidP="001939A4">
      <w:pPr>
        <w:pStyle w:val="Listenabsatz"/>
        <w:numPr>
          <w:ilvl w:val="0"/>
          <w:numId w:val="24"/>
        </w:numPr>
        <w:tabs>
          <w:tab w:val="left" w:pos="5102"/>
        </w:tabs>
        <w:ind w:left="426" w:hanging="426"/>
        <w:contextualSpacing w:val="0"/>
        <w:rPr>
          <w:sz w:val="22"/>
          <w:lang w:val="fr-CH"/>
        </w:rPr>
      </w:pPr>
      <w:r w:rsidRPr="00587118">
        <w:rPr>
          <w:sz w:val="22"/>
          <w:lang w:val="fr-CH"/>
        </w:rPr>
        <w:t xml:space="preserve">Passez un licol à la vache que vous avez choisie et attachez-la dans un endroit approprié. </w:t>
      </w:r>
    </w:p>
    <w:p w14:paraId="47CBD2C1" w14:textId="77777777" w:rsidR="001939A4" w:rsidRPr="00587118" w:rsidRDefault="001939A4" w:rsidP="001939A4">
      <w:pPr>
        <w:pStyle w:val="Listenabsatz"/>
        <w:numPr>
          <w:ilvl w:val="0"/>
          <w:numId w:val="24"/>
        </w:numPr>
        <w:tabs>
          <w:tab w:val="left" w:pos="5102"/>
        </w:tabs>
        <w:ind w:left="425" w:hanging="425"/>
        <w:contextualSpacing w:val="0"/>
        <w:rPr>
          <w:sz w:val="22"/>
          <w:lang w:val="fr-CH"/>
        </w:rPr>
      </w:pPr>
      <w:r w:rsidRPr="00587118">
        <w:rPr>
          <w:sz w:val="22"/>
          <w:lang w:val="fr-CH"/>
        </w:rPr>
        <w:t>Contrôlez l’état de santé de la vache et expliquez les principales caractéristiques d’un animal en bonne santé.</w:t>
      </w:r>
    </w:p>
    <w:p w14:paraId="71610F46" w14:textId="77777777" w:rsidR="001939A4" w:rsidRPr="00587118" w:rsidRDefault="001939A4" w:rsidP="001939A4">
      <w:pPr>
        <w:pStyle w:val="Listenabsatz"/>
        <w:numPr>
          <w:ilvl w:val="0"/>
          <w:numId w:val="24"/>
        </w:numPr>
        <w:tabs>
          <w:tab w:val="left" w:pos="5102"/>
        </w:tabs>
        <w:ind w:left="425" w:hanging="425"/>
        <w:contextualSpacing w:val="0"/>
        <w:rPr>
          <w:sz w:val="22"/>
          <w:lang w:val="fr-CH"/>
        </w:rPr>
      </w:pPr>
      <w:r w:rsidRPr="00587118">
        <w:rPr>
          <w:sz w:val="22"/>
          <w:lang w:val="fr-CH"/>
        </w:rPr>
        <w:t xml:space="preserve">Montrez sur cet animal les principales parties de son anatomie qui sont </w:t>
      </w:r>
      <w:r>
        <w:rPr>
          <w:sz w:val="22"/>
          <w:lang w:val="fr-CH"/>
        </w:rPr>
        <w:t>significatives</w:t>
      </w:r>
      <w:r w:rsidRPr="00587118">
        <w:rPr>
          <w:sz w:val="22"/>
          <w:lang w:val="fr-CH"/>
        </w:rPr>
        <w:t xml:space="preserve"> pour une longue durée d’utilisation. </w:t>
      </w:r>
    </w:p>
    <w:p w14:paraId="3393F67A" w14:textId="77777777" w:rsidR="001939A4" w:rsidRPr="00587118" w:rsidRDefault="001939A4" w:rsidP="001939A4">
      <w:pPr>
        <w:tabs>
          <w:tab w:val="left" w:pos="561"/>
          <w:tab w:val="left" w:pos="5102"/>
        </w:tabs>
        <w:rPr>
          <w:sz w:val="22"/>
          <w:lang w:val="fr-CH"/>
        </w:rPr>
      </w:pPr>
    </w:p>
    <w:p w14:paraId="4E637E83" w14:textId="77777777" w:rsidR="001939A4" w:rsidRPr="00587118" w:rsidRDefault="001939A4" w:rsidP="001939A4">
      <w:pPr>
        <w:tabs>
          <w:tab w:val="left" w:pos="561"/>
          <w:tab w:val="left" w:pos="5102"/>
        </w:tabs>
        <w:rPr>
          <w:b/>
          <w:sz w:val="22"/>
          <w:lang w:val="fr-CH"/>
        </w:rPr>
      </w:pPr>
      <w:r w:rsidRPr="00587118">
        <w:rPr>
          <w:b/>
          <w:sz w:val="22"/>
          <w:lang w:val="fr-CH"/>
        </w:rPr>
        <w:t>Ressources</w:t>
      </w:r>
    </w:p>
    <w:p w14:paraId="59F93969" w14:textId="77777777" w:rsidR="001939A4" w:rsidRPr="00587118" w:rsidRDefault="001939A4" w:rsidP="001939A4">
      <w:pPr>
        <w:tabs>
          <w:tab w:val="left" w:pos="561"/>
          <w:tab w:val="left" w:pos="5102"/>
        </w:tabs>
        <w:ind w:left="561" w:hanging="561"/>
        <w:rPr>
          <w:sz w:val="22"/>
          <w:lang w:val="fr-CH"/>
        </w:rPr>
      </w:pPr>
      <w:r w:rsidRPr="00587118">
        <w:rPr>
          <w:sz w:val="22"/>
          <w:lang w:val="fr-CH"/>
        </w:rPr>
        <w:t>Une vache laitière, voire plusieurs pour que le candidat ait le choix</w:t>
      </w:r>
    </w:p>
    <w:p w14:paraId="491C5878" w14:textId="77777777" w:rsidR="001939A4" w:rsidRPr="00587118" w:rsidRDefault="001939A4" w:rsidP="001939A4">
      <w:pPr>
        <w:tabs>
          <w:tab w:val="left" w:pos="561"/>
          <w:tab w:val="left" w:pos="5102"/>
        </w:tabs>
        <w:ind w:left="561" w:hanging="561"/>
        <w:rPr>
          <w:sz w:val="22"/>
          <w:lang w:val="fr-CH"/>
        </w:rPr>
      </w:pPr>
      <w:r w:rsidRPr="00587118">
        <w:rPr>
          <w:sz w:val="22"/>
          <w:lang w:val="fr-CH"/>
        </w:rPr>
        <w:t>Thermomètre</w:t>
      </w:r>
    </w:p>
    <w:p w14:paraId="5F7ADFF0" w14:textId="77777777" w:rsidR="001939A4" w:rsidRPr="00587118" w:rsidRDefault="001939A4" w:rsidP="001939A4">
      <w:pPr>
        <w:tabs>
          <w:tab w:val="left" w:pos="561"/>
          <w:tab w:val="left" w:pos="5102"/>
        </w:tabs>
        <w:ind w:left="561" w:hanging="561"/>
        <w:rPr>
          <w:sz w:val="22"/>
          <w:lang w:val="fr-CH"/>
        </w:rPr>
      </w:pPr>
      <w:r w:rsidRPr="00587118">
        <w:rPr>
          <w:sz w:val="22"/>
          <w:lang w:val="fr-CH"/>
        </w:rPr>
        <w:t>Licol</w:t>
      </w:r>
    </w:p>
    <w:p w14:paraId="07EDED0E" w14:textId="77777777" w:rsidR="001939A4" w:rsidRPr="00587118" w:rsidRDefault="001939A4" w:rsidP="001939A4">
      <w:pPr>
        <w:tabs>
          <w:tab w:val="left" w:pos="561"/>
          <w:tab w:val="left" w:pos="5102"/>
        </w:tabs>
        <w:rPr>
          <w:sz w:val="22"/>
          <w:lang w:val="fr-CH"/>
        </w:rPr>
      </w:pPr>
      <w:r w:rsidRPr="00587118">
        <w:rPr>
          <w:sz w:val="22"/>
          <w:lang w:val="fr-CH"/>
        </w:rPr>
        <w:t>Place pour attacher l’animal</w:t>
      </w:r>
    </w:p>
    <w:p w14:paraId="75D4574B" w14:textId="2855748C" w:rsidR="001939A4" w:rsidRPr="00587118" w:rsidRDefault="001939A4" w:rsidP="001939A4">
      <w:pPr>
        <w:tabs>
          <w:tab w:val="left" w:pos="561"/>
          <w:tab w:val="left" w:pos="5102"/>
        </w:tabs>
        <w:rPr>
          <w:color w:val="00B050"/>
          <w:sz w:val="22"/>
          <w:lang w:val="fr-CH"/>
        </w:rPr>
      </w:pPr>
    </w:p>
    <w:p w14:paraId="4DFB48AF" w14:textId="1F16DD74" w:rsidR="001939A4" w:rsidRDefault="001939A4">
      <w:pPr>
        <w:overflowPunct/>
        <w:autoSpaceDE/>
        <w:autoSpaceDN/>
        <w:adjustRightInd/>
        <w:spacing w:after="0"/>
        <w:textAlignment w:val="auto"/>
        <w:rPr>
          <w:bCs/>
          <w:color w:val="00B050"/>
          <w:sz w:val="22"/>
          <w:lang w:val="fr-CH"/>
        </w:rPr>
      </w:pPr>
      <w:r>
        <w:rPr>
          <w:bCs/>
          <w:color w:val="00B050"/>
          <w:sz w:val="22"/>
          <w:lang w:val="fr-CH"/>
        </w:rPr>
        <w:br w:type="page"/>
      </w:r>
    </w:p>
    <w:p w14:paraId="5012E07A" w14:textId="6340EA46" w:rsidR="001939A4" w:rsidRPr="00587118" w:rsidRDefault="001939A4" w:rsidP="001939A4">
      <w:pPr>
        <w:pStyle w:val="berschrift1"/>
        <w:tabs>
          <w:tab w:val="right" w:pos="9498"/>
        </w:tabs>
        <w:rPr>
          <w:lang w:val="fr-CH"/>
        </w:rPr>
      </w:pPr>
      <w:bookmarkStart w:id="22" w:name="_Toc191470941"/>
      <w:r w:rsidRPr="00E72394">
        <w:rPr>
          <w:sz w:val="24"/>
          <w:szCs w:val="24"/>
          <w:lang w:val="fr-CH"/>
        </w:rPr>
        <w:lastRenderedPageBreak/>
        <w:t xml:space="preserve">Sujet </w:t>
      </w:r>
      <w:r w:rsidR="00AC4A03">
        <w:rPr>
          <w:sz w:val="24"/>
          <w:szCs w:val="24"/>
          <w:lang w:val="fr-CH"/>
        </w:rPr>
        <w:t>143</w:t>
      </w:r>
      <w:r w:rsidRPr="00E72394">
        <w:rPr>
          <w:sz w:val="24"/>
          <w:szCs w:val="24"/>
          <w:lang w:val="fr-CH"/>
        </w:rPr>
        <w:t>: Observer les vaches allaitantes et évaluer les conditions d’élevage</w:t>
      </w:r>
      <w:r w:rsidRPr="00E72394">
        <w:rPr>
          <w:sz w:val="24"/>
          <w:szCs w:val="24"/>
          <w:lang w:val="fr-CH"/>
        </w:rPr>
        <w:tab/>
      </w:r>
      <w:r>
        <w:rPr>
          <w:lang w:val="fr-CH"/>
        </w:rPr>
        <w:tab/>
      </w:r>
      <w:r w:rsidRPr="00683F49">
        <w:rPr>
          <w:color w:val="00B050"/>
          <w:sz w:val="24"/>
          <w:szCs w:val="24"/>
          <w:lang w:val="fr-CH"/>
        </w:rPr>
        <w:t xml:space="preserve"> | Obj. B1, B3</w:t>
      </w:r>
      <w:bookmarkEnd w:id="22"/>
    </w:p>
    <w:p w14:paraId="7F3A902B" w14:textId="77777777" w:rsidR="001939A4" w:rsidRPr="00587118" w:rsidRDefault="001939A4" w:rsidP="001939A4">
      <w:pPr>
        <w:tabs>
          <w:tab w:val="left" w:pos="561"/>
          <w:tab w:val="left" w:pos="5102"/>
        </w:tabs>
        <w:rPr>
          <w:sz w:val="22"/>
          <w:lang w:val="fr-CH"/>
        </w:rPr>
      </w:pPr>
      <w:r w:rsidRPr="00587118">
        <w:rPr>
          <w:sz w:val="22"/>
          <w:lang w:val="fr-CH"/>
        </w:rPr>
        <w:t>Vous vous trouvez dans l’étable des vaches allaitantes (ou sur le pâturage) et observez les animaux ainsi que leurs conditions d’élevage.</w:t>
      </w:r>
    </w:p>
    <w:p w14:paraId="04B9B863" w14:textId="77777777" w:rsidR="001939A4" w:rsidRPr="00587118" w:rsidRDefault="001939A4" w:rsidP="001939A4">
      <w:pPr>
        <w:pStyle w:val="Listenabsatz"/>
        <w:numPr>
          <w:ilvl w:val="0"/>
          <w:numId w:val="79"/>
        </w:numPr>
        <w:tabs>
          <w:tab w:val="left" w:pos="5102"/>
        </w:tabs>
        <w:ind w:left="426" w:hanging="426"/>
        <w:contextualSpacing w:val="0"/>
        <w:rPr>
          <w:sz w:val="22"/>
          <w:lang w:val="fr-CH"/>
        </w:rPr>
      </w:pPr>
      <w:r w:rsidRPr="00587118">
        <w:rPr>
          <w:sz w:val="22"/>
          <w:lang w:val="fr-CH"/>
        </w:rPr>
        <w:t>Observez le troupeau des vaches allaitantes avec leurs veaux. Remarquez-vous un animal qui présente des signes d’inconfort? Expliquez comment vous procédez et à quoi vous faites attention.</w:t>
      </w:r>
    </w:p>
    <w:p w14:paraId="63E35DB1" w14:textId="77777777" w:rsidR="001939A4" w:rsidRPr="00587118" w:rsidRDefault="001939A4" w:rsidP="001939A4">
      <w:pPr>
        <w:pStyle w:val="Listenabsatz"/>
        <w:numPr>
          <w:ilvl w:val="0"/>
          <w:numId w:val="79"/>
        </w:numPr>
        <w:tabs>
          <w:tab w:val="left" w:pos="5102"/>
        </w:tabs>
        <w:ind w:left="425" w:hanging="425"/>
        <w:contextualSpacing w:val="0"/>
        <w:rPr>
          <w:sz w:val="22"/>
          <w:lang w:val="fr-CH"/>
        </w:rPr>
      </w:pPr>
      <w:r w:rsidRPr="00587118">
        <w:rPr>
          <w:sz w:val="22"/>
          <w:lang w:val="fr-CH"/>
        </w:rPr>
        <w:t>Procédez également à un contrôle des chaleurs. Expliquez à quoi vous faites attention. Montrez où vous notez les éventuels signes de chaleur. Vérifiez si une vache est susceptible d’être en chaleur.</w:t>
      </w:r>
    </w:p>
    <w:p w14:paraId="248E4431" w14:textId="77777777" w:rsidR="001939A4" w:rsidRPr="00587118" w:rsidRDefault="001939A4" w:rsidP="001939A4">
      <w:pPr>
        <w:pStyle w:val="Listenabsatz"/>
        <w:numPr>
          <w:ilvl w:val="0"/>
          <w:numId w:val="79"/>
        </w:numPr>
        <w:tabs>
          <w:tab w:val="left" w:pos="5102"/>
        </w:tabs>
        <w:ind w:left="425" w:hanging="425"/>
        <w:contextualSpacing w:val="0"/>
        <w:rPr>
          <w:sz w:val="22"/>
          <w:lang w:val="fr-CH"/>
        </w:rPr>
      </w:pPr>
      <w:r w:rsidRPr="00587118">
        <w:rPr>
          <w:sz w:val="22"/>
          <w:lang w:val="fr-CH"/>
        </w:rPr>
        <w:t>Évaluez la température de l’étable des vaches allaitantes. Avez-vous des suggestions d’amélioration?</w:t>
      </w:r>
    </w:p>
    <w:p w14:paraId="00DACD11" w14:textId="77777777" w:rsidR="001939A4" w:rsidRPr="00587118" w:rsidRDefault="001939A4" w:rsidP="001939A4">
      <w:pPr>
        <w:pStyle w:val="Listenabsatz"/>
        <w:numPr>
          <w:ilvl w:val="0"/>
          <w:numId w:val="79"/>
        </w:numPr>
        <w:tabs>
          <w:tab w:val="left" w:pos="5102"/>
        </w:tabs>
        <w:ind w:left="425" w:hanging="425"/>
        <w:contextualSpacing w:val="0"/>
        <w:rPr>
          <w:sz w:val="22"/>
          <w:lang w:val="fr-CH"/>
        </w:rPr>
      </w:pPr>
      <w:r w:rsidRPr="00587118">
        <w:rPr>
          <w:sz w:val="22"/>
          <w:lang w:val="fr-CH"/>
        </w:rPr>
        <w:t>Évaluez le confort général des animaux dans l’étable des vaches allaitantes. Avez-vous des suggestions d’amélioration?</w:t>
      </w:r>
    </w:p>
    <w:p w14:paraId="64F9C0AB" w14:textId="77777777" w:rsidR="001939A4" w:rsidRPr="00587118" w:rsidRDefault="001939A4" w:rsidP="001939A4">
      <w:pPr>
        <w:tabs>
          <w:tab w:val="left" w:pos="561"/>
          <w:tab w:val="left" w:pos="5102"/>
        </w:tabs>
        <w:rPr>
          <w:sz w:val="22"/>
          <w:lang w:val="fr-CH"/>
        </w:rPr>
      </w:pPr>
    </w:p>
    <w:p w14:paraId="5C614280" w14:textId="77777777" w:rsidR="001939A4" w:rsidRPr="00587118" w:rsidRDefault="001939A4" w:rsidP="001939A4">
      <w:pPr>
        <w:tabs>
          <w:tab w:val="left" w:pos="561"/>
          <w:tab w:val="left" w:pos="5102"/>
        </w:tabs>
        <w:rPr>
          <w:b/>
          <w:sz w:val="22"/>
          <w:lang w:val="fr-CH"/>
        </w:rPr>
      </w:pPr>
      <w:r w:rsidRPr="00587118">
        <w:rPr>
          <w:b/>
          <w:sz w:val="22"/>
          <w:lang w:val="fr-CH"/>
        </w:rPr>
        <w:t>Ressources</w:t>
      </w:r>
    </w:p>
    <w:p w14:paraId="1A4120C3" w14:textId="77777777" w:rsidR="001939A4" w:rsidRPr="00587118" w:rsidRDefault="001939A4" w:rsidP="001939A4">
      <w:pPr>
        <w:tabs>
          <w:tab w:val="left" w:pos="561"/>
          <w:tab w:val="left" w:pos="5102"/>
        </w:tabs>
        <w:rPr>
          <w:sz w:val="22"/>
          <w:lang w:val="fr-CH"/>
        </w:rPr>
      </w:pPr>
      <w:r w:rsidRPr="00587118">
        <w:rPr>
          <w:sz w:val="22"/>
          <w:lang w:val="fr-CH"/>
        </w:rPr>
        <w:t>Calendrier des chaleurs</w:t>
      </w:r>
    </w:p>
    <w:p w14:paraId="4F92A0C5" w14:textId="77777777" w:rsidR="001939A4" w:rsidRPr="00587118" w:rsidRDefault="001939A4" w:rsidP="001939A4">
      <w:pPr>
        <w:tabs>
          <w:tab w:val="left" w:pos="561"/>
          <w:tab w:val="left" w:pos="5102"/>
        </w:tabs>
        <w:rPr>
          <w:sz w:val="22"/>
          <w:lang w:val="fr-CH"/>
        </w:rPr>
      </w:pPr>
    </w:p>
    <w:p w14:paraId="6F8386D4" w14:textId="120BE78D" w:rsidR="001939A4" w:rsidRPr="001939A4" w:rsidRDefault="001939A4" w:rsidP="001939A4">
      <w:pPr>
        <w:overflowPunct/>
        <w:autoSpaceDE/>
        <w:autoSpaceDN/>
        <w:adjustRightInd/>
        <w:spacing w:after="0"/>
        <w:textAlignment w:val="auto"/>
        <w:rPr>
          <w:color w:val="00B050"/>
          <w:sz w:val="22"/>
          <w:lang w:val="fr-CH"/>
        </w:rPr>
      </w:pPr>
      <w:r>
        <w:rPr>
          <w:color w:val="00B050"/>
          <w:sz w:val="22"/>
          <w:lang w:val="fr-CH"/>
        </w:rPr>
        <w:br w:type="page"/>
      </w:r>
    </w:p>
    <w:p w14:paraId="23D86582" w14:textId="2A066B8D" w:rsidR="001939A4" w:rsidRPr="00587118" w:rsidRDefault="001939A4" w:rsidP="001939A4">
      <w:pPr>
        <w:pStyle w:val="berschrift1"/>
        <w:pageBreakBefore/>
        <w:tabs>
          <w:tab w:val="clear" w:pos="851"/>
          <w:tab w:val="right" w:pos="9638"/>
        </w:tabs>
        <w:ind w:left="425" w:hanging="425"/>
        <w:rPr>
          <w:sz w:val="24"/>
          <w:lang w:val="fr-CH"/>
        </w:rPr>
      </w:pPr>
      <w:bookmarkStart w:id="23" w:name="_Toc191470942"/>
      <w:r>
        <w:rPr>
          <w:sz w:val="24"/>
          <w:lang w:val="fr-CH"/>
        </w:rPr>
        <w:lastRenderedPageBreak/>
        <w:t xml:space="preserve">Sujet </w:t>
      </w:r>
      <w:r w:rsidR="00AC4A03">
        <w:rPr>
          <w:sz w:val="24"/>
          <w:lang w:val="fr-CH"/>
        </w:rPr>
        <w:t>144</w:t>
      </w:r>
      <w:r>
        <w:rPr>
          <w:sz w:val="24"/>
          <w:lang w:val="fr-CH"/>
        </w:rPr>
        <w:t xml:space="preserve">: </w:t>
      </w:r>
      <w:r w:rsidRPr="00587118">
        <w:rPr>
          <w:sz w:val="24"/>
          <w:lang w:val="fr-CH"/>
        </w:rPr>
        <w:t>Météorisation de la panse</w:t>
      </w:r>
      <w:r>
        <w:rPr>
          <w:sz w:val="24"/>
          <w:lang w:val="fr-CH"/>
        </w:rPr>
        <w:tab/>
      </w:r>
      <w:r w:rsidRPr="00D9160B">
        <w:rPr>
          <w:color w:val="00B050"/>
          <w:sz w:val="24"/>
          <w:lang w:val="fr-CH"/>
        </w:rPr>
        <w:t xml:space="preserve"> | Obj. </w:t>
      </w:r>
      <w:r w:rsidRPr="004210FF">
        <w:rPr>
          <w:color w:val="00B050"/>
          <w:sz w:val="24"/>
          <w:lang w:val="fr-CH"/>
        </w:rPr>
        <w:t>B4.1.2, B4.2</w:t>
      </w:r>
      <w:bookmarkEnd w:id="23"/>
    </w:p>
    <w:p w14:paraId="3FBAF4AF" w14:textId="77777777" w:rsidR="001939A4" w:rsidRPr="00587118" w:rsidRDefault="001939A4" w:rsidP="001939A4">
      <w:pPr>
        <w:tabs>
          <w:tab w:val="left" w:pos="561"/>
          <w:tab w:val="left" w:pos="5102"/>
        </w:tabs>
        <w:rPr>
          <w:sz w:val="22"/>
          <w:lang w:val="fr-CH"/>
        </w:rPr>
      </w:pPr>
      <w:r w:rsidRPr="00587118">
        <w:rPr>
          <w:sz w:val="22"/>
          <w:lang w:val="fr-CH"/>
        </w:rPr>
        <w:t>Une vache est atteinte de météorisation</w:t>
      </w:r>
      <w:r>
        <w:rPr>
          <w:sz w:val="22"/>
          <w:lang w:val="fr-CH"/>
        </w:rPr>
        <w:t xml:space="preserve"> </w:t>
      </w:r>
      <w:r w:rsidRPr="00587118">
        <w:rPr>
          <w:sz w:val="22"/>
          <w:lang w:val="fr-CH"/>
        </w:rPr>
        <w:t>(</w:t>
      </w:r>
      <w:r>
        <w:rPr>
          <w:sz w:val="22"/>
          <w:lang w:val="fr-CH"/>
        </w:rPr>
        <w:t>s</w:t>
      </w:r>
      <w:r w:rsidRPr="00587118">
        <w:rPr>
          <w:sz w:val="22"/>
          <w:lang w:val="fr-CH"/>
        </w:rPr>
        <w:t>imuler la situation</w:t>
      </w:r>
      <w:r>
        <w:rPr>
          <w:sz w:val="22"/>
          <w:lang w:val="fr-CH"/>
        </w:rPr>
        <w:t xml:space="preserve"> </w:t>
      </w:r>
      <w:r w:rsidRPr="00587118">
        <w:rPr>
          <w:sz w:val="22"/>
          <w:lang w:val="fr-CH"/>
        </w:rPr>
        <w:t xml:space="preserve">!) </w:t>
      </w:r>
    </w:p>
    <w:p w14:paraId="0249A9DB" w14:textId="77777777" w:rsidR="001939A4" w:rsidRPr="00587118" w:rsidRDefault="001939A4" w:rsidP="001939A4">
      <w:pPr>
        <w:pStyle w:val="Listenabsatz"/>
        <w:numPr>
          <w:ilvl w:val="0"/>
          <w:numId w:val="29"/>
        </w:numPr>
        <w:tabs>
          <w:tab w:val="left" w:pos="5102"/>
        </w:tabs>
        <w:ind w:left="426" w:hanging="426"/>
        <w:contextualSpacing w:val="0"/>
        <w:rPr>
          <w:sz w:val="22"/>
          <w:lang w:val="fr-CH"/>
        </w:rPr>
      </w:pPr>
      <w:r w:rsidRPr="00587118">
        <w:rPr>
          <w:sz w:val="22"/>
          <w:lang w:val="fr-CH"/>
        </w:rPr>
        <w:t xml:space="preserve">Prenez toutes les mesures d’urgence possibles et nécessaires. </w:t>
      </w:r>
    </w:p>
    <w:p w14:paraId="5F05E696" w14:textId="77777777" w:rsidR="001939A4" w:rsidRPr="00587118" w:rsidRDefault="001939A4" w:rsidP="001939A4">
      <w:pPr>
        <w:pStyle w:val="Listenabsatz"/>
        <w:numPr>
          <w:ilvl w:val="0"/>
          <w:numId w:val="29"/>
        </w:numPr>
        <w:tabs>
          <w:tab w:val="left" w:pos="5102"/>
        </w:tabs>
        <w:ind w:left="425" w:hanging="425"/>
        <w:contextualSpacing w:val="0"/>
        <w:rPr>
          <w:sz w:val="22"/>
          <w:lang w:val="fr-CH"/>
        </w:rPr>
      </w:pPr>
      <w:r w:rsidRPr="00587118">
        <w:rPr>
          <w:sz w:val="22"/>
          <w:lang w:val="fr-CH"/>
        </w:rPr>
        <w:t xml:space="preserve">Décrivez les différents types de météorisation et les possibilités de les prévenir. Indiquez à quel moment le risque de tympanie est le plus important. </w:t>
      </w:r>
    </w:p>
    <w:p w14:paraId="006BF2E6" w14:textId="77777777" w:rsidR="001939A4" w:rsidRPr="00587118" w:rsidRDefault="001939A4" w:rsidP="001939A4">
      <w:pPr>
        <w:tabs>
          <w:tab w:val="left" w:pos="561"/>
          <w:tab w:val="left" w:pos="5102"/>
        </w:tabs>
        <w:rPr>
          <w:sz w:val="22"/>
          <w:lang w:val="fr-CH"/>
        </w:rPr>
      </w:pPr>
    </w:p>
    <w:p w14:paraId="4B3A67E8" w14:textId="6DBEB4C2" w:rsidR="001939A4" w:rsidRDefault="001939A4">
      <w:pPr>
        <w:overflowPunct/>
        <w:autoSpaceDE/>
        <w:autoSpaceDN/>
        <w:adjustRightInd/>
        <w:spacing w:after="0"/>
        <w:textAlignment w:val="auto"/>
        <w:rPr>
          <w:bCs/>
          <w:color w:val="00B050"/>
          <w:sz w:val="22"/>
          <w:lang w:val="fr-CH"/>
        </w:rPr>
      </w:pPr>
      <w:r>
        <w:rPr>
          <w:bCs/>
          <w:color w:val="00B050"/>
          <w:sz w:val="22"/>
          <w:lang w:val="fr-CH"/>
        </w:rPr>
        <w:br w:type="page"/>
      </w:r>
    </w:p>
    <w:p w14:paraId="2F52C911" w14:textId="27778038" w:rsidR="00E7777F" w:rsidRPr="00683F49" w:rsidRDefault="00E7777F" w:rsidP="00E7777F">
      <w:pPr>
        <w:pStyle w:val="berschrift1"/>
        <w:tabs>
          <w:tab w:val="right" w:pos="9498"/>
        </w:tabs>
        <w:rPr>
          <w:sz w:val="24"/>
          <w:szCs w:val="24"/>
          <w:lang w:val="fr-CH"/>
        </w:rPr>
      </w:pPr>
      <w:bookmarkStart w:id="24" w:name="_Toc191470943"/>
      <w:r w:rsidRPr="00683F49">
        <w:rPr>
          <w:sz w:val="24"/>
          <w:szCs w:val="24"/>
          <w:lang w:val="fr-CH"/>
        </w:rPr>
        <w:lastRenderedPageBreak/>
        <w:t xml:space="preserve">Sujet </w:t>
      </w:r>
      <w:r w:rsidR="00AC4A03">
        <w:rPr>
          <w:sz w:val="24"/>
          <w:szCs w:val="24"/>
          <w:lang w:val="fr-CH"/>
        </w:rPr>
        <w:t>145</w:t>
      </w:r>
      <w:r w:rsidRPr="00683F49">
        <w:rPr>
          <w:sz w:val="24"/>
          <w:szCs w:val="24"/>
          <w:lang w:val="fr-CH"/>
        </w:rPr>
        <w:t>: Évaluer la santé des onglons des vaches laitières / allaitantes</w:t>
      </w:r>
      <w:r w:rsidRPr="00683F49">
        <w:rPr>
          <w:sz w:val="24"/>
          <w:szCs w:val="24"/>
          <w:lang w:val="fr-CH"/>
        </w:rPr>
        <w:tab/>
      </w:r>
      <w:r w:rsidRPr="00683F49">
        <w:rPr>
          <w:color w:val="00B050"/>
          <w:sz w:val="24"/>
          <w:szCs w:val="24"/>
          <w:lang w:val="fr-CH"/>
        </w:rPr>
        <w:t xml:space="preserve"> | Obj. B4</w:t>
      </w:r>
      <w:bookmarkEnd w:id="24"/>
    </w:p>
    <w:p w14:paraId="15F8706A" w14:textId="77777777" w:rsidR="00E7777F" w:rsidRPr="00587118" w:rsidRDefault="00E7777F" w:rsidP="00E7777F">
      <w:pPr>
        <w:tabs>
          <w:tab w:val="left" w:pos="561"/>
          <w:tab w:val="left" w:pos="5102"/>
        </w:tabs>
        <w:rPr>
          <w:sz w:val="22"/>
          <w:lang w:val="fr-CH"/>
        </w:rPr>
      </w:pPr>
      <w:r w:rsidRPr="00587118">
        <w:rPr>
          <w:sz w:val="22"/>
          <w:lang w:val="fr-CH"/>
        </w:rPr>
        <w:t>Vous avez remarqué aujourd’hui que l’une des vaches allaitantes boite.</w:t>
      </w:r>
    </w:p>
    <w:p w14:paraId="76FD40CF" w14:textId="77777777" w:rsidR="00E7777F" w:rsidRPr="00587118" w:rsidRDefault="00E7777F" w:rsidP="00E7777F">
      <w:pPr>
        <w:pStyle w:val="Listenabsatz"/>
        <w:numPr>
          <w:ilvl w:val="0"/>
          <w:numId w:val="81"/>
        </w:numPr>
        <w:tabs>
          <w:tab w:val="left" w:pos="5102"/>
        </w:tabs>
        <w:ind w:left="426" w:hanging="426"/>
        <w:contextualSpacing w:val="0"/>
        <w:rPr>
          <w:sz w:val="22"/>
          <w:lang w:val="fr-CH"/>
        </w:rPr>
      </w:pPr>
      <w:r w:rsidRPr="00587118">
        <w:rPr>
          <w:sz w:val="22"/>
          <w:lang w:val="fr-CH"/>
        </w:rPr>
        <w:t>Évaluez en premier les caractéristiques générales de la vache à l’aide de la description linéaire et classification (DLC). (Si aucune de vos vaches ne boite, choisissez-en une pour cet exercice.)</w:t>
      </w:r>
    </w:p>
    <w:p w14:paraId="6CAC4F24" w14:textId="77777777" w:rsidR="00E7777F" w:rsidRPr="00587118" w:rsidRDefault="00E7777F" w:rsidP="00E7777F">
      <w:pPr>
        <w:pStyle w:val="Listenabsatz"/>
        <w:numPr>
          <w:ilvl w:val="0"/>
          <w:numId w:val="81"/>
        </w:numPr>
        <w:tabs>
          <w:tab w:val="left" w:pos="5102"/>
        </w:tabs>
        <w:ind w:left="425" w:hanging="425"/>
        <w:contextualSpacing w:val="0"/>
        <w:rPr>
          <w:sz w:val="22"/>
          <w:lang w:val="fr-CH"/>
        </w:rPr>
      </w:pPr>
      <w:r w:rsidRPr="00587118">
        <w:rPr>
          <w:sz w:val="22"/>
          <w:lang w:val="fr-CH"/>
        </w:rPr>
        <w:t>Amenez la vache à la cage de contention / cage de parage.</w:t>
      </w:r>
    </w:p>
    <w:p w14:paraId="2965015B" w14:textId="77777777" w:rsidR="00E7777F" w:rsidRPr="00587118" w:rsidRDefault="00E7777F" w:rsidP="00E7777F">
      <w:pPr>
        <w:pStyle w:val="Listenabsatz"/>
        <w:numPr>
          <w:ilvl w:val="0"/>
          <w:numId w:val="81"/>
        </w:numPr>
        <w:tabs>
          <w:tab w:val="left" w:pos="5102"/>
        </w:tabs>
        <w:ind w:left="425" w:hanging="425"/>
        <w:contextualSpacing w:val="0"/>
        <w:rPr>
          <w:sz w:val="22"/>
          <w:lang w:val="fr-CH"/>
        </w:rPr>
      </w:pPr>
      <w:r w:rsidRPr="00587118">
        <w:rPr>
          <w:sz w:val="22"/>
          <w:lang w:val="fr-CH"/>
        </w:rPr>
        <w:t>Nettoyez l’onglon.</w:t>
      </w:r>
    </w:p>
    <w:p w14:paraId="22F1BB7B" w14:textId="77777777" w:rsidR="00E7777F" w:rsidRPr="00587118" w:rsidRDefault="00E7777F" w:rsidP="00E7777F">
      <w:pPr>
        <w:pStyle w:val="Listenabsatz"/>
        <w:numPr>
          <w:ilvl w:val="0"/>
          <w:numId w:val="81"/>
        </w:numPr>
        <w:tabs>
          <w:tab w:val="left" w:pos="5102"/>
        </w:tabs>
        <w:ind w:left="425" w:hanging="425"/>
        <w:contextualSpacing w:val="0"/>
        <w:rPr>
          <w:sz w:val="22"/>
          <w:lang w:val="fr-CH"/>
        </w:rPr>
      </w:pPr>
      <w:r w:rsidRPr="00587118">
        <w:rPr>
          <w:sz w:val="22"/>
          <w:lang w:val="fr-CH"/>
        </w:rPr>
        <w:t>Évaluez l’état de l’onglon de cette vache. Une intervention est-elle nécessaire?</w:t>
      </w:r>
    </w:p>
    <w:p w14:paraId="2EB212BC" w14:textId="77777777" w:rsidR="00E7777F" w:rsidRPr="00587118" w:rsidRDefault="00E7777F" w:rsidP="00E7777F">
      <w:pPr>
        <w:tabs>
          <w:tab w:val="left" w:pos="561"/>
          <w:tab w:val="left" w:pos="5102"/>
        </w:tabs>
        <w:rPr>
          <w:sz w:val="22"/>
          <w:lang w:val="fr-CH"/>
        </w:rPr>
      </w:pPr>
    </w:p>
    <w:p w14:paraId="008580DB" w14:textId="77777777" w:rsidR="00E7777F" w:rsidRPr="00587118" w:rsidRDefault="00E7777F" w:rsidP="00E7777F">
      <w:pPr>
        <w:tabs>
          <w:tab w:val="left" w:pos="561"/>
          <w:tab w:val="left" w:pos="5102"/>
        </w:tabs>
        <w:rPr>
          <w:b/>
          <w:sz w:val="22"/>
          <w:lang w:val="fr-CH"/>
        </w:rPr>
      </w:pPr>
      <w:r w:rsidRPr="00587118">
        <w:rPr>
          <w:b/>
          <w:sz w:val="22"/>
          <w:lang w:val="fr-CH"/>
        </w:rPr>
        <w:t>Ressources</w:t>
      </w:r>
    </w:p>
    <w:p w14:paraId="1CACFAC6" w14:textId="77777777" w:rsidR="00E7777F" w:rsidRPr="00587118" w:rsidRDefault="00E7777F" w:rsidP="00E7777F">
      <w:pPr>
        <w:tabs>
          <w:tab w:val="left" w:pos="561"/>
          <w:tab w:val="left" w:pos="5102"/>
        </w:tabs>
        <w:rPr>
          <w:sz w:val="22"/>
          <w:lang w:val="fr-CH"/>
        </w:rPr>
      </w:pPr>
      <w:r w:rsidRPr="00587118">
        <w:rPr>
          <w:sz w:val="22"/>
          <w:lang w:val="fr-CH"/>
        </w:rPr>
        <w:t>Cage de parage</w:t>
      </w:r>
    </w:p>
    <w:p w14:paraId="331D2DA9" w14:textId="77777777" w:rsidR="00E7777F" w:rsidRPr="00587118" w:rsidRDefault="00E7777F" w:rsidP="00E7777F">
      <w:pPr>
        <w:tabs>
          <w:tab w:val="left" w:pos="561"/>
          <w:tab w:val="left" w:pos="5102"/>
        </w:tabs>
        <w:rPr>
          <w:sz w:val="22"/>
          <w:lang w:val="fr-CH"/>
        </w:rPr>
      </w:pPr>
    </w:p>
    <w:p w14:paraId="52470CA9" w14:textId="77777777" w:rsidR="00E7777F" w:rsidRDefault="00E7777F" w:rsidP="00E7777F">
      <w:pPr>
        <w:overflowPunct/>
        <w:autoSpaceDE/>
        <w:autoSpaceDN/>
        <w:adjustRightInd/>
        <w:spacing w:after="0"/>
        <w:textAlignment w:val="auto"/>
        <w:rPr>
          <w:color w:val="00B050"/>
          <w:sz w:val="22"/>
          <w:lang w:val="fr-CH"/>
        </w:rPr>
      </w:pPr>
      <w:r>
        <w:rPr>
          <w:color w:val="00B050"/>
          <w:sz w:val="22"/>
          <w:lang w:val="fr-CH"/>
        </w:rPr>
        <w:br w:type="page"/>
      </w:r>
    </w:p>
    <w:p w14:paraId="4F184461" w14:textId="40827944" w:rsidR="00E7777F" w:rsidRPr="00587118" w:rsidRDefault="00E7777F" w:rsidP="00E7777F">
      <w:pPr>
        <w:pStyle w:val="berschrift1"/>
        <w:pageBreakBefore/>
        <w:tabs>
          <w:tab w:val="clear" w:pos="851"/>
          <w:tab w:val="right" w:pos="9638"/>
        </w:tabs>
        <w:ind w:left="425" w:hanging="425"/>
        <w:rPr>
          <w:sz w:val="24"/>
          <w:lang w:val="fr-CH"/>
        </w:rPr>
      </w:pPr>
      <w:bookmarkStart w:id="25" w:name="_Toc191470944"/>
      <w:r>
        <w:rPr>
          <w:sz w:val="24"/>
          <w:lang w:val="fr-CH"/>
        </w:rPr>
        <w:lastRenderedPageBreak/>
        <w:t xml:space="preserve">Sujet </w:t>
      </w:r>
      <w:r w:rsidR="00007BAB">
        <w:rPr>
          <w:sz w:val="24"/>
          <w:lang w:val="fr-CH"/>
        </w:rPr>
        <w:t>147</w:t>
      </w:r>
      <w:r>
        <w:rPr>
          <w:sz w:val="24"/>
          <w:lang w:val="fr-CH"/>
        </w:rPr>
        <w:t xml:space="preserve">: </w:t>
      </w:r>
      <w:r w:rsidRPr="00587118">
        <w:rPr>
          <w:sz w:val="24"/>
          <w:lang w:val="fr-CH"/>
        </w:rPr>
        <w:t>Affouragement</w:t>
      </w:r>
      <w:r>
        <w:rPr>
          <w:sz w:val="24"/>
          <w:lang w:val="fr-CH"/>
        </w:rPr>
        <w:t xml:space="preserve"> (bovins)</w:t>
      </w:r>
      <w:r>
        <w:rPr>
          <w:sz w:val="24"/>
          <w:lang w:val="fr-CH"/>
        </w:rPr>
        <w:tab/>
      </w:r>
      <w:r w:rsidRPr="00D9160B">
        <w:rPr>
          <w:color w:val="00B050"/>
          <w:sz w:val="24"/>
          <w:lang w:val="fr-CH"/>
        </w:rPr>
        <w:t xml:space="preserve"> | Obj. B2.3</w:t>
      </w:r>
      <w:bookmarkEnd w:id="25"/>
    </w:p>
    <w:p w14:paraId="71041AD2" w14:textId="77777777" w:rsidR="00E7777F" w:rsidRPr="00587118" w:rsidRDefault="00E7777F" w:rsidP="00E7777F">
      <w:pPr>
        <w:tabs>
          <w:tab w:val="left" w:pos="561"/>
          <w:tab w:val="left" w:pos="5102"/>
        </w:tabs>
        <w:rPr>
          <w:sz w:val="22"/>
          <w:lang w:val="fr-CH"/>
        </w:rPr>
      </w:pPr>
      <w:r w:rsidRPr="00587118">
        <w:rPr>
          <w:sz w:val="22"/>
          <w:lang w:val="fr-CH"/>
        </w:rPr>
        <w:t xml:space="preserve">Vous allez à l’étable et procédez à l’affouragement des animaux.  </w:t>
      </w:r>
    </w:p>
    <w:p w14:paraId="4585E579" w14:textId="77777777" w:rsidR="00E7777F" w:rsidRPr="00587118" w:rsidRDefault="00E7777F" w:rsidP="00E7777F">
      <w:pPr>
        <w:pStyle w:val="Listenabsatz"/>
        <w:numPr>
          <w:ilvl w:val="0"/>
          <w:numId w:val="19"/>
        </w:numPr>
        <w:tabs>
          <w:tab w:val="left" w:pos="5102"/>
        </w:tabs>
        <w:ind w:left="426" w:hanging="426"/>
        <w:contextualSpacing w:val="0"/>
        <w:rPr>
          <w:sz w:val="22"/>
          <w:lang w:val="fr-CH"/>
        </w:rPr>
      </w:pPr>
      <w:r w:rsidRPr="00587118">
        <w:rPr>
          <w:sz w:val="22"/>
          <w:lang w:val="fr-CH"/>
        </w:rPr>
        <w:t xml:space="preserve">Affouragez les animaux. </w:t>
      </w:r>
    </w:p>
    <w:p w14:paraId="3CC11E1C" w14:textId="77777777" w:rsidR="00E7777F" w:rsidRPr="00587118" w:rsidRDefault="00E7777F" w:rsidP="00E7777F">
      <w:pPr>
        <w:pStyle w:val="Listenabsatz"/>
        <w:numPr>
          <w:ilvl w:val="0"/>
          <w:numId w:val="19"/>
        </w:numPr>
        <w:tabs>
          <w:tab w:val="left" w:pos="5102"/>
        </w:tabs>
        <w:ind w:left="425" w:hanging="425"/>
        <w:contextualSpacing w:val="0"/>
        <w:rPr>
          <w:sz w:val="22"/>
          <w:lang w:val="fr-CH"/>
        </w:rPr>
      </w:pPr>
      <w:r w:rsidRPr="00587118">
        <w:rPr>
          <w:sz w:val="22"/>
          <w:lang w:val="fr-CH"/>
        </w:rPr>
        <w:t>Donnez une estimation de la quantité de fourrage qu’une vache (ou une génisse) consomme habituellement par jour</w:t>
      </w:r>
      <w:r>
        <w:rPr>
          <w:sz w:val="22"/>
          <w:lang w:val="fr-CH"/>
        </w:rPr>
        <w:t xml:space="preserve"> (MF / MS)</w:t>
      </w:r>
    </w:p>
    <w:p w14:paraId="57ACF921" w14:textId="77777777" w:rsidR="00E7777F" w:rsidRPr="00587118" w:rsidRDefault="00E7777F" w:rsidP="00E7777F">
      <w:pPr>
        <w:pStyle w:val="Listenabsatz"/>
        <w:numPr>
          <w:ilvl w:val="0"/>
          <w:numId w:val="19"/>
        </w:numPr>
        <w:tabs>
          <w:tab w:val="left" w:pos="5102"/>
        </w:tabs>
        <w:ind w:left="425" w:hanging="425"/>
        <w:contextualSpacing w:val="0"/>
        <w:rPr>
          <w:sz w:val="22"/>
          <w:lang w:val="fr-CH"/>
        </w:rPr>
      </w:pPr>
      <w:r w:rsidRPr="00587118">
        <w:rPr>
          <w:sz w:val="22"/>
          <w:lang w:val="fr-CH"/>
        </w:rPr>
        <w:t>Vérifiez l’installation de</w:t>
      </w:r>
      <w:r>
        <w:rPr>
          <w:sz w:val="22"/>
          <w:lang w:val="fr-CH"/>
        </w:rPr>
        <w:t xml:space="preserve">s </w:t>
      </w:r>
      <w:r w:rsidRPr="00587118">
        <w:rPr>
          <w:sz w:val="22"/>
          <w:lang w:val="fr-CH"/>
        </w:rPr>
        <w:t>abreuvoir</w:t>
      </w:r>
      <w:r>
        <w:rPr>
          <w:sz w:val="22"/>
          <w:lang w:val="fr-CH"/>
        </w:rPr>
        <w:t>s</w:t>
      </w:r>
      <w:r w:rsidRPr="00587118">
        <w:rPr>
          <w:sz w:val="22"/>
          <w:lang w:val="fr-CH"/>
        </w:rPr>
        <w:t xml:space="preserve">. Évaluez l’abreuvoir en fonction de la manière de boire de la vache. Quelles sont les caractéristiques d’une bonne installation d’abreuvement ? </w:t>
      </w:r>
    </w:p>
    <w:p w14:paraId="21DE427A" w14:textId="77777777" w:rsidR="00E7777F" w:rsidRPr="00587118" w:rsidRDefault="00E7777F" w:rsidP="00E7777F">
      <w:pPr>
        <w:tabs>
          <w:tab w:val="left" w:pos="561"/>
          <w:tab w:val="left" w:pos="5102"/>
        </w:tabs>
        <w:rPr>
          <w:sz w:val="22"/>
          <w:lang w:val="fr-CH"/>
        </w:rPr>
      </w:pPr>
    </w:p>
    <w:p w14:paraId="48295A95" w14:textId="0EBDF16C" w:rsidR="00E7777F" w:rsidRDefault="00E7777F">
      <w:pPr>
        <w:overflowPunct/>
        <w:autoSpaceDE/>
        <w:autoSpaceDN/>
        <w:adjustRightInd/>
        <w:spacing w:after="0"/>
        <w:textAlignment w:val="auto"/>
        <w:rPr>
          <w:bCs/>
          <w:color w:val="00B050"/>
          <w:sz w:val="22"/>
          <w:lang w:val="fr-CH"/>
        </w:rPr>
      </w:pPr>
      <w:r>
        <w:rPr>
          <w:bCs/>
          <w:color w:val="00B050"/>
          <w:sz w:val="22"/>
          <w:lang w:val="fr-CH"/>
        </w:rPr>
        <w:br w:type="page"/>
      </w:r>
    </w:p>
    <w:p w14:paraId="7EA5E357" w14:textId="7E1738AA" w:rsidR="00E7777F" w:rsidRPr="00587118" w:rsidRDefault="00E7777F" w:rsidP="00E7777F">
      <w:pPr>
        <w:pStyle w:val="berschrift1"/>
        <w:pageBreakBefore/>
        <w:tabs>
          <w:tab w:val="clear" w:pos="851"/>
          <w:tab w:val="right" w:pos="9638"/>
        </w:tabs>
        <w:ind w:left="425" w:hanging="425"/>
        <w:rPr>
          <w:sz w:val="24"/>
          <w:lang w:val="fr-CH"/>
        </w:rPr>
      </w:pPr>
      <w:bookmarkStart w:id="26" w:name="_Toc191470945"/>
      <w:r>
        <w:rPr>
          <w:sz w:val="24"/>
          <w:lang w:val="fr-CH"/>
        </w:rPr>
        <w:lastRenderedPageBreak/>
        <w:t xml:space="preserve">Sujet </w:t>
      </w:r>
      <w:r w:rsidR="00007BAB">
        <w:rPr>
          <w:sz w:val="24"/>
          <w:lang w:val="fr-CH"/>
        </w:rPr>
        <w:t>148</w:t>
      </w:r>
      <w:r>
        <w:rPr>
          <w:sz w:val="24"/>
          <w:lang w:val="fr-CH"/>
        </w:rPr>
        <w:t xml:space="preserve">: </w:t>
      </w:r>
      <w:r w:rsidRPr="00587118">
        <w:rPr>
          <w:sz w:val="24"/>
          <w:lang w:val="fr-CH"/>
        </w:rPr>
        <w:t>Affouragement du bétail laitier</w:t>
      </w:r>
      <w:r>
        <w:rPr>
          <w:sz w:val="24"/>
          <w:lang w:val="fr-CH"/>
        </w:rPr>
        <w:tab/>
      </w:r>
      <w:r w:rsidRPr="00D9160B">
        <w:rPr>
          <w:color w:val="00B050"/>
          <w:sz w:val="24"/>
          <w:lang w:val="fr-CH"/>
        </w:rPr>
        <w:t xml:space="preserve"> | Obj. B2.3</w:t>
      </w:r>
      <w:bookmarkEnd w:id="26"/>
    </w:p>
    <w:p w14:paraId="3D0F8F58" w14:textId="77777777" w:rsidR="00E7777F" w:rsidRPr="00587118" w:rsidRDefault="00E7777F" w:rsidP="00E7777F">
      <w:pPr>
        <w:tabs>
          <w:tab w:val="left" w:pos="561"/>
          <w:tab w:val="left" w:pos="5102"/>
        </w:tabs>
        <w:rPr>
          <w:sz w:val="22"/>
          <w:lang w:val="fr-CH"/>
        </w:rPr>
      </w:pPr>
      <w:r w:rsidRPr="00587118">
        <w:rPr>
          <w:sz w:val="22"/>
          <w:lang w:val="fr-CH"/>
        </w:rPr>
        <w:t xml:space="preserve">Vous allez le soir à l’étable et vous commencez à affourager les vaches laitières. </w:t>
      </w:r>
    </w:p>
    <w:p w14:paraId="18FAFDDC" w14:textId="77777777" w:rsidR="00E7777F" w:rsidRPr="00587118" w:rsidRDefault="00E7777F" w:rsidP="00E7777F">
      <w:pPr>
        <w:pStyle w:val="Listenabsatz"/>
        <w:numPr>
          <w:ilvl w:val="0"/>
          <w:numId w:val="20"/>
        </w:numPr>
        <w:tabs>
          <w:tab w:val="left" w:pos="5102"/>
        </w:tabs>
        <w:ind w:left="426" w:hanging="426"/>
        <w:contextualSpacing w:val="0"/>
        <w:rPr>
          <w:sz w:val="22"/>
          <w:lang w:val="fr-CH"/>
        </w:rPr>
      </w:pPr>
      <w:r w:rsidRPr="00587118">
        <w:rPr>
          <w:sz w:val="22"/>
          <w:lang w:val="fr-CH"/>
        </w:rPr>
        <w:t>Effectuez, pour différentes catégories d’animaux (p.ex. aussi les vaches taries), tous les travaux et préparatifs en vue de l’affouragement et expliquez ce que vous avez fait.</w:t>
      </w:r>
    </w:p>
    <w:p w14:paraId="6FE9A10F" w14:textId="77777777" w:rsidR="00E7777F" w:rsidRPr="00587118" w:rsidRDefault="00E7777F" w:rsidP="00E7777F">
      <w:pPr>
        <w:pStyle w:val="Listenabsatz"/>
        <w:numPr>
          <w:ilvl w:val="0"/>
          <w:numId w:val="20"/>
        </w:numPr>
        <w:tabs>
          <w:tab w:val="left" w:pos="5102"/>
        </w:tabs>
        <w:ind w:left="425" w:hanging="425"/>
        <w:contextualSpacing w:val="0"/>
        <w:rPr>
          <w:sz w:val="22"/>
          <w:lang w:val="fr-CH"/>
        </w:rPr>
      </w:pPr>
      <w:r w:rsidRPr="00587118">
        <w:rPr>
          <w:sz w:val="22"/>
          <w:lang w:val="fr-CH"/>
        </w:rPr>
        <w:t xml:space="preserve">Contrôlez aussi les abreuvoirs/bassins ! </w:t>
      </w:r>
    </w:p>
    <w:p w14:paraId="70D4A8DE" w14:textId="77777777" w:rsidR="00E7777F" w:rsidRPr="00587118" w:rsidRDefault="00E7777F" w:rsidP="00E7777F">
      <w:pPr>
        <w:pStyle w:val="Listenabsatz"/>
        <w:numPr>
          <w:ilvl w:val="0"/>
          <w:numId w:val="20"/>
        </w:numPr>
        <w:tabs>
          <w:tab w:val="left" w:pos="5102"/>
        </w:tabs>
        <w:ind w:left="425" w:hanging="425"/>
        <w:contextualSpacing w:val="0"/>
        <w:rPr>
          <w:sz w:val="22"/>
          <w:lang w:val="fr-CH"/>
        </w:rPr>
      </w:pPr>
      <w:r w:rsidRPr="00587118">
        <w:rPr>
          <w:sz w:val="22"/>
          <w:lang w:val="fr-CH"/>
        </w:rPr>
        <w:t>Décrivez et expliquez le fonctionnement d’une installation d’abreuvement optimale pour des vaches laitières.</w:t>
      </w:r>
    </w:p>
    <w:p w14:paraId="295F468F" w14:textId="77777777" w:rsidR="00E7777F" w:rsidRPr="00587118" w:rsidRDefault="00E7777F" w:rsidP="00E7777F">
      <w:pPr>
        <w:tabs>
          <w:tab w:val="left" w:pos="561"/>
          <w:tab w:val="left" w:pos="5102"/>
        </w:tabs>
        <w:rPr>
          <w:sz w:val="22"/>
          <w:lang w:val="fr-CH"/>
        </w:rPr>
      </w:pPr>
    </w:p>
    <w:p w14:paraId="4722A3CE" w14:textId="77777777" w:rsidR="00E7777F" w:rsidRPr="00587118" w:rsidRDefault="00E7777F" w:rsidP="00E7777F">
      <w:pPr>
        <w:tabs>
          <w:tab w:val="left" w:pos="561"/>
          <w:tab w:val="left" w:pos="5102"/>
        </w:tabs>
        <w:rPr>
          <w:b/>
          <w:sz w:val="22"/>
          <w:lang w:val="fr-CH"/>
        </w:rPr>
      </w:pPr>
      <w:r w:rsidRPr="00587118">
        <w:rPr>
          <w:b/>
          <w:sz w:val="22"/>
          <w:lang w:val="fr-CH"/>
        </w:rPr>
        <w:t>Ressources</w:t>
      </w:r>
    </w:p>
    <w:p w14:paraId="16F2F718" w14:textId="77777777" w:rsidR="00E7777F" w:rsidRPr="00587118" w:rsidRDefault="00E7777F" w:rsidP="00E7777F">
      <w:pPr>
        <w:tabs>
          <w:tab w:val="left" w:pos="561"/>
          <w:tab w:val="left" w:pos="5102"/>
        </w:tabs>
        <w:rPr>
          <w:sz w:val="22"/>
          <w:lang w:val="fr-CH"/>
        </w:rPr>
      </w:pPr>
      <w:r w:rsidRPr="00587118">
        <w:rPr>
          <w:sz w:val="22"/>
          <w:lang w:val="fr-CH"/>
        </w:rPr>
        <w:t>Mettre à disposition un fourrage moisi ou pas très "bon" (pdt, ensilage, foin,</w:t>
      </w:r>
      <w:r>
        <w:rPr>
          <w:sz w:val="22"/>
          <w:lang w:val="fr-CH"/>
        </w:rPr>
        <w:t xml:space="preserve"> </w:t>
      </w:r>
      <w:r w:rsidRPr="00587118">
        <w:rPr>
          <w:sz w:val="22"/>
          <w:lang w:val="fr-CH"/>
        </w:rPr>
        <w:t>…)</w:t>
      </w:r>
    </w:p>
    <w:p w14:paraId="01FE24B8" w14:textId="77777777" w:rsidR="00E7777F" w:rsidRPr="00587118" w:rsidRDefault="00E7777F" w:rsidP="00E7777F">
      <w:pPr>
        <w:tabs>
          <w:tab w:val="left" w:pos="561"/>
          <w:tab w:val="left" w:pos="5102"/>
        </w:tabs>
        <w:rPr>
          <w:sz w:val="22"/>
          <w:lang w:val="fr-CH"/>
        </w:rPr>
      </w:pPr>
    </w:p>
    <w:p w14:paraId="27E384EB" w14:textId="46B758C6" w:rsidR="00E7777F" w:rsidRDefault="00E7777F">
      <w:pPr>
        <w:overflowPunct/>
        <w:autoSpaceDE/>
        <w:autoSpaceDN/>
        <w:adjustRightInd/>
        <w:spacing w:after="0"/>
        <w:textAlignment w:val="auto"/>
        <w:rPr>
          <w:bCs/>
          <w:color w:val="00B050"/>
          <w:sz w:val="22"/>
          <w:lang w:val="fr-CH"/>
        </w:rPr>
      </w:pPr>
      <w:r>
        <w:rPr>
          <w:bCs/>
          <w:color w:val="00B050"/>
          <w:sz w:val="22"/>
          <w:lang w:val="fr-CH"/>
        </w:rPr>
        <w:br w:type="page"/>
      </w:r>
    </w:p>
    <w:p w14:paraId="3487B385" w14:textId="55E32E0D" w:rsidR="00E7777F" w:rsidRPr="00683F49" w:rsidRDefault="00E7777F" w:rsidP="00E7777F">
      <w:pPr>
        <w:pStyle w:val="berschrift1"/>
        <w:tabs>
          <w:tab w:val="right" w:pos="9498"/>
        </w:tabs>
        <w:rPr>
          <w:sz w:val="24"/>
          <w:szCs w:val="24"/>
          <w:lang w:val="fr-CH"/>
        </w:rPr>
      </w:pPr>
      <w:bookmarkStart w:id="27" w:name="_Toc191470946"/>
      <w:r w:rsidRPr="00683F49">
        <w:rPr>
          <w:sz w:val="24"/>
          <w:szCs w:val="24"/>
          <w:lang w:val="fr-CH"/>
        </w:rPr>
        <w:lastRenderedPageBreak/>
        <w:t xml:space="preserve">Sujet </w:t>
      </w:r>
      <w:r w:rsidR="00007BAB">
        <w:rPr>
          <w:sz w:val="24"/>
          <w:szCs w:val="24"/>
          <w:lang w:val="fr-CH"/>
        </w:rPr>
        <w:t>149</w:t>
      </w:r>
      <w:r w:rsidRPr="00683F49">
        <w:rPr>
          <w:sz w:val="24"/>
          <w:szCs w:val="24"/>
          <w:lang w:val="fr-CH"/>
        </w:rPr>
        <w:t>: Affourragement des vaches allaitantes</w:t>
      </w:r>
      <w:r w:rsidRPr="00683F49">
        <w:rPr>
          <w:sz w:val="24"/>
          <w:szCs w:val="24"/>
          <w:lang w:val="fr-CH"/>
        </w:rPr>
        <w:tab/>
      </w:r>
      <w:r w:rsidRPr="00683F49">
        <w:rPr>
          <w:color w:val="00B050"/>
          <w:sz w:val="24"/>
          <w:szCs w:val="24"/>
          <w:lang w:val="fr-CH"/>
        </w:rPr>
        <w:t xml:space="preserve"> | Obj. B.2.2, B2.4</w:t>
      </w:r>
      <w:bookmarkEnd w:id="27"/>
    </w:p>
    <w:p w14:paraId="54FEB1EF" w14:textId="77777777" w:rsidR="00E7777F" w:rsidRPr="00587118" w:rsidRDefault="00E7777F" w:rsidP="00E7777F">
      <w:pPr>
        <w:tabs>
          <w:tab w:val="left" w:pos="561"/>
          <w:tab w:val="left" w:pos="5102"/>
        </w:tabs>
        <w:rPr>
          <w:sz w:val="22"/>
          <w:lang w:val="fr-CH"/>
        </w:rPr>
      </w:pPr>
      <w:r w:rsidRPr="00587118">
        <w:rPr>
          <w:sz w:val="22"/>
          <w:lang w:val="fr-CH"/>
        </w:rPr>
        <w:t>Vous êtes chargé d’affourrager les vaches allaitantes et les veaux.</w:t>
      </w:r>
    </w:p>
    <w:p w14:paraId="49FCF5A4" w14:textId="77777777" w:rsidR="00E7777F" w:rsidRPr="00587118" w:rsidRDefault="00E7777F" w:rsidP="00E7777F">
      <w:pPr>
        <w:pStyle w:val="Listenabsatz"/>
        <w:numPr>
          <w:ilvl w:val="0"/>
          <w:numId w:val="83"/>
        </w:numPr>
        <w:tabs>
          <w:tab w:val="left" w:pos="5102"/>
        </w:tabs>
        <w:ind w:left="426" w:hanging="426"/>
        <w:contextualSpacing w:val="0"/>
        <w:rPr>
          <w:sz w:val="22"/>
          <w:lang w:val="fr-CH"/>
        </w:rPr>
      </w:pPr>
      <w:r w:rsidRPr="00587118">
        <w:rPr>
          <w:sz w:val="22"/>
          <w:lang w:val="fr-CH"/>
        </w:rPr>
        <w:t xml:space="preserve">Affourragez les animaux et expliquez en même temps les différents besoins des divers groupes d’animaux (vaches allaitantes, veaux, vaches taries, </w:t>
      </w:r>
      <w:r>
        <w:rPr>
          <w:sz w:val="22"/>
          <w:lang w:val="fr-CH"/>
        </w:rPr>
        <w:t>éventuellement</w:t>
      </w:r>
      <w:r w:rsidRPr="00587118">
        <w:rPr>
          <w:sz w:val="22"/>
          <w:lang w:val="fr-CH"/>
        </w:rPr>
        <w:t xml:space="preserve"> génisses)</w:t>
      </w:r>
    </w:p>
    <w:p w14:paraId="086869ED" w14:textId="77777777" w:rsidR="00E7777F" w:rsidRPr="00587118" w:rsidRDefault="00E7777F" w:rsidP="00E7777F">
      <w:pPr>
        <w:pStyle w:val="Listenabsatz"/>
        <w:numPr>
          <w:ilvl w:val="0"/>
          <w:numId w:val="83"/>
        </w:numPr>
        <w:tabs>
          <w:tab w:val="left" w:pos="5102"/>
        </w:tabs>
        <w:ind w:left="425" w:hanging="425"/>
        <w:contextualSpacing w:val="0"/>
        <w:rPr>
          <w:sz w:val="22"/>
          <w:lang w:val="fr-CH"/>
        </w:rPr>
      </w:pPr>
      <w:r w:rsidRPr="00587118">
        <w:rPr>
          <w:sz w:val="22"/>
          <w:lang w:val="fr-CH"/>
        </w:rPr>
        <w:t>Évaluez la qualité des composantes de l’affourragement</w:t>
      </w:r>
    </w:p>
    <w:p w14:paraId="28B4584E" w14:textId="77777777" w:rsidR="00E7777F" w:rsidRPr="00587118" w:rsidRDefault="00E7777F" w:rsidP="00E7777F">
      <w:pPr>
        <w:pStyle w:val="Listenabsatz"/>
        <w:numPr>
          <w:ilvl w:val="0"/>
          <w:numId w:val="83"/>
        </w:numPr>
        <w:tabs>
          <w:tab w:val="left" w:pos="5102"/>
        </w:tabs>
        <w:ind w:left="425" w:hanging="425"/>
        <w:contextualSpacing w:val="0"/>
        <w:rPr>
          <w:sz w:val="22"/>
          <w:lang w:val="fr-CH"/>
        </w:rPr>
      </w:pPr>
      <w:r w:rsidRPr="00587118">
        <w:rPr>
          <w:sz w:val="22"/>
          <w:lang w:val="fr-CH"/>
        </w:rPr>
        <w:t>Contrôlez et nettoyez les abreuvoirs. Évaluez les abreuvoirs en fonction du comportement d’abreuvement de la vache et du veau.</w:t>
      </w:r>
    </w:p>
    <w:p w14:paraId="29AC6C73" w14:textId="77777777" w:rsidR="00E7777F" w:rsidRPr="00587118" w:rsidRDefault="00E7777F" w:rsidP="00E7777F">
      <w:pPr>
        <w:tabs>
          <w:tab w:val="left" w:pos="561"/>
          <w:tab w:val="left" w:pos="5102"/>
        </w:tabs>
        <w:rPr>
          <w:color w:val="00B050"/>
          <w:sz w:val="22"/>
          <w:lang w:val="fr-CH"/>
        </w:rPr>
      </w:pPr>
    </w:p>
    <w:p w14:paraId="4B997ACD" w14:textId="77777777" w:rsidR="00E7777F" w:rsidRDefault="00E7777F" w:rsidP="00E7777F">
      <w:pPr>
        <w:overflowPunct/>
        <w:autoSpaceDE/>
        <w:autoSpaceDN/>
        <w:adjustRightInd/>
        <w:spacing w:after="0"/>
        <w:textAlignment w:val="auto"/>
        <w:rPr>
          <w:color w:val="00B050"/>
          <w:sz w:val="22"/>
          <w:lang w:val="fr-CH"/>
        </w:rPr>
      </w:pPr>
      <w:r>
        <w:rPr>
          <w:color w:val="00B050"/>
          <w:sz w:val="22"/>
          <w:lang w:val="fr-CH"/>
        </w:rPr>
        <w:br w:type="page"/>
      </w:r>
    </w:p>
    <w:p w14:paraId="7F4230DB" w14:textId="1E4002E2" w:rsidR="00E7777F" w:rsidRPr="00587118" w:rsidRDefault="00E7777F" w:rsidP="00E7777F">
      <w:pPr>
        <w:pStyle w:val="berschrift1"/>
        <w:pageBreakBefore/>
        <w:tabs>
          <w:tab w:val="clear" w:pos="851"/>
          <w:tab w:val="right" w:pos="9638"/>
        </w:tabs>
        <w:ind w:left="425" w:hanging="425"/>
        <w:rPr>
          <w:sz w:val="24"/>
          <w:lang w:val="fr-CH"/>
        </w:rPr>
      </w:pPr>
      <w:bookmarkStart w:id="28" w:name="_Toc191470947"/>
      <w:r>
        <w:rPr>
          <w:sz w:val="24"/>
          <w:lang w:val="fr-CH"/>
        </w:rPr>
        <w:lastRenderedPageBreak/>
        <w:t xml:space="preserve">Sujet </w:t>
      </w:r>
      <w:r w:rsidR="00007BAB">
        <w:rPr>
          <w:sz w:val="24"/>
          <w:lang w:val="fr-CH"/>
        </w:rPr>
        <w:t>150</w:t>
      </w:r>
      <w:r>
        <w:rPr>
          <w:sz w:val="24"/>
          <w:lang w:val="fr-CH"/>
        </w:rPr>
        <w:t xml:space="preserve">: </w:t>
      </w:r>
      <w:r w:rsidRPr="00587118">
        <w:rPr>
          <w:sz w:val="24"/>
          <w:lang w:val="fr-CH"/>
        </w:rPr>
        <w:t>Préparation d’une ration de fourrage</w:t>
      </w:r>
      <w:r>
        <w:rPr>
          <w:sz w:val="24"/>
          <w:lang w:val="fr-CH"/>
        </w:rPr>
        <w:tab/>
      </w:r>
      <w:r w:rsidRPr="00D9160B">
        <w:rPr>
          <w:color w:val="00B050"/>
          <w:sz w:val="24"/>
          <w:lang w:val="fr-CH"/>
        </w:rPr>
        <w:t xml:space="preserve"> | Obj. B2.3</w:t>
      </w:r>
      <w:bookmarkEnd w:id="28"/>
    </w:p>
    <w:p w14:paraId="29594728" w14:textId="77777777" w:rsidR="00E7777F" w:rsidRPr="00587118" w:rsidRDefault="00E7777F" w:rsidP="00E7777F">
      <w:pPr>
        <w:tabs>
          <w:tab w:val="left" w:pos="561"/>
          <w:tab w:val="left" w:pos="5102"/>
        </w:tabs>
        <w:rPr>
          <w:sz w:val="22"/>
          <w:lang w:val="fr-CH"/>
        </w:rPr>
      </w:pPr>
      <w:r w:rsidRPr="00587118">
        <w:rPr>
          <w:sz w:val="22"/>
          <w:lang w:val="fr-CH"/>
        </w:rPr>
        <w:t>Le troupeau de vaches laitières/allaitantes est au pré, où il consomme une partie de sa ration. Pour la compléter, une autre partie leur est affouragée à l’étable.</w:t>
      </w:r>
    </w:p>
    <w:p w14:paraId="610B9E46" w14:textId="77777777" w:rsidR="00E7777F" w:rsidRPr="00587118" w:rsidRDefault="00E7777F" w:rsidP="00E7777F">
      <w:pPr>
        <w:pStyle w:val="Listenabsatz"/>
        <w:numPr>
          <w:ilvl w:val="0"/>
          <w:numId w:val="22"/>
        </w:numPr>
        <w:tabs>
          <w:tab w:val="left" w:pos="5102"/>
        </w:tabs>
        <w:ind w:left="426" w:hanging="426"/>
        <w:contextualSpacing w:val="0"/>
        <w:rPr>
          <w:sz w:val="22"/>
          <w:lang w:val="fr-CH"/>
        </w:rPr>
      </w:pPr>
      <w:r w:rsidRPr="00587118">
        <w:rPr>
          <w:sz w:val="22"/>
          <w:lang w:val="fr-CH"/>
        </w:rPr>
        <w:t>Préparez la ration complémentaire quotidienne pour ce troupeau. Allez chercher le fourrage là où il est entreposé, préparez-le et affouragez-le aux bêtes.</w:t>
      </w:r>
    </w:p>
    <w:p w14:paraId="15C3CDFB" w14:textId="77777777" w:rsidR="00E7777F" w:rsidRPr="00587118" w:rsidRDefault="00E7777F" w:rsidP="00E7777F">
      <w:pPr>
        <w:pStyle w:val="Listenabsatz"/>
        <w:numPr>
          <w:ilvl w:val="0"/>
          <w:numId w:val="22"/>
        </w:numPr>
        <w:tabs>
          <w:tab w:val="left" w:pos="5102"/>
        </w:tabs>
        <w:ind w:left="425" w:hanging="425"/>
        <w:contextualSpacing w:val="0"/>
        <w:rPr>
          <w:sz w:val="22"/>
          <w:lang w:val="fr-CH"/>
        </w:rPr>
      </w:pPr>
      <w:r w:rsidRPr="00587118">
        <w:rPr>
          <w:sz w:val="22"/>
          <w:lang w:val="fr-CH"/>
        </w:rPr>
        <w:t>Expliquez ce que vous faites et les particularités de l’entreprise formatrice.</w:t>
      </w:r>
    </w:p>
    <w:p w14:paraId="13C1D4E7" w14:textId="77777777" w:rsidR="00E7777F" w:rsidRPr="00587118" w:rsidRDefault="00E7777F" w:rsidP="00E7777F">
      <w:pPr>
        <w:tabs>
          <w:tab w:val="left" w:pos="561"/>
          <w:tab w:val="left" w:pos="5102"/>
        </w:tabs>
        <w:rPr>
          <w:color w:val="00B050"/>
          <w:sz w:val="22"/>
          <w:lang w:val="fr-CH"/>
        </w:rPr>
      </w:pPr>
    </w:p>
    <w:p w14:paraId="02D578FA" w14:textId="7AD19D24" w:rsidR="00E7777F" w:rsidRDefault="00E7777F">
      <w:pPr>
        <w:overflowPunct/>
        <w:autoSpaceDE/>
        <w:autoSpaceDN/>
        <w:adjustRightInd/>
        <w:spacing w:after="0"/>
        <w:textAlignment w:val="auto"/>
        <w:rPr>
          <w:bCs/>
          <w:color w:val="00B050"/>
          <w:sz w:val="22"/>
          <w:lang w:val="fr-CH"/>
        </w:rPr>
      </w:pPr>
      <w:r>
        <w:rPr>
          <w:bCs/>
          <w:color w:val="00B050"/>
          <w:sz w:val="22"/>
          <w:lang w:val="fr-CH"/>
        </w:rPr>
        <w:br w:type="page"/>
      </w:r>
    </w:p>
    <w:p w14:paraId="7B3974D1" w14:textId="55A99B7B" w:rsidR="00E7777F" w:rsidRPr="00587118" w:rsidRDefault="00E7777F" w:rsidP="00E7777F">
      <w:pPr>
        <w:pStyle w:val="berschrift1"/>
        <w:pageBreakBefore/>
        <w:tabs>
          <w:tab w:val="clear" w:pos="851"/>
          <w:tab w:val="right" w:pos="9638"/>
        </w:tabs>
        <w:ind w:left="425" w:hanging="425"/>
        <w:rPr>
          <w:sz w:val="24"/>
          <w:lang w:val="fr-CH"/>
        </w:rPr>
      </w:pPr>
      <w:bookmarkStart w:id="29" w:name="_Toc191470948"/>
      <w:r>
        <w:rPr>
          <w:sz w:val="24"/>
          <w:lang w:val="fr-CH"/>
        </w:rPr>
        <w:lastRenderedPageBreak/>
        <w:t xml:space="preserve">Sujet </w:t>
      </w:r>
      <w:r w:rsidR="00007BAB">
        <w:rPr>
          <w:sz w:val="24"/>
          <w:lang w:val="fr-CH"/>
        </w:rPr>
        <w:t>151</w:t>
      </w:r>
      <w:r>
        <w:rPr>
          <w:sz w:val="24"/>
          <w:lang w:val="fr-CH"/>
        </w:rPr>
        <w:t xml:space="preserve">: </w:t>
      </w:r>
      <w:r w:rsidRPr="00587118">
        <w:rPr>
          <w:sz w:val="24"/>
          <w:lang w:val="fr-CH"/>
        </w:rPr>
        <w:t>Observation des chaleurs</w:t>
      </w:r>
      <w:r>
        <w:rPr>
          <w:sz w:val="24"/>
          <w:lang w:val="fr-CH"/>
        </w:rPr>
        <w:t xml:space="preserve"> et reproduction de bovins</w:t>
      </w:r>
      <w:r>
        <w:rPr>
          <w:sz w:val="24"/>
          <w:lang w:val="fr-CH"/>
        </w:rPr>
        <w:tab/>
        <w:t xml:space="preserve"> </w:t>
      </w:r>
      <w:r w:rsidRPr="00D9160B">
        <w:rPr>
          <w:color w:val="00B050"/>
          <w:sz w:val="24"/>
          <w:lang w:val="fr-CH"/>
        </w:rPr>
        <w:t>| Obj. B3.3</w:t>
      </w:r>
      <w:bookmarkEnd w:id="29"/>
    </w:p>
    <w:p w14:paraId="66437CCB" w14:textId="77777777" w:rsidR="00E7777F" w:rsidRPr="00587118" w:rsidRDefault="00E7777F" w:rsidP="00E7777F">
      <w:pPr>
        <w:tabs>
          <w:tab w:val="left" w:pos="561"/>
          <w:tab w:val="left" w:pos="5102"/>
        </w:tabs>
        <w:rPr>
          <w:sz w:val="22"/>
          <w:lang w:val="fr-CH"/>
        </w:rPr>
      </w:pPr>
      <w:r w:rsidRPr="00587118">
        <w:rPr>
          <w:sz w:val="22"/>
          <w:lang w:val="fr-CH"/>
        </w:rPr>
        <w:t xml:space="preserve">Vous êtes dans l’étable et vous effectuez l’observation quotidienne des chaleurs dans le troupeau. </w:t>
      </w:r>
    </w:p>
    <w:p w14:paraId="46177626" w14:textId="77777777" w:rsidR="00E7777F" w:rsidRPr="00587118" w:rsidRDefault="00E7777F" w:rsidP="00E7777F">
      <w:pPr>
        <w:pStyle w:val="Listenabsatz"/>
        <w:numPr>
          <w:ilvl w:val="0"/>
          <w:numId w:val="23"/>
        </w:numPr>
        <w:tabs>
          <w:tab w:val="left" w:pos="5102"/>
        </w:tabs>
        <w:ind w:left="426" w:hanging="426"/>
        <w:contextualSpacing w:val="0"/>
        <w:rPr>
          <w:sz w:val="22"/>
          <w:lang w:val="fr-CH"/>
        </w:rPr>
      </w:pPr>
      <w:r w:rsidRPr="00587118">
        <w:rPr>
          <w:sz w:val="22"/>
          <w:lang w:val="fr-CH"/>
        </w:rPr>
        <w:t>Expliquez et justifiez votre manière de procéder.</w:t>
      </w:r>
    </w:p>
    <w:p w14:paraId="0D1C7A0E" w14:textId="77777777" w:rsidR="00E7777F" w:rsidRPr="00587118" w:rsidRDefault="00E7777F" w:rsidP="00E7777F">
      <w:pPr>
        <w:pStyle w:val="Listenabsatz"/>
        <w:numPr>
          <w:ilvl w:val="0"/>
          <w:numId w:val="23"/>
        </w:numPr>
        <w:tabs>
          <w:tab w:val="left" w:pos="5102"/>
        </w:tabs>
        <w:ind w:left="425" w:hanging="425"/>
        <w:contextualSpacing w:val="0"/>
        <w:rPr>
          <w:sz w:val="22"/>
          <w:lang w:val="fr-CH"/>
        </w:rPr>
      </w:pPr>
      <w:r w:rsidRPr="00587118">
        <w:rPr>
          <w:sz w:val="22"/>
          <w:lang w:val="fr-CH"/>
        </w:rPr>
        <w:t>Comment reconnaît-on des chaleurs (sans symptômes visibles clairs)</w:t>
      </w:r>
      <w:r>
        <w:rPr>
          <w:sz w:val="22"/>
          <w:lang w:val="fr-CH"/>
        </w:rPr>
        <w:t xml:space="preserve"> </w:t>
      </w:r>
      <w:r w:rsidRPr="00587118">
        <w:rPr>
          <w:sz w:val="22"/>
          <w:lang w:val="fr-CH"/>
        </w:rPr>
        <w:t>?</w:t>
      </w:r>
    </w:p>
    <w:p w14:paraId="1883344B" w14:textId="77777777" w:rsidR="00E7777F" w:rsidRPr="00587118" w:rsidRDefault="00E7777F" w:rsidP="00E7777F">
      <w:pPr>
        <w:pStyle w:val="Listenabsatz"/>
        <w:numPr>
          <w:ilvl w:val="0"/>
          <w:numId w:val="23"/>
        </w:numPr>
        <w:tabs>
          <w:tab w:val="left" w:pos="5102"/>
        </w:tabs>
        <w:ind w:left="425" w:hanging="425"/>
        <w:contextualSpacing w:val="0"/>
        <w:rPr>
          <w:sz w:val="22"/>
          <w:lang w:val="fr-CH"/>
        </w:rPr>
      </w:pPr>
      <w:r w:rsidRPr="00587118">
        <w:rPr>
          <w:sz w:val="22"/>
          <w:lang w:val="fr-CH"/>
        </w:rPr>
        <w:t>Quels sont les moyens disponibles pour aider à reconnaître les chaleurs</w:t>
      </w:r>
      <w:r>
        <w:rPr>
          <w:sz w:val="22"/>
          <w:lang w:val="fr-CH"/>
        </w:rPr>
        <w:t xml:space="preserve"> </w:t>
      </w:r>
      <w:r w:rsidRPr="00587118">
        <w:rPr>
          <w:sz w:val="22"/>
          <w:lang w:val="fr-CH"/>
        </w:rPr>
        <w:t>? Lesquels sont utilisés sur l’exploitation</w:t>
      </w:r>
      <w:r>
        <w:rPr>
          <w:sz w:val="22"/>
          <w:lang w:val="fr-CH"/>
        </w:rPr>
        <w:t xml:space="preserve"> </w:t>
      </w:r>
      <w:r w:rsidRPr="00587118">
        <w:rPr>
          <w:sz w:val="22"/>
          <w:lang w:val="fr-CH"/>
        </w:rPr>
        <w:t xml:space="preserve">? </w:t>
      </w:r>
    </w:p>
    <w:p w14:paraId="7C79E67A" w14:textId="77777777" w:rsidR="00E7777F" w:rsidRPr="00587118" w:rsidRDefault="00E7777F" w:rsidP="00E7777F">
      <w:pPr>
        <w:pStyle w:val="Listenabsatz"/>
        <w:numPr>
          <w:ilvl w:val="0"/>
          <w:numId w:val="23"/>
        </w:numPr>
        <w:tabs>
          <w:tab w:val="left" w:pos="5102"/>
        </w:tabs>
        <w:ind w:left="425" w:hanging="425"/>
        <w:contextualSpacing w:val="0"/>
        <w:rPr>
          <w:sz w:val="22"/>
          <w:lang w:val="fr-CH"/>
        </w:rPr>
      </w:pPr>
      <w:r w:rsidRPr="00587118">
        <w:rPr>
          <w:sz w:val="22"/>
          <w:lang w:val="fr-CH"/>
        </w:rPr>
        <w:t>À quoi reconnaît-on le moment optimal pour l’insémination</w:t>
      </w:r>
      <w:r>
        <w:rPr>
          <w:sz w:val="22"/>
          <w:lang w:val="fr-CH"/>
        </w:rPr>
        <w:t xml:space="preserve"> </w:t>
      </w:r>
      <w:r w:rsidRPr="00587118">
        <w:rPr>
          <w:sz w:val="22"/>
          <w:lang w:val="fr-CH"/>
        </w:rPr>
        <w:t>?</w:t>
      </w:r>
    </w:p>
    <w:p w14:paraId="6B8BD03A" w14:textId="77777777" w:rsidR="00E7777F" w:rsidRPr="00587118" w:rsidRDefault="00E7777F" w:rsidP="00E7777F">
      <w:pPr>
        <w:pStyle w:val="Listenabsatz"/>
        <w:numPr>
          <w:ilvl w:val="0"/>
          <w:numId w:val="23"/>
        </w:numPr>
        <w:tabs>
          <w:tab w:val="left" w:pos="5102"/>
        </w:tabs>
        <w:ind w:left="425" w:hanging="425"/>
        <w:contextualSpacing w:val="0"/>
        <w:rPr>
          <w:sz w:val="22"/>
          <w:lang w:val="fr-CH"/>
        </w:rPr>
      </w:pPr>
      <w:r w:rsidRPr="00635A2D">
        <w:rPr>
          <w:sz w:val="22"/>
          <w:lang w:val="fr-CH"/>
        </w:rPr>
        <w:t>Notez des chaleurs et/ou une insémination.</w:t>
      </w:r>
    </w:p>
    <w:p w14:paraId="6DC02F4A" w14:textId="77777777" w:rsidR="00E7777F" w:rsidRPr="00587118" w:rsidRDefault="00E7777F" w:rsidP="00E7777F">
      <w:pPr>
        <w:tabs>
          <w:tab w:val="left" w:pos="561"/>
          <w:tab w:val="left" w:pos="5102"/>
        </w:tabs>
        <w:rPr>
          <w:sz w:val="22"/>
          <w:lang w:val="fr-CH"/>
        </w:rPr>
      </w:pPr>
    </w:p>
    <w:p w14:paraId="00E30B38" w14:textId="77777777" w:rsidR="00E7777F" w:rsidRPr="00587118" w:rsidRDefault="00E7777F" w:rsidP="00E7777F">
      <w:pPr>
        <w:tabs>
          <w:tab w:val="left" w:pos="561"/>
          <w:tab w:val="left" w:pos="5102"/>
        </w:tabs>
        <w:rPr>
          <w:b/>
          <w:sz w:val="22"/>
          <w:lang w:val="fr-CH"/>
        </w:rPr>
      </w:pPr>
      <w:r w:rsidRPr="00587118">
        <w:rPr>
          <w:b/>
          <w:sz w:val="22"/>
          <w:lang w:val="fr-CH"/>
        </w:rPr>
        <w:t>Ressources</w:t>
      </w:r>
    </w:p>
    <w:p w14:paraId="21321506" w14:textId="77777777" w:rsidR="00E7777F" w:rsidRPr="00587118" w:rsidRDefault="00E7777F" w:rsidP="00E7777F">
      <w:pPr>
        <w:tabs>
          <w:tab w:val="left" w:pos="561"/>
          <w:tab w:val="left" w:pos="5102"/>
        </w:tabs>
        <w:rPr>
          <w:sz w:val="22"/>
          <w:lang w:val="fr-CH"/>
        </w:rPr>
      </w:pPr>
      <w:r w:rsidRPr="00587118">
        <w:rPr>
          <w:sz w:val="22"/>
          <w:lang w:val="fr-CH"/>
        </w:rPr>
        <w:t>Eventuellement un calendrier des chaleurs déjà rempli.</w:t>
      </w:r>
    </w:p>
    <w:p w14:paraId="3EDF51FE" w14:textId="77777777" w:rsidR="00E7777F" w:rsidRPr="00587118" w:rsidRDefault="00E7777F" w:rsidP="00E7777F">
      <w:pPr>
        <w:tabs>
          <w:tab w:val="left" w:pos="561"/>
          <w:tab w:val="left" w:pos="5102"/>
        </w:tabs>
        <w:rPr>
          <w:color w:val="00B050"/>
          <w:sz w:val="22"/>
          <w:lang w:val="fr-CH"/>
        </w:rPr>
      </w:pPr>
    </w:p>
    <w:p w14:paraId="56865A0C" w14:textId="718650F9" w:rsidR="00E7777F" w:rsidRDefault="00E7777F">
      <w:pPr>
        <w:overflowPunct/>
        <w:autoSpaceDE/>
        <w:autoSpaceDN/>
        <w:adjustRightInd/>
        <w:spacing w:after="0"/>
        <w:textAlignment w:val="auto"/>
        <w:rPr>
          <w:bCs/>
          <w:color w:val="00B050"/>
          <w:sz w:val="22"/>
          <w:lang w:val="fr-CH"/>
        </w:rPr>
      </w:pPr>
      <w:r>
        <w:rPr>
          <w:bCs/>
          <w:color w:val="00B050"/>
          <w:sz w:val="22"/>
          <w:lang w:val="fr-CH"/>
        </w:rPr>
        <w:br w:type="page"/>
      </w:r>
    </w:p>
    <w:p w14:paraId="1B0F47DC" w14:textId="293ADCA6" w:rsidR="00E7777F" w:rsidRPr="00683F49" w:rsidRDefault="00E7777F" w:rsidP="00E7777F">
      <w:pPr>
        <w:pStyle w:val="berschrift1"/>
        <w:rPr>
          <w:sz w:val="24"/>
          <w:szCs w:val="24"/>
          <w:lang w:val="fr-CH"/>
        </w:rPr>
      </w:pPr>
      <w:bookmarkStart w:id="30" w:name="_Toc191470949"/>
      <w:r w:rsidRPr="00683F49">
        <w:rPr>
          <w:sz w:val="24"/>
          <w:szCs w:val="24"/>
          <w:lang w:val="fr-CH"/>
        </w:rPr>
        <w:lastRenderedPageBreak/>
        <w:t xml:space="preserve">Sujet </w:t>
      </w:r>
      <w:r w:rsidR="00007BAB">
        <w:rPr>
          <w:sz w:val="24"/>
          <w:szCs w:val="24"/>
          <w:lang w:val="fr-CH"/>
        </w:rPr>
        <w:t>152</w:t>
      </w:r>
      <w:r>
        <w:rPr>
          <w:sz w:val="24"/>
          <w:szCs w:val="24"/>
          <w:lang w:val="fr-CH"/>
        </w:rPr>
        <w:t xml:space="preserve"> </w:t>
      </w:r>
      <w:r w:rsidRPr="00683F49">
        <w:rPr>
          <w:sz w:val="24"/>
          <w:szCs w:val="24"/>
          <w:lang w:val="fr-CH"/>
        </w:rPr>
        <w:t>: Préparer la vache laitière / allaitante au vêlage</w:t>
      </w:r>
      <w:r w:rsidRPr="00683F49">
        <w:rPr>
          <w:sz w:val="24"/>
          <w:szCs w:val="24"/>
          <w:lang w:val="fr-CH"/>
        </w:rPr>
        <w:tab/>
      </w:r>
      <w:r>
        <w:rPr>
          <w:sz w:val="24"/>
          <w:szCs w:val="24"/>
          <w:lang w:val="fr-CH"/>
        </w:rPr>
        <w:tab/>
      </w:r>
      <w:r w:rsidRPr="00683F49">
        <w:rPr>
          <w:color w:val="00B050"/>
          <w:sz w:val="24"/>
          <w:szCs w:val="24"/>
          <w:lang w:val="fr-CH"/>
        </w:rPr>
        <w:t xml:space="preserve"> | Obj. B1, B3, B4</w:t>
      </w:r>
      <w:bookmarkEnd w:id="30"/>
    </w:p>
    <w:p w14:paraId="34447799" w14:textId="77777777" w:rsidR="00E7777F" w:rsidRPr="00D9160B" w:rsidRDefault="00E7777F" w:rsidP="00E7777F">
      <w:pPr>
        <w:tabs>
          <w:tab w:val="left" w:pos="5102"/>
        </w:tabs>
        <w:rPr>
          <w:sz w:val="22"/>
          <w:lang w:val="fr-CH"/>
        </w:rPr>
      </w:pPr>
      <w:r w:rsidRPr="00D9160B">
        <w:rPr>
          <w:sz w:val="22"/>
          <w:lang w:val="fr-CH"/>
        </w:rPr>
        <w:t>Nous sommes dans une exploitation d’élevage allaitant</w:t>
      </w:r>
      <w:r>
        <w:rPr>
          <w:sz w:val="22"/>
          <w:lang w:val="fr-CH"/>
        </w:rPr>
        <w:t>/laitière</w:t>
      </w:r>
      <w:r w:rsidRPr="00D9160B">
        <w:rPr>
          <w:sz w:val="22"/>
          <w:lang w:val="fr-CH"/>
        </w:rPr>
        <w:t>. Dans le lot des vaches taries, une vache est proche du terme.</w:t>
      </w:r>
    </w:p>
    <w:p w14:paraId="41ACF6A8" w14:textId="77777777" w:rsidR="00E7777F" w:rsidRPr="00587118" w:rsidRDefault="00E7777F" w:rsidP="00E7777F">
      <w:pPr>
        <w:pStyle w:val="Listenabsatz"/>
        <w:numPr>
          <w:ilvl w:val="0"/>
          <w:numId w:val="39"/>
        </w:numPr>
        <w:tabs>
          <w:tab w:val="left" w:pos="5102"/>
        </w:tabs>
        <w:ind w:left="426" w:hanging="426"/>
        <w:contextualSpacing w:val="0"/>
        <w:rPr>
          <w:sz w:val="22"/>
          <w:lang w:val="fr-CH"/>
        </w:rPr>
      </w:pPr>
      <w:r w:rsidRPr="00587118">
        <w:rPr>
          <w:sz w:val="22"/>
          <w:lang w:val="fr-CH"/>
        </w:rPr>
        <w:t>Identifiez quelle vache est la plus proche du terme. Pour quand la mise-bas est-elle prévue</w:t>
      </w:r>
      <w:r>
        <w:rPr>
          <w:sz w:val="22"/>
          <w:lang w:val="fr-CH"/>
        </w:rPr>
        <w:t xml:space="preserve"> </w:t>
      </w:r>
      <w:r w:rsidRPr="00587118">
        <w:rPr>
          <w:sz w:val="22"/>
          <w:lang w:val="fr-CH"/>
        </w:rPr>
        <w:t>?</w:t>
      </w:r>
    </w:p>
    <w:p w14:paraId="237F6F36" w14:textId="77777777" w:rsidR="00E7777F" w:rsidRPr="00587118" w:rsidRDefault="00E7777F" w:rsidP="00E7777F">
      <w:pPr>
        <w:pStyle w:val="Listenabsatz"/>
        <w:numPr>
          <w:ilvl w:val="0"/>
          <w:numId w:val="39"/>
        </w:numPr>
        <w:tabs>
          <w:tab w:val="left" w:pos="5102"/>
        </w:tabs>
        <w:ind w:left="425" w:hanging="425"/>
        <w:contextualSpacing w:val="0"/>
        <w:rPr>
          <w:sz w:val="22"/>
          <w:lang w:val="fr-CH"/>
        </w:rPr>
      </w:pPr>
      <w:r w:rsidRPr="00587118">
        <w:rPr>
          <w:sz w:val="22"/>
          <w:lang w:val="fr-CH"/>
        </w:rPr>
        <w:t>Conduisez la vache dans le box de vêlage</w:t>
      </w:r>
    </w:p>
    <w:p w14:paraId="6ADA3ED6" w14:textId="77777777" w:rsidR="00E7777F" w:rsidRPr="00587118" w:rsidRDefault="00E7777F" w:rsidP="00E7777F">
      <w:pPr>
        <w:pStyle w:val="Listenabsatz"/>
        <w:numPr>
          <w:ilvl w:val="0"/>
          <w:numId w:val="39"/>
        </w:numPr>
        <w:tabs>
          <w:tab w:val="left" w:pos="5102"/>
        </w:tabs>
        <w:ind w:left="425" w:hanging="425"/>
        <w:contextualSpacing w:val="0"/>
        <w:rPr>
          <w:sz w:val="22"/>
          <w:lang w:val="fr-CH"/>
        </w:rPr>
      </w:pPr>
      <w:r w:rsidRPr="00587118">
        <w:rPr>
          <w:sz w:val="22"/>
          <w:lang w:val="fr-CH"/>
        </w:rPr>
        <w:t>Montrez les signes annonciateurs de mise-bas.</w:t>
      </w:r>
    </w:p>
    <w:p w14:paraId="51A977E0" w14:textId="77777777" w:rsidR="00E7777F" w:rsidRPr="00587118" w:rsidRDefault="00E7777F" w:rsidP="00E7777F">
      <w:pPr>
        <w:pStyle w:val="Listenabsatz"/>
        <w:numPr>
          <w:ilvl w:val="0"/>
          <w:numId w:val="39"/>
        </w:numPr>
        <w:tabs>
          <w:tab w:val="left" w:pos="5102"/>
        </w:tabs>
        <w:ind w:left="425" w:hanging="425"/>
        <w:contextualSpacing w:val="0"/>
        <w:rPr>
          <w:sz w:val="22"/>
          <w:lang w:val="fr-CH"/>
        </w:rPr>
      </w:pPr>
      <w:r w:rsidRPr="00587118">
        <w:rPr>
          <w:sz w:val="22"/>
          <w:lang w:val="fr-CH"/>
        </w:rPr>
        <w:t>Évaluez la condition physique de cette vache. En fonction du résultat, doit-on s’attendre à des problèmes lors de la mise-bas</w:t>
      </w:r>
      <w:r>
        <w:rPr>
          <w:sz w:val="22"/>
          <w:lang w:val="fr-CH"/>
        </w:rPr>
        <w:t xml:space="preserve"> </w:t>
      </w:r>
      <w:r w:rsidRPr="00587118">
        <w:rPr>
          <w:sz w:val="22"/>
          <w:lang w:val="fr-CH"/>
        </w:rPr>
        <w:t>?</w:t>
      </w:r>
    </w:p>
    <w:p w14:paraId="6D68A803" w14:textId="77777777" w:rsidR="00E7777F" w:rsidRPr="00587118" w:rsidRDefault="00E7777F" w:rsidP="00E7777F">
      <w:pPr>
        <w:pStyle w:val="Listenabsatz"/>
        <w:numPr>
          <w:ilvl w:val="0"/>
          <w:numId w:val="39"/>
        </w:numPr>
        <w:tabs>
          <w:tab w:val="left" w:pos="5102"/>
        </w:tabs>
        <w:ind w:left="425" w:hanging="425"/>
        <w:contextualSpacing w:val="0"/>
        <w:rPr>
          <w:sz w:val="22"/>
          <w:lang w:val="fr-CH"/>
        </w:rPr>
      </w:pPr>
      <w:r w:rsidRPr="00587118">
        <w:rPr>
          <w:sz w:val="22"/>
          <w:lang w:val="fr-CH"/>
        </w:rPr>
        <w:t>Évaluez le bassin de cette vache en termes de fécondité/vêlage.</w:t>
      </w:r>
    </w:p>
    <w:p w14:paraId="63025A8C" w14:textId="77777777" w:rsidR="00E7777F" w:rsidRPr="00587118" w:rsidRDefault="00E7777F" w:rsidP="00E7777F">
      <w:pPr>
        <w:pStyle w:val="Listenabsatz"/>
        <w:numPr>
          <w:ilvl w:val="0"/>
          <w:numId w:val="39"/>
        </w:numPr>
        <w:tabs>
          <w:tab w:val="left" w:pos="5102"/>
        </w:tabs>
        <w:ind w:left="425" w:hanging="425"/>
        <w:contextualSpacing w:val="0"/>
        <w:rPr>
          <w:sz w:val="22"/>
          <w:lang w:val="fr-CH"/>
        </w:rPr>
      </w:pPr>
      <w:r w:rsidRPr="00587118">
        <w:rPr>
          <w:sz w:val="22"/>
          <w:lang w:val="fr-CH"/>
        </w:rPr>
        <w:t>Vérifiez si le box est conforme aux exigences.</w:t>
      </w:r>
    </w:p>
    <w:p w14:paraId="6C589695" w14:textId="77777777" w:rsidR="00E7777F" w:rsidRPr="00587118" w:rsidRDefault="00E7777F" w:rsidP="00E7777F">
      <w:pPr>
        <w:pStyle w:val="Listenabsatz"/>
        <w:numPr>
          <w:ilvl w:val="0"/>
          <w:numId w:val="39"/>
        </w:numPr>
        <w:tabs>
          <w:tab w:val="left" w:pos="5102"/>
        </w:tabs>
        <w:ind w:left="425" w:hanging="425"/>
        <w:contextualSpacing w:val="0"/>
        <w:rPr>
          <w:sz w:val="22"/>
          <w:lang w:val="fr-CH"/>
        </w:rPr>
      </w:pPr>
      <w:r w:rsidRPr="00587118">
        <w:rPr>
          <w:sz w:val="22"/>
          <w:lang w:val="fr-CH"/>
        </w:rPr>
        <w:t>Affourrager l’animal.</w:t>
      </w:r>
    </w:p>
    <w:p w14:paraId="1D95B749" w14:textId="77777777" w:rsidR="00E7777F" w:rsidRPr="00587118" w:rsidRDefault="00E7777F" w:rsidP="00E7777F">
      <w:pPr>
        <w:tabs>
          <w:tab w:val="left" w:pos="561"/>
          <w:tab w:val="left" w:pos="5102"/>
        </w:tabs>
        <w:rPr>
          <w:sz w:val="22"/>
          <w:lang w:val="fr-CH"/>
        </w:rPr>
      </w:pPr>
    </w:p>
    <w:p w14:paraId="13A52764" w14:textId="77777777" w:rsidR="00E7777F" w:rsidRPr="00587118" w:rsidRDefault="00E7777F" w:rsidP="00E7777F">
      <w:pPr>
        <w:tabs>
          <w:tab w:val="left" w:pos="561"/>
          <w:tab w:val="left" w:pos="5102"/>
        </w:tabs>
        <w:rPr>
          <w:b/>
          <w:sz w:val="22"/>
          <w:lang w:val="fr-CH"/>
        </w:rPr>
      </w:pPr>
      <w:r w:rsidRPr="00587118">
        <w:rPr>
          <w:b/>
          <w:sz w:val="22"/>
          <w:lang w:val="fr-CH"/>
        </w:rPr>
        <w:t>Ressources</w:t>
      </w:r>
    </w:p>
    <w:p w14:paraId="41E4DFD3" w14:textId="77777777" w:rsidR="00E7777F" w:rsidRPr="00587118" w:rsidRDefault="00E7777F" w:rsidP="00E7777F">
      <w:pPr>
        <w:tabs>
          <w:tab w:val="left" w:pos="561"/>
          <w:tab w:val="left" w:pos="5102"/>
        </w:tabs>
        <w:ind w:left="561" w:hanging="561"/>
        <w:rPr>
          <w:sz w:val="22"/>
          <w:lang w:val="fr-CH"/>
        </w:rPr>
      </w:pPr>
      <w:r w:rsidRPr="00587118">
        <w:rPr>
          <w:sz w:val="22"/>
          <w:lang w:val="fr-CH"/>
        </w:rPr>
        <w:t>Liste avec les dates de saillie / calendrier des chaleurs</w:t>
      </w:r>
    </w:p>
    <w:p w14:paraId="046B79D9" w14:textId="77777777" w:rsidR="00E7777F" w:rsidRPr="00FF173B" w:rsidRDefault="00E7777F" w:rsidP="00E7777F">
      <w:pPr>
        <w:tabs>
          <w:tab w:val="left" w:pos="561"/>
          <w:tab w:val="left" w:pos="5102"/>
        </w:tabs>
        <w:ind w:left="561" w:hanging="561"/>
        <w:rPr>
          <w:sz w:val="22"/>
          <w:lang w:val="it-CH"/>
        </w:rPr>
      </w:pPr>
      <w:r w:rsidRPr="00FF173B">
        <w:rPr>
          <w:sz w:val="22"/>
          <w:lang w:val="it-CH"/>
        </w:rPr>
        <w:t>Licol (si possible)</w:t>
      </w:r>
    </w:p>
    <w:p w14:paraId="2A2E254B" w14:textId="77777777" w:rsidR="00E7777F" w:rsidRPr="00FF173B" w:rsidRDefault="00E7777F" w:rsidP="00E7777F">
      <w:pPr>
        <w:tabs>
          <w:tab w:val="left" w:pos="561"/>
          <w:tab w:val="left" w:pos="5102"/>
        </w:tabs>
        <w:ind w:left="561" w:hanging="561"/>
        <w:rPr>
          <w:sz w:val="22"/>
          <w:lang w:val="it-CH"/>
        </w:rPr>
      </w:pPr>
      <w:r w:rsidRPr="00FF173B">
        <w:rPr>
          <w:sz w:val="22"/>
          <w:lang w:val="it-CH"/>
        </w:rPr>
        <w:t>Mètre ruban</w:t>
      </w:r>
    </w:p>
    <w:p w14:paraId="47596F35" w14:textId="77777777" w:rsidR="00E7777F" w:rsidRPr="00FF173B" w:rsidRDefault="00E7777F" w:rsidP="00E7777F">
      <w:pPr>
        <w:tabs>
          <w:tab w:val="left" w:pos="561"/>
          <w:tab w:val="left" w:pos="5102"/>
        </w:tabs>
        <w:rPr>
          <w:sz w:val="22"/>
          <w:lang w:val="it-CH"/>
        </w:rPr>
      </w:pPr>
      <w:r w:rsidRPr="00FF173B">
        <w:rPr>
          <w:sz w:val="22"/>
          <w:lang w:val="it-CH"/>
        </w:rPr>
        <w:t>Mémento agricole</w:t>
      </w:r>
    </w:p>
    <w:p w14:paraId="4D0C309A" w14:textId="77777777" w:rsidR="00E7777F" w:rsidRPr="00FF173B" w:rsidRDefault="00E7777F" w:rsidP="00E7777F">
      <w:pPr>
        <w:tabs>
          <w:tab w:val="left" w:pos="561"/>
          <w:tab w:val="left" w:pos="5102"/>
        </w:tabs>
        <w:rPr>
          <w:sz w:val="22"/>
          <w:lang w:val="it-CH"/>
        </w:rPr>
      </w:pPr>
    </w:p>
    <w:p w14:paraId="12622C23" w14:textId="77777777" w:rsidR="0033669F" w:rsidRDefault="0033669F" w:rsidP="00E7777F">
      <w:pPr>
        <w:overflowPunct/>
        <w:autoSpaceDE/>
        <w:autoSpaceDN/>
        <w:adjustRightInd/>
        <w:spacing w:after="0"/>
        <w:textAlignment w:val="auto"/>
        <w:rPr>
          <w:color w:val="00B050"/>
          <w:sz w:val="22"/>
          <w:lang w:val="fr-CH"/>
        </w:rPr>
      </w:pPr>
    </w:p>
    <w:p w14:paraId="59DEAAE9" w14:textId="77777777" w:rsidR="0033669F" w:rsidRDefault="0033669F" w:rsidP="00E7777F">
      <w:pPr>
        <w:overflowPunct/>
        <w:autoSpaceDE/>
        <w:autoSpaceDN/>
        <w:adjustRightInd/>
        <w:spacing w:after="0"/>
        <w:textAlignment w:val="auto"/>
        <w:rPr>
          <w:color w:val="00B050"/>
          <w:sz w:val="22"/>
          <w:lang w:val="fr-CH"/>
        </w:rPr>
      </w:pPr>
    </w:p>
    <w:p w14:paraId="5B5FFACC" w14:textId="77777777" w:rsidR="0033669F" w:rsidRDefault="0033669F">
      <w:pPr>
        <w:overflowPunct/>
        <w:autoSpaceDE/>
        <w:autoSpaceDN/>
        <w:adjustRightInd/>
        <w:spacing w:after="0"/>
        <w:textAlignment w:val="auto"/>
        <w:rPr>
          <w:color w:val="00B050"/>
          <w:sz w:val="22"/>
          <w:lang w:val="fr-CH"/>
        </w:rPr>
      </w:pPr>
      <w:r>
        <w:rPr>
          <w:color w:val="00B050"/>
          <w:sz w:val="22"/>
          <w:lang w:val="fr-CH"/>
        </w:rPr>
        <w:br w:type="page"/>
      </w:r>
    </w:p>
    <w:p w14:paraId="02CF6F55" w14:textId="77777777" w:rsidR="0033669F" w:rsidRPr="00683F49" w:rsidRDefault="0033669F" w:rsidP="0033669F">
      <w:pPr>
        <w:pStyle w:val="berschrift1"/>
        <w:rPr>
          <w:sz w:val="24"/>
          <w:szCs w:val="24"/>
          <w:lang w:val="fr-CH"/>
        </w:rPr>
      </w:pPr>
      <w:bookmarkStart w:id="31" w:name="_Toc191470950"/>
      <w:bookmarkStart w:id="32" w:name="_Hlk191468458"/>
      <w:r w:rsidRPr="00683F49">
        <w:rPr>
          <w:sz w:val="24"/>
          <w:szCs w:val="24"/>
          <w:lang w:val="fr-CH"/>
        </w:rPr>
        <w:lastRenderedPageBreak/>
        <w:t>Sujet 71: Surveiller la santé des vaches allaitantes</w:t>
      </w:r>
      <w:r w:rsidRPr="00683F49">
        <w:rPr>
          <w:sz w:val="24"/>
          <w:szCs w:val="24"/>
          <w:lang w:val="fr-CH"/>
        </w:rPr>
        <w:tab/>
      </w:r>
      <w:r>
        <w:rPr>
          <w:sz w:val="24"/>
          <w:szCs w:val="24"/>
          <w:lang w:val="fr-CH"/>
        </w:rPr>
        <w:tab/>
      </w:r>
      <w:r>
        <w:rPr>
          <w:sz w:val="24"/>
          <w:szCs w:val="24"/>
          <w:lang w:val="fr-CH"/>
        </w:rPr>
        <w:tab/>
      </w:r>
      <w:r w:rsidRPr="00683F49">
        <w:rPr>
          <w:color w:val="00B050"/>
          <w:sz w:val="24"/>
          <w:szCs w:val="24"/>
          <w:lang w:val="fr-CH"/>
        </w:rPr>
        <w:t xml:space="preserve"> | Obj. B3, B4</w:t>
      </w:r>
      <w:bookmarkEnd w:id="31"/>
    </w:p>
    <w:p w14:paraId="6AEEB737" w14:textId="77777777" w:rsidR="0033669F" w:rsidRPr="00587118" w:rsidRDefault="0033669F" w:rsidP="0033669F">
      <w:pPr>
        <w:tabs>
          <w:tab w:val="left" w:pos="5102"/>
        </w:tabs>
        <w:rPr>
          <w:sz w:val="22"/>
          <w:lang w:val="fr-CH"/>
        </w:rPr>
      </w:pPr>
      <w:r w:rsidRPr="00587118">
        <w:rPr>
          <w:sz w:val="22"/>
          <w:lang w:val="fr-CH"/>
        </w:rPr>
        <w:t>Vous avez la tâche de surveiller la santé des vaches allaitantes qui viennent de vêler ainsi que celle de leur veau</w:t>
      </w:r>
    </w:p>
    <w:p w14:paraId="62F7A0AF" w14:textId="77777777" w:rsidR="0033669F" w:rsidRPr="00587118" w:rsidRDefault="0033669F" w:rsidP="0033669F">
      <w:pPr>
        <w:pStyle w:val="Listenabsatz"/>
        <w:numPr>
          <w:ilvl w:val="0"/>
          <w:numId w:val="77"/>
        </w:numPr>
        <w:tabs>
          <w:tab w:val="left" w:pos="5102"/>
        </w:tabs>
        <w:ind w:left="426" w:hanging="426"/>
        <w:contextualSpacing w:val="0"/>
        <w:rPr>
          <w:sz w:val="22"/>
          <w:lang w:val="fr-CH"/>
        </w:rPr>
      </w:pPr>
      <w:r w:rsidRPr="00587118">
        <w:rPr>
          <w:sz w:val="22"/>
          <w:lang w:val="fr-CH"/>
        </w:rPr>
        <w:t>Observez d’abord la vache et le veau de loin. Que constatez-vous?</w:t>
      </w:r>
    </w:p>
    <w:p w14:paraId="50DC331D" w14:textId="77777777" w:rsidR="0033669F" w:rsidRPr="00587118" w:rsidRDefault="0033669F" w:rsidP="0033669F">
      <w:pPr>
        <w:pStyle w:val="Listenabsatz"/>
        <w:numPr>
          <w:ilvl w:val="0"/>
          <w:numId w:val="77"/>
        </w:numPr>
        <w:tabs>
          <w:tab w:val="left" w:pos="5102"/>
        </w:tabs>
        <w:ind w:left="425" w:hanging="425"/>
        <w:contextualSpacing w:val="0"/>
        <w:rPr>
          <w:sz w:val="22"/>
          <w:lang w:val="fr-CH"/>
        </w:rPr>
      </w:pPr>
      <w:r>
        <w:rPr>
          <w:sz w:val="22"/>
          <w:lang w:val="fr-CH"/>
        </w:rPr>
        <w:t>Séparez</w:t>
      </w:r>
      <w:r w:rsidRPr="00587118">
        <w:rPr>
          <w:sz w:val="22"/>
          <w:lang w:val="fr-CH"/>
        </w:rPr>
        <w:t xml:space="preserve"> une vache qui vient de vêler (dans le cornadis, la cage de contention ou avec un licol)</w:t>
      </w:r>
    </w:p>
    <w:p w14:paraId="2AA1BBB3" w14:textId="77777777" w:rsidR="0033669F" w:rsidRPr="00587118" w:rsidRDefault="0033669F" w:rsidP="0033669F">
      <w:pPr>
        <w:pStyle w:val="Listenabsatz"/>
        <w:numPr>
          <w:ilvl w:val="0"/>
          <w:numId w:val="77"/>
        </w:numPr>
        <w:tabs>
          <w:tab w:val="left" w:pos="5102"/>
        </w:tabs>
        <w:ind w:left="425" w:hanging="425"/>
        <w:contextualSpacing w:val="0"/>
        <w:rPr>
          <w:sz w:val="22"/>
          <w:lang w:val="fr-CH"/>
        </w:rPr>
      </w:pPr>
      <w:r w:rsidRPr="00587118">
        <w:rPr>
          <w:sz w:val="22"/>
          <w:lang w:val="fr-CH"/>
        </w:rPr>
        <w:t>Vérifiez si la vache est en bonne santé</w:t>
      </w:r>
    </w:p>
    <w:p w14:paraId="19AA858A" w14:textId="77777777" w:rsidR="0033669F" w:rsidRPr="00587118" w:rsidRDefault="0033669F" w:rsidP="0033669F">
      <w:pPr>
        <w:pStyle w:val="Listenabsatz"/>
        <w:numPr>
          <w:ilvl w:val="0"/>
          <w:numId w:val="77"/>
        </w:numPr>
        <w:tabs>
          <w:tab w:val="left" w:pos="5102"/>
        </w:tabs>
        <w:ind w:left="425" w:hanging="425"/>
        <w:contextualSpacing w:val="0"/>
        <w:rPr>
          <w:sz w:val="22"/>
          <w:lang w:val="fr-CH"/>
        </w:rPr>
      </w:pPr>
      <w:r w:rsidRPr="00587118">
        <w:rPr>
          <w:sz w:val="22"/>
          <w:lang w:val="fr-CH"/>
        </w:rPr>
        <w:t xml:space="preserve">Si le veau n’est pas encore marqué, </w:t>
      </w:r>
      <w:r>
        <w:rPr>
          <w:sz w:val="22"/>
          <w:lang w:val="fr-CH"/>
        </w:rPr>
        <w:t>mettez</w:t>
      </w:r>
      <w:r w:rsidRPr="00587118">
        <w:rPr>
          <w:sz w:val="22"/>
          <w:lang w:val="fr-CH"/>
        </w:rPr>
        <w:t xml:space="preserve">-lui </w:t>
      </w:r>
      <w:r>
        <w:rPr>
          <w:sz w:val="22"/>
          <w:lang w:val="fr-CH"/>
        </w:rPr>
        <w:t>les</w:t>
      </w:r>
      <w:r w:rsidRPr="00587118">
        <w:rPr>
          <w:sz w:val="22"/>
          <w:lang w:val="fr-CH"/>
        </w:rPr>
        <w:t xml:space="preserve"> marque</w:t>
      </w:r>
      <w:r>
        <w:rPr>
          <w:sz w:val="22"/>
          <w:lang w:val="fr-CH"/>
        </w:rPr>
        <w:t>s</w:t>
      </w:r>
      <w:r w:rsidRPr="00587118">
        <w:rPr>
          <w:sz w:val="22"/>
          <w:lang w:val="fr-CH"/>
        </w:rPr>
        <w:t xml:space="preserve"> auriculaire</w:t>
      </w:r>
      <w:r>
        <w:rPr>
          <w:sz w:val="22"/>
          <w:lang w:val="fr-CH"/>
        </w:rPr>
        <w:t>s (avec les mesures de sécurité nécessaires)</w:t>
      </w:r>
    </w:p>
    <w:p w14:paraId="3DD1CBDC" w14:textId="77777777" w:rsidR="0033669F" w:rsidRPr="00587118" w:rsidRDefault="0033669F" w:rsidP="0033669F">
      <w:pPr>
        <w:pStyle w:val="Listenabsatz"/>
        <w:numPr>
          <w:ilvl w:val="0"/>
          <w:numId w:val="77"/>
        </w:numPr>
        <w:tabs>
          <w:tab w:val="left" w:pos="5102"/>
        </w:tabs>
        <w:ind w:left="425" w:hanging="425"/>
        <w:contextualSpacing w:val="0"/>
        <w:rPr>
          <w:sz w:val="22"/>
          <w:lang w:val="fr-CH"/>
        </w:rPr>
      </w:pPr>
      <w:r w:rsidRPr="00587118">
        <w:rPr>
          <w:sz w:val="22"/>
          <w:lang w:val="fr-CH"/>
        </w:rPr>
        <w:t>Vérifiez l’état de santé du veau</w:t>
      </w:r>
    </w:p>
    <w:p w14:paraId="348690C3" w14:textId="77777777" w:rsidR="0033669F" w:rsidRPr="00587118" w:rsidRDefault="0033669F" w:rsidP="0033669F">
      <w:pPr>
        <w:pStyle w:val="Listenabsatz"/>
        <w:numPr>
          <w:ilvl w:val="0"/>
          <w:numId w:val="77"/>
        </w:numPr>
        <w:tabs>
          <w:tab w:val="left" w:pos="5102"/>
        </w:tabs>
        <w:ind w:left="425" w:hanging="425"/>
        <w:contextualSpacing w:val="0"/>
        <w:rPr>
          <w:sz w:val="22"/>
          <w:lang w:val="fr-CH"/>
        </w:rPr>
      </w:pPr>
      <w:r>
        <w:rPr>
          <w:sz w:val="22"/>
          <w:lang w:val="fr-CH"/>
        </w:rPr>
        <w:t xml:space="preserve">Si suffisamment de temps : </w:t>
      </w:r>
      <w:r w:rsidRPr="00587118">
        <w:rPr>
          <w:sz w:val="22"/>
          <w:lang w:val="fr-CH"/>
        </w:rPr>
        <w:t>Que faites-vous à titre préventif dans votre exploitation pour la santé de la vache allaitante et du veau? Donnez-vous par exemple du sélénium ou du fer au veau? Désinfectez-vous son nombril? Lui administrez-vous le vaccin intranasal? Etc.</w:t>
      </w:r>
    </w:p>
    <w:p w14:paraId="296C5A83" w14:textId="77777777" w:rsidR="0033669F" w:rsidRPr="00587118" w:rsidRDefault="0033669F" w:rsidP="0033669F">
      <w:pPr>
        <w:pStyle w:val="Listenabsatz"/>
        <w:numPr>
          <w:ilvl w:val="0"/>
          <w:numId w:val="77"/>
        </w:numPr>
        <w:tabs>
          <w:tab w:val="left" w:pos="5102"/>
        </w:tabs>
        <w:ind w:left="425" w:hanging="425"/>
        <w:contextualSpacing w:val="0"/>
        <w:rPr>
          <w:sz w:val="22"/>
          <w:lang w:val="fr-CH"/>
        </w:rPr>
      </w:pPr>
      <w:r>
        <w:rPr>
          <w:sz w:val="22"/>
          <w:lang w:val="fr-CH"/>
        </w:rPr>
        <w:t xml:space="preserve">Si suffisamment de temps : </w:t>
      </w:r>
      <w:r w:rsidRPr="00587118">
        <w:rPr>
          <w:sz w:val="22"/>
          <w:lang w:val="fr-CH"/>
        </w:rPr>
        <w:t xml:space="preserve">Présentez la pharmacie d’étable et le journal des traitements de l’exploitation. </w:t>
      </w:r>
    </w:p>
    <w:p w14:paraId="3CD92CFB" w14:textId="77777777" w:rsidR="0033669F" w:rsidRPr="00587118" w:rsidRDefault="0033669F" w:rsidP="0033669F">
      <w:pPr>
        <w:tabs>
          <w:tab w:val="left" w:pos="561"/>
          <w:tab w:val="left" w:pos="5102"/>
        </w:tabs>
        <w:rPr>
          <w:sz w:val="22"/>
          <w:lang w:val="fr-CH"/>
        </w:rPr>
      </w:pPr>
    </w:p>
    <w:p w14:paraId="729F6768" w14:textId="77777777" w:rsidR="0033669F" w:rsidRPr="00587118" w:rsidRDefault="0033669F" w:rsidP="0033669F">
      <w:pPr>
        <w:tabs>
          <w:tab w:val="left" w:pos="561"/>
          <w:tab w:val="left" w:pos="5102"/>
        </w:tabs>
        <w:rPr>
          <w:b/>
          <w:sz w:val="22"/>
          <w:lang w:val="fr-CH"/>
        </w:rPr>
      </w:pPr>
      <w:r w:rsidRPr="00587118">
        <w:rPr>
          <w:b/>
          <w:sz w:val="22"/>
          <w:lang w:val="fr-CH"/>
        </w:rPr>
        <w:t>Ressources</w:t>
      </w:r>
    </w:p>
    <w:p w14:paraId="684EF2E5" w14:textId="77777777" w:rsidR="0033669F" w:rsidRPr="00587118" w:rsidRDefault="0033669F" w:rsidP="0033669F">
      <w:pPr>
        <w:tabs>
          <w:tab w:val="left" w:pos="561"/>
          <w:tab w:val="left" w:pos="5102"/>
        </w:tabs>
        <w:rPr>
          <w:sz w:val="22"/>
          <w:lang w:val="fr-CH"/>
        </w:rPr>
      </w:pPr>
      <w:r w:rsidRPr="00587118">
        <w:rPr>
          <w:sz w:val="22"/>
          <w:lang w:val="fr-CH"/>
        </w:rPr>
        <w:t>-</w:t>
      </w:r>
      <w:r w:rsidRPr="00587118">
        <w:rPr>
          <w:sz w:val="22"/>
          <w:lang w:val="fr-CH"/>
        </w:rPr>
        <w:tab/>
        <w:t>Thermomètre</w:t>
      </w:r>
    </w:p>
    <w:p w14:paraId="37C92D9C" w14:textId="77777777" w:rsidR="0033669F" w:rsidRPr="00587118" w:rsidRDefault="0033669F" w:rsidP="0033669F">
      <w:pPr>
        <w:tabs>
          <w:tab w:val="left" w:pos="561"/>
          <w:tab w:val="left" w:pos="5102"/>
        </w:tabs>
        <w:rPr>
          <w:sz w:val="22"/>
          <w:lang w:val="fr-CH"/>
        </w:rPr>
      </w:pPr>
      <w:r w:rsidRPr="00587118">
        <w:rPr>
          <w:sz w:val="22"/>
          <w:lang w:val="fr-CH"/>
        </w:rPr>
        <w:t>-</w:t>
      </w:r>
      <w:r w:rsidRPr="00587118">
        <w:rPr>
          <w:sz w:val="22"/>
          <w:lang w:val="fr-CH"/>
        </w:rPr>
        <w:tab/>
        <w:t>Pharmacie d’étable</w:t>
      </w:r>
    </w:p>
    <w:p w14:paraId="3BE77B29" w14:textId="77777777" w:rsidR="0033669F" w:rsidRPr="00587118" w:rsidRDefault="0033669F" w:rsidP="0033669F">
      <w:pPr>
        <w:tabs>
          <w:tab w:val="left" w:pos="561"/>
          <w:tab w:val="left" w:pos="5102"/>
        </w:tabs>
        <w:rPr>
          <w:sz w:val="22"/>
          <w:lang w:val="fr-CH"/>
        </w:rPr>
      </w:pPr>
      <w:r w:rsidRPr="00587118">
        <w:rPr>
          <w:sz w:val="22"/>
          <w:lang w:val="fr-CH"/>
        </w:rPr>
        <w:t>-</w:t>
      </w:r>
      <w:r w:rsidRPr="00587118">
        <w:rPr>
          <w:sz w:val="22"/>
          <w:lang w:val="fr-CH"/>
        </w:rPr>
        <w:tab/>
        <w:t>Journal des traitements</w:t>
      </w:r>
    </w:p>
    <w:p w14:paraId="3A6CA44B" w14:textId="77777777" w:rsidR="0033669F" w:rsidRPr="00587118" w:rsidRDefault="0033669F" w:rsidP="0033669F">
      <w:pPr>
        <w:tabs>
          <w:tab w:val="left" w:pos="561"/>
          <w:tab w:val="left" w:pos="5102"/>
        </w:tabs>
        <w:rPr>
          <w:sz w:val="22"/>
          <w:lang w:val="fr-CH"/>
        </w:rPr>
      </w:pPr>
      <w:r w:rsidRPr="00587118">
        <w:rPr>
          <w:sz w:val="22"/>
          <w:lang w:val="fr-CH"/>
        </w:rPr>
        <w:t>-</w:t>
      </w:r>
      <w:r w:rsidRPr="00587118">
        <w:rPr>
          <w:sz w:val="22"/>
          <w:lang w:val="fr-CH"/>
        </w:rPr>
        <w:tab/>
        <w:t>Pâte de fer, seringue à base de sélénium, savon à base d’iode ou autre</w:t>
      </w:r>
    </w:p>
    <w:p w14:paraId="74E7A743" w14:textId="77777777" w:rsidR="0033669F" w:rsidRPr="00587118" w:rsidRDefault="0033669F" w:rsidP="0033669F">
      <w:pPr>
        <w:tabs>
          <w:tab w:val="left" w:pos="561"/>
          <w:tab w:val="left" w:pos="5102"/>
        </w:tabs>
        <w:rPr>
          <w:sz w:val="22"/>
          <w:lang w:val="fr-CH"/>
        </w:rPr>
      </w:pPr>
    </w:p>
    <w:p w14:paraId="1DE34B94" w14:textId="1E2102B3" w:rsidR="00E7777F" w:rsidRDefault="0033669F" w:rsidP="00E7777F">
      <w:pPr>
        <w:overflowPunct/>
        <w:autoSpaceDE/>
        <w:autoSpaceDN/>
        <w:adjustRightInd/>
        <w:spacing w:after="0"/>
        <w:textAlignment w:val="auto"/>
        <w:rPr>
          <w:color w:val="00B050"/>
          <w:sz w:val="22"/>
          <w:lang w:val="fr-CH"/>
        </w:rPr>
      </w:pPr>
      <w:r>
        <w:rPr>
          <w:color w:val="00B050"/>
          <w:sz w:val="22"/>
          <w:lang w:val="fr-CH"/>
        </w:rPr>
        <w:br w:type="page"/>
      </w:r>
      <w:bookmarkEnd w:id="32"/>
    </w:p>
    <w:p w14:paraId="5E766E17" w14:textId="40583626" w:rsidR="00E7777F" w:rsidRPr="00587118" w:rsidRDefault="00E7777F" w:rsidP="00E7777F">
      <w:pPr>
        <w:pStyle w:val="berschrift1"/>
        <w:pageBreakBefore/>
        <w:tabs>
          <w:tab w:val="clear" w:pos="851"/>
          <w:tab w:val="right" w:pos="9638"/>
        </w:tabs>
        <w:ind w:left="425" w:hanging="425"/>
        <w:rPr>
          <w:sz w:val="24"/>
          <w:lang w:val="fr-CH"/>
        </w:rPr>
      </w:pPr>
      <w:bookmarkStart w:id="33" w:name="_Toc191470951"/>
      <w:r>
        <w:rPr>
          <w:sz w:val="24"/>
          <w:lang w:val="fr-CH"/>
        </w:rPr>
        <w:lastRenderedPageBreak/>
        <w:t xml:space="preserve">Sujet </w:t>
      </w:r>
      <w:r w:rsidR="00007BAB">
        <w:rPr>
          <w:sz w:val="24"/>
          <w:lang w:val="fr-CH"/>
        </w:rPr>
        <w:t>154</w:t>
      </w:r>
      <w:r>
        <w:rPr>
          <w:sz w:val="24"/>
          <w:lang w:val="fr-CH"/>
        </w:rPr>
        <w:t xml:space="preserve">: </w:t>
      </w:r>
      <w:r w:rsidRPr="00587118">
        <w:rPr>
          <w:sz w:val="24"/>
          <w:lang w:val="fr-CH"/>
        </w:rPr>
        <w:t>Toiletter une vache</w:t>
      </w:r>
      <w:r>
        <w:rPr>
          <w:sz w:val="24"/>
          <w:lang w:val="fr-CH"/>
        </w:rPr>
        <w:t xml:space="preserve"> pour la classification (Vache laitière)</w:t>
      </w:r>
      <w:r>
        <w:rPr>
          <w:sz w:val="24"/>
          <w:lang w:val="fr-CH"/>
        </w:rPr>
        <w:tab/>
        <w:t xml:space="preserve"> </w:t>
      </w:r>
      <w:r w:rsidRPr="00D9160B">
        <w:rPr>
          <w:color w:val="00B050"/>
          <w:sz w:val="24"/>
          <w:lang w:val="fr-CH"/>
        </w:rPr>
        <w:t>| Obj. B1.2</w:t>
      </w:r>
      <w:bookmarkEnd w:id="33"/>
    </w:p>
    <w:p w14:paraId="006A46EB" w14:textId="77777777" w:rsidR="00E7777F" w:rsidRPr="00587118" w:rsidRDefault="00E7777F" w:rsidP="00E7777F">
      <w:pPr>
        <w:tabs>
          <w:tab w:val="left" w:pos="561"/>
          <w:tab w:val="left" w:pos="5102"/>
        </w:tabs>
        <w:rPr>
          <w:sz w:val="22"/>
          <w:lang w:val="fr-CH"/>
        </w:rPr>
      </w:pPr>
      <w:r w:rsidRPr="00587118">
        <w:rPr>
          <w:sz w:val="22"/>
          <w:lang w:val="fr-CH"/>
        </w:rPr>
        <w:t>Le lendemain, des vaches seront présentées au classificateur de l’association d’élevage à laquelle l’exploitation est affiliée. Vous devez aller chercher une des vaches concernées, la nettoyer et la laver.</w:t>
      </w:r>
    </w:p>
    <w:p w14:paraId="082F61B1" w14:textId="77777777" w:rsidR="00E7777F" w:rsidRPr="00587118" w:rsidRDefault="00E7777F" w:rsidP="00E7777F">
      <w:pPr>
        <w:pStyle w:val="Listenabsatz"/>
        <w:numPr>
          <w:ilvl w:val="0"/>
          <w:numId w:val="17"/>
        </w:numPr>
        <w:tabs>
          <w:tab w:val="left" w:pos="5102"/>
        </w:tabs>
        <w:ind w:left="426" w:hanging="426"/>
        <w:contextualSpacing w:val="0"/>
        <w:rPr>
          <w:sz w:val="22"/>
          <w:lang w:val="fr-CH"/>
        </w:rPr>
      </w:pPr>
      <w:r w:rsidRPr="00587118">
        <w:rPr>
          <w:sz w:val="22"/>
          <w:lang w:val="fr-CH"/>
        </w:rPr>
        <w:t>Expliquez les règles de bonnes pratiques d’approche et de manipulation des bovins.</w:t>
      </w:r>
    </w:p>
    <w:p w14:paraId="1CC37F3F" w14:textId="77777777" w:rsidR="00E7777F" w:rsidRPr="004262B4" w:rsidRDefault="00E7777F" w:rsidP="00E7777F">
      <w:pPr>
        <w:pStyle w:val="Listenabsatz"/>
        <w:numPr>
          <w:ilvl w:val="0"/>
          <w:numId w:val="17"/>
        </w:numPr>
        <w:tabs>
          <w:tab w:val="left" w:pos="5102"/>
        </w:tabs>
        <w:ind w:left="425" w:hanging="425"/>
        <w:contextualSpacing w:val="0"/>
        <w:rPr>
          <w:sz w:val="22"/>
          <w:lang w:val="fr-CH"/>
        </w:rPr>
      </w:pPr>
      <w:r w:rsidRPr="004262B4">
        <w:rPr>
          <w:sz w:val="22"/>
          <w:lang w:val="fr-CH"/>
        </w:rPr>
        <w:t>Approchez la vache désignée pour la munir d’un licol. Conduisez la vache à la place de toilettage indiquée et attachez-la.</w:t>
      </w:r>
    </w:p>
    <w:p w14:paraId="12F55EDB" w14:textId="77777777" w:rsidR="00E7777F" w:rsidRPr="00587118" w:rsidRDefault="00E7777F" w:rsidP="00E7777F">
      <w:pPr>
        <w:pStyle w:val="Listenabsatz"/>
        <w:numPr>
          <w:ilvl w:val="0"/>
          <w:numId w:val="17"/>
        </w:numPr>
        <w:tabs>
          <w:tab w:val="left" w:pos="5102"/>
        </w:tabs>
        <w:ind w:left="425" w:hanging="425"/>
        <w:contextualSpacing w:val="0"/>
        <w:rPr>
          <w:sz w:val="22"/>
          <w:lang w:val="fr-CH"/>
        </w:rPr>
      </w:pPr>
      <w:r w:rsidRPr="00587118">
        <w:rPr>
          <w:sz w:val="22"/>
          <w:lang w:val="fr-CH"/>
        </w:rPr>
        <w:t>Devant la vache expliquez le but du toilettage et comment vous allez procéder dans les meilleures conditions possibles du point de vue sécurité.</w:t>
      </w:r>
    </w:p>
    <w:p w14:paraId="6A44B3E9" w14:textId="77777777" w:rsidR="00E7777F" w:rsidRPr="00587118" w:rsidRDefault="00E7777F" w:rsidP="00E7777F">
      <w:pPr>
        <w:pStyle w:val="Listenabsatz"/>
        <w:numPr>
          <w:ilvl w:val="0"/>
          <w:numId w:val="17"/>
        </w:numPr>
        <w:tabs>
          <w:tab w:val="left" w:pos="5102"/>
        </w:tabs>
        <w:ind w:left="425" w:hanging="425"/>
        <w:contextualSpacing w:val="0"/>
        <w:rPr>
          <w:sz w:val="22"/>
          <w:lang w:val="fr-CH"/>
        </w:rPr>
      </w:pPr>
      <w:r w:rsidRPr="00587118">
        <w:rPr>
          <w:sz w:val="22"/>
          <w:lang w:val="fr-CH"/>
        </w:rPr>
        <w:t>Lavez la vache au moyen du nettoyeur haute pression mis à disposition.</w:t>
      </w:r>
    </w:p>
    <w:p w14:paraId="68B6EA9D" w14:textId="77777777" w:rsidR="00E7777F" w:rsidRPr="00587118" w:rsidRDefault="00E7777F" w:rsidP="00E7777F">
      <w:pPr>
        <w:tabs>
          <w:tab w:val="left" w:pos="561"/>
          <w:tab w:val="left" w:pos="5102"/>
        </w:tabs>
        <w:rPr>
          <w:sz w:val="22"/>
          <w:lang w:val="fr-CH"/>
        </w:rPr>
      </w:pPr>
    </w:p>
    <w:p w14:paraId="4C538005" w14:textId="77777777" w:rsidR="00E7777F" w:rsidRPr="00587118" w:rsidRDefault="00E7777F" w:rsidP="00E7777F">
      <w:pPr>
        <w:tabs>
          <w:tab w:val="left" w:pos="561"/>
          <w:tab w:val="left" w:pos="5102"/>
        </w:tabs>
        <w:rPr>
          <w:b/>
          <w:sz w:val="22"/>
          <w:lang w:val="fr-CH"/>
        </w:rPr>
      </w:pPr>
      <w:r w:rsidRPr="00587118">
        <w:rPr>
          <w:b/>
          <w:sz w:val="22"/>
          <w:lang w:val="fr-CH"/>
        </w:rPr>
        <w:t>Ressources</w:t>
      </w:r>
    </w:p>
    <w:p w14:paraId="3A632ABD" w14:textId="77777777" w:rsidR="00E7777F" w:rsidRPr="00587118" w:rsidRDefault="00E7777F" w:rsidP="00E7777F">
      <w:pPr>
        <w:tabs>
          <w:tab w:val="left" w:pos="561"/>
          <w:tab w:val="left" w:pos="5102"/>
        </w:tabs>
        <w:ind w:left="561" w:hanging="561"/>
        <w:rPr>
          <w:sz w:val="22"/>
          <w:lang w:val="fr-CH"/>
        </w:rPr>
      </w:pPr>
      <w:r w:rsidRPr="00587118">
        <w:rPr>
          <w:sz w:val="22"/>
          <w:lang w:val="fr-CH"/>
        </w:rPr>
        <w:t>L’animal choisi pour l’exercice n’a pas de défaut de caractère.</w:t>
      </w:r>
    </w:p>
    <w:p w14:paraId="096B7638" w14:textId="77777777" w:rsidR="00E7777F" w:rsidRPr="00587118" w:rsidRDefault="00E7777F" w:rsidP="00E7777F">
      <w:pPr>
        <w:tabs>
          <w:tab w:val="left" w:pos="561"/>
          <w:tab w:val="left" w:pos="5102"/>
        </w:tabs>
        <w:rPr>
          <w:sz w:val="22"/>
          <w:lang w:val="fr-CH"/>
        </w:rPr>
      </w:pPr>
      <w:r w:rsidRPr="00587118">
        <w:rPr>
          <w:sz w:val="22"/>
          <w:lang w:val="fr-CH"/>
        </w:rPr>
        <w:t>Les moyens auxiliaires mis à disposition correspondent à du matériel courant.</w:t>
      </w:r>
    </w:p>
    <w:p w14:paraId="7AA308D9" w14:textId="77777777" w:rsidR="00E7777F" w:rsidRPr="00587118" w:rsidRDefault="00E7777F" w:rsidP="00E7777F">
      <w:pPr>
        <w:tabs>
          <w:tab w:val="left" w:pos="561"/>
          <w:tab w:val="left" w:pos="5102"/>
        </w:tabs>
        <w:rPr>
          <w:sz w:val="22"/>
          <w:lang w:val="fr-CH"/>
        </w:rPr>
      </w:pPr>
    </w:p>
    <w:p w14:paraId="37B7B81A" w14:textId="77777777" w:rsidR="00E7777F" w:rsidRPr="00587118" w:rsidRDefault="00E7777F" w:rsidP="00E7777F">
      <w:pPr>
        <w:tabs>
          <w:tab w:val="left" w:pos="561"/>
          <w:tab w:val="left" w:pos="5102"/>
        </w:tabs>
        <w:rPr>
          <w:color w:val="00B050"/>
          <w:sz w:val="22"/>
          <w:lang w:val="fr-CH"/>
        </w:rPr>
      </w:pPr>
    </w:p>
    <w:p w14:paraId="48DD54BF" w14:textId="026D0417" w:rsidR="00E7777F" w:rsidRDefault="00E7777F">
      <w:pPr>
        <w:overflowPunct/>
        <w:autoSpaceDE/>
        <w:autoSpaceDN/>
        <w:adjustRightInd/>
        <w:spacing w:after="0"/>
        <w:textAlignment w:val="auto"/>
        <w:rPr>
          <w:bCs/>
          <w:color w:val="00B050"/>
          <w:sz w:val="22"/>
          <w:lang w:val="fr-CH"/>
        </w:rPr>
      </w:pPr>
      <w:r>
        <w:rPr>
          <w:bCs/>
          <w:color w:val="00B050"/>
          <w:sz w:val="22"/>
          <w:lang w:val="fr-CH"/>
        </w:rPr>
        <w:br w:type="page"/>
      </w:r>
    </w:p>
    <w:p w14:paraId="6A0EF0A3" w14:textId="6E14D50F" w:rsidR="00E7777F" w:rsidRPr="00683F49" w:rsidRDefault="00E7777F" w:rsidP="00E7777F">
      <w:pPr>
        <w:pStyle w:val="berschrift1"/>
        <w:tabs>
          <w:tab w:val="right" w:pos="9498"/>
        </w:tabs>
        <w:rPr>
          <w:sz w:val="24"/>
          <w:szCs w:val="24"/>
          <w:lang w:val="fr-CH"/>
        </w:rPr>
      </w:pPr>
      <w:bookmarkStart w:id="34" w:name="_Toc191470952"/>
      <w:r w:rsidRPr="00683F49">
        <w:rPr>
          <w:sz w:val="24"/>
          <w:szCs w:val="24"/>
          <w:lang w:val="fr-CH"/>
        </w:rPr>
        <w:lastRenderedPageBreak/>
        <w:t xml:space="preserve">Sujet </w:t>
      </w:r>
      <w:r w:rsidR="00007BAB">
        <w:rPr>
          <w:sz w:val="24"/>
          <w:szCs w:val="24"/>
          <w:lang w:val="fr-CH"/>
        </w:rPr>
        <w:t>156</w:t>
      </w:r>
      <w:r w:rsidRPr="00683F49">
        <w:rPr>
          <w:sz w:val="24"/>
          <w:szCs w:val="24"/>
          <w:lang w:val="fr-CH"/>
        </w:rPr>
        <w:t>: Préparer une vache laitière / allaitante à l’abattage</w:t>
      </w:r>
      <w:r w:rsidRPr="00683F49">
        <w:rPr>
          <w:sz w:val="24"/>
          <w:szCs w:val="24"/>
          <w:lang w:val="fr-CH"/>
        </w:rPr>
        <w:tab/>
      </w:r>
      <w:r w:rsidRPr="00683F49">
        <w:rPr>
          <w:color w:val="00B050"/>
          <w:sz w:val="24"/>
          <w:szCs w:val="24"/>
          <w:lang w:val="fr-CH"/>
        </w:rPr>
        <w:t xml:space="preserve"> | Obj. B5, B6.2</w:t>
      </w:r>
      <w:bookmarkEnd w:id="34"/>
    </w:p>
    <w:p w14:paraId="5A3289C9" w14:textId="77777777" w:rsidR="00E7777F" w:rsidRPr="00587118" w:rsidRDefault="00E7777F" w:rsidP="00E7777F">
      <w:pPr>
        <w:tabs>
          <w:tab w:val="left" w:pos="561"/>
          <w:tab w:val="left" w:pos="5102"/>
        </w:tabs>
        <w:rPr>
          <w:sz w:val="22"/>
          <w:lang w:val="fr-CH"/>
        </w:rPr>
      </w:pPr>
      <w:r w:rsidRPr="00587118">
        <w:rPr>
          <w:sz w:val="22"/>
          <w:lang w:val="fr-CH"/>
        </w:rPr>
        <w:t>Vous devez éliminer une vache qui ne correspond pas à l’image que vous vous faites d’une vache économiquement rentable.</w:t>
      </w:r>
    </w:p>
    <w:p w14:paraId="5FDCC56D" w14:textId="77777777" w:rsidR="00E7777F" w:rsidRPr="00587118" w:rsidRDefault="00E7777F" w:rsidP="00E7777F">
      <w:pPr>
        <w:pStyle w:val="Listenabsatz"/>
        <w:numPr>
          <w:ilvl w:val="0"/>
          <w:numId w:val="87"/>
        </w:numPr>
        <w:tabs>
          <w:tab w:val="left" w:pos="5102"/>
        </w:tabs>
        <w:ind w:left="426" w:hanging="426"/>
        <w:contextualSpacing w:val="0"/>
        <w:rPr>
          <w:sz w:val="22"/>
          <w:lang w:val="fr-CH"/>
        </w:rPr>
      </w:pPr>
      <w:r>
        <w:rPr>
          <w:sz w:val="22"/>
          <w:lang w:val="fr-CH"/>
        </w:rPr>
        <w:t xml:space="preserve">Séparez </w:t>
      </w:r>
      <w:r w:rsidRPr="00587118">
        <w:rPr>
          <w:sz w:val="22"/>
          <w:lang w:val="fr-CH"/>
        </w:rPr>
        <w:t>une vache (dans le cornadis ou la cage de détention), si possible une vache qui sera éliminée.</w:t>
      </w:r>
    </w:p>
    <w:p w14:paraId="338EC588" w14:textId="77777777" w:rsidR="00E7777F" w:rsidRPr="00587118" w:rsidRDefault="00E7777F" w:rsidP="00E7777F">
      <w:pPr>
        <w:pStyle w:val="Listenabsatz"/>
        <w:numPr>
          <w:ilvl w:val="0"/>
          <w:numId w:val="87"/>
        </w:numPr>
        <w:tabs>
          <w:tab w:val="left" w:pos="5102"/>
        </w:tabs>
        <w:ind w:left="425" w:hanging="425"/>
        <w:contextualSpacing w:val="0"/>
        <w:rPr>
          <w:sz w:val="22"/>
          <w:lang w:val="fr-CH"/>
        </w:rPr>
      </w:pPr>
      <w:r w:rsidRPr="00587118">
        <w:rPr>
          <w:sz w:val="22"/>
          <w:lang w:val="fr-CH"/>
        </w:rPr>
        <w:t xml:space="preserve">Montrez sur cette vache quels critères sont essentiels pour qu’une vache </w:t>
      </w:r>
      <w:r>
        <w:rPr>
          <w:sz w:val="22"/>
          <w:lang w:val="fr-CH"/>
        </w:rPr>
        <w:t xml:space="preserve">laitière / allaitante </w:t>
      </w:r>
      <w:r w:rsidRPr="00587118">
        <w:rPr>
          <w:sz w:val="22"/>
          <w:lang w:val="fr-CH"/>
        </w:rPr>
        <w:t>soit économiquement rentable.</w:t>
      </w:r>
    </w:p>
    <w:p w14:paraId="073CD192" w14:textId="77777777" w:rsidR="00E7777F" w:rsidRPr="00587118" w:rsidRDefault="00E7777F" w:rsidP="00E7777F">
      <w:pPr>
        <w:pStyle w:val="Listenabsatz"/>
        <w:numPr>
          <w:ilvl w:val="0"/>
          <w:numId w:val="87"/>
        </w:numPr>
        <w:tabs>
          <w:tab w:val="left" w:pos="5102"/>
        </w:tabs>
        <w:ind w:left="425" w:hanging="425"/>
        <w:contextualSpacing w:val="0"/>
        <w:rPr>
          <w:sz w:val="22"/>
          <w:lang w:val="fr-CH"/>
        </w:rPr>
      </w:pPr>
      <w:r w:rsidRPr="00587118">
        <w:rPr>
          <w:sz w:val="22"/>
          <w:lang w:val="fr-CH"/>
        </w:rPr>
        <w:t>Évaluez la charnure et l’état d’engraissement de la vache.</w:t>
      </w:r>
    </w:p>
    <w:p w14:paraId="43407560" w14:textId="77777777" w:rsidR="00E7777F" w:rsidRPr="00587118" w:rsidRDefault="00E7777F" w:rsidP="00E7777F">
      <w:pPr>
        <w:pStyle w:val="Listenabsatz"/>
        <w:numPr>
          <w:ilvl w:val="0"/>
          <w:numId w:val="87"/>
        </w:numPr>
        <w:tabs>
          <w:tab w:val="left" w:pos="5102"/>
        </w:tabs>
        <w:ind w:left="425" w:hanging="425"/>
        <w:contextualSpacing w:val="0"/>
        <w:rPr>
          <w:sz w:val="22"/>
          <w:lang w:val="fr-CH"/>
        </w:rPr>
      </w:pPr>
      <w:r w:rsidRPr="00587118">
        <w:rPr>
          <w:sz w:val="22"/>
          <w:lang w:val="fr-CH"/>
        </w:rPr>
        <w:t>Estimez ou mesurez en premier lieu le poids, puis le prix de vente de la vache si vous l’abattiez cette semaine.</w:t>
      </w:r>
    </w:p>
    <w:p w14:paraId="1AE3CB94" w14:textId="77777777" w:rsidR="00E7777F" w:rsidRPr="00587118" w:rsidRDefault="00E7777F" w:rsidP="00E7777F">
      <w:pPr>
        <w:pStyle w:val="Listenabsatz"/>
        <w:numPr>
          <w:ilvl w:val="0"/>
          <w:numId w:val="87"/>
        </w:numPr>
        <w:tabs>
          <w:tab w:val="left" w:pos="5102"/>
        </w:tabs>
        <w:ind w:left="425" w:hanging="425"/>
        <w:contextualSpacing w:val="0"/>
        <w:rPr>
          <w:sz w:val="22"/>
          <w:lang w:val="fr-CH"/>
        </w:rPr>
      </w:pPr>
      <w:r w:rsidRPr="00587118">
        <w:rPr>
          <w:sz w:val="22"/>
          <w:lang w:val="fr-CH"/>
        </w:rPr>
        <w:t>Préparez le document d’accompagnement.</w:t>
      </w:r>
    </w:p>
    <w:p w14:paraId="3005AF3A" w14:textId="77777777" w:rsidR="00E7777F" w:rsidRPr="00587118" w:rsidRDefault="00E7777F" w:rsidP="00E7777F">
      <w:pPr>
        <w:tabs>
          <w:tab w:val="left" w:pos="561"/>
          <w:tab w:val="left" w:pos="5102"/>
        </w:tabs>
        <w:rPr>
          <w:sz w:val="22"/>
          <w:lang w:val="fr-CH"/>
        </w:rPr>
      </w:pPr>
    </w:p>
    <w:p w14:paraId="65202254" w14:textId="77777777" w:rsidR="00E7777F" w:rsidRPr="00587118" w:rsidRDefault="00E7777F" w:rsidP="00E7777F">
      <w:pPr>
        <w:tabs>
          <w:tab w:val="left" w:pos="561"/>
          <w:tab w:val="left" w:pos="5102"/>
        </w:tabs>
        <w:rPr>
          <w:b/>
          <w:sz w:val="22"/>
          <w:lang w:val="fr-CH"/>
        </w:rPr>
      </w:pPr>
      <w:r w:rsidRPr="00587118">
        <w:rPr>
          <w:b/>
          <w:sz w:val="22"/>
          <w:lang w:val="fr-CH"/>
        </w:rPr>
        <w:t>Ressources</w:t>
      </w:r>
    </w:p>
    <w:p w14:paraId="1CD1DDB0" w14:textId="77777777" w:rsidR="00E7777F" w:rsidRPr="00587118" w:rsidRDefault="00E7777F" w:rsidP="00E7777F">
      <w:pPr>
        <w:tabs>
          <w:tab w:val="left" w:pos="561"/>
          <w:tab w:val="left" w:pos="5102"/>
        </w:tabs>
        <w:rPr>
          <w:sz w:val="22"/>
          <w:lang w:val="fr-CH"/>
        </w:rPr>
      </w:pPr>
      <w:r w:rsidRPr="00587118">
        <w:rPr>
          <w:sz w:val="22"/>
          <w:lang w:val="fr-CH"/>
        </w:rPr>
        <w:t>Ruban barymétrique</w:t>
      </w:r>
      <w:r>
        <w:rPr>
          <w:sz w:val="22"/>
          <w:lang w:val="fr-CH"/>
        </w:rPr>
        <w:t xml:space="preserve"> (chevillière)</w:t>
      </w:r>
    </w:p>
    <w:p w14:paraId="3A32755D" w14:textId="77777777" w:rsidR="00E7777F" w:rsidRPr="00587118" w:rsidRDefault="00E7777F" w:rsidP="00E7777F">
      <w:pPr>
        <w:tabs>
          <w:tab w:val="left" w:pos="561"/>
          <w:tab w:val="left" w:pos="5102"/>
        </w:tabs>
        <w:rPr>
          <w:sz w:val="22"/>
          <w:lang w:val="fr-CH"/>
        </w:rPr>
      </w:pPr>
      <w:r w:rsidRPr="00587118">
        <w:rPr>
          <w:sz w:val="22"/>
          <w:lang w:val="fr-CH"/>
        </w:rPr>
        <w:t>Prix du marché actuels et tableau Proviande</w:t>
      </w:r>
    </w:p>
    <w:p w14:paraId="3CCD551D" w14:textId="77777777" w:rsidR="00E7777F" w:rsidRPr="00587118" w:rsidRDefault="00E7777F" w:rsidP="00E7777F">
      <w:pPr>
        <w:tabs>
          <w:tab w:val="left" w:pos="561"/>
          <w:tab w:val="left" w:pos="5102"/>
        </w:tabs>
        <w:rPr>
          <w:sz w:val="22"/>
          <w:lang w:val="fr-CH"/>
        </w:rPr>
      </w:pPr>
      <w:r w:rsidRPr="00587118">
        <w:rPr>
          <w:sz w:val="22"/>
          <w:lang w:val="fr-CH"/>
        </w:rPr>
        <w:t>Document d’accompagnement ou BDTA</w:t>
      </w:r>
    </w:p>
    <w:p w14:paraId="2C471BB1" w14:textId="77777777" w:rsidR="00E7777F" w:rsidRPr="00587118" w:rsidRDefault="00E7777F" w:rsidP="00E7777F">
      <w:pPr>
        <w:tabs>
          <w:tab w:val="left" w:pos="561"/>
          <w:tab w:val="left" w:pos="5102"/>
        </w:tabs>
        <w:rPr>
          <w:sz w:val="22"/>
          <w:lang w:val="fr-CH"/>
        </w:rPr>
      </w:pPr>
    </w:p>
    <w:p w14:paraId="1D71F4E5" w14:textId="77777777" w:rsidR="00E7777F" w:rsidRDefault="00E7777F" w:rsidP="00E7777F">
      <w:pPr>
        <w:overflowPunct/>
        <w:autoSpaceDE/>
        <w:autoSpaceDN/>
        <w:adjustRightInd/>
        <w:spacing w:after="0"/>
        <w:textAlignment w:val="auto"/>
        <w:rPr>
          <w:color w:val="00B050"/>
          <w:sz w:val="22"/>
          <w:lang w:val="fr-CH"/>
        </w:rPr>
      </w:pPr>
      <w:r>
        <w:rPr>
          <w:color w:val="00B050"/>
          <w:sz w:val="22"/>
          <w:lang w:val="fr-CH"/>
        </w:rPr>
        <w:br w:type="page"/>
      </w:r>
    </w:p>
    <w:p w14:paraId="32F9475E" w14:textId="14236CBC" w:rsidR="00E7777F" w:rsidRPr="00683F49" w:rsidRDefault="00E7777F" w:rsidP="00E7777F">
      <w:pPr>
        <w:pStyle w:val="berschrift1"/>
        <w:tabs>
          <w:tab w:val="right" w:pos="9498"/>
        </w:tabs>
        <w:rPr>
          <w:sz w:val="24"/>
          <w:szCs w:val="24"/>
          <w:lang w:val="fr-CH"/>
        </w:rPr>
      </w:pPr>
      <w:bookmarkStart w:id="35" w:name="_Toc191470953"/>
      <w:r w:rsidRPr="00683F49">
        <w:rPr>
          <w:sz w:val="24"/>
          <w:szCs w:val="24"/>
          <w:lang w:val="fr-CH"/>
        </w:rPr>
        <w:lastRenderedPageBreak/>
        <w:t xml:space="preserve">Sujet </w:t>
      </w:r>
      <w:r w:rsidR="00007BAB">
        <w:rPr>
          <w:sz w:val="24"/>
          <w:szCs w:val="24"/>
          <w:lang w:val="fr-CH"/>
        </w:rPr>
        <w:t>157</w:t>
      </w:r>
      <w:r w:rsidRPr="00683F49">
        <w:rPr>
          <w:sz w:val="24"/>
          <w:szCs w:val="24"/>
          <w:lang w:val="fr-CH"/>
        </w:rPr>
        <w:t>: Déterminer la valeur bouchère des vaches laitière / allaitantes</w:t>
      </w:r>
      <w:r w:rsidRPr="00683F49">
        <w:rPr>
          <w:sz w:val="24"/>
          <w:szCs w:val="24"/>
          <w:lang w:val="fr-CH"/>
        </w:rPr>
        <w:tab/>
      </w:r>
      <w:r w:rsidRPr="00683F49">
        <w:rPr>
          <w:color w:val="00B050"/>
          <w:sz w:val="24"/>
          <w:szCs w:val="24"/>
          <w:lang w:val="fr-CH"/>
        </w:rPr>
        <w:t xml:space="preserve"> | Obj. B5.2</w:t>
      </w:r>
      <w:bookmarkEnd w:id="35"/>
    </w:p>
    <w:p w14:paraId="2033C27C" w14:textId="77777777" w:rsidR="00E7777F" w:rsidRPr="00587118" w:rsidRDefault="00E7777F" w:rsidP="00E7777F">
      <w:pPr>
        <w:tabs>
          <w:tab w:val="left" w:pos="561"/>
          <w:tab w:val="left" w:pos="5102"/>
        </w:tabs>
        <w:rPr>
          <w:sz w:val="22"/>
          <w:lang w:val="fr-CH"/>
        </w:rPr>
      </w:pPr>
      <w:r w:rsidRPr="00587118">
        <w:rPr>
          <w:sz w:val="22"/>
          <w:lang w:val="fr-CH"/>
        </w:rPr>
        <w:t xml:space="preserve">Des génisses doivent prochainement être intégrées au troupeau. Toutefois l’étable est déjà pleine et deux vaches doivent donc quitter l’exploitation. </w:t>
      </w:r>
    </w:p>
    <w:p w14:paraId="7CB8C0A5" w14:textId="77777777" w:rsidR="00E7777F" w:rsidRPr="00587118" w:rsidRDefault="00E7777F" w:rsidP="00E7777F">
      <w:pPr>
        <w:pStyle w:val="Listenabsatz"/>
        <w:numPr>
          <w:ilvl w:val="0"/>
          <w:numId w:val="115"/>
        </w:numPr>
        <w:tabs>
          <w:tab w:val="left" w:pos="5102"/>
        </w:tabs>
        <w:contextualSpacing w:val="0"/>
        <w:rPr>
          <w:sz w:val="22"/>
          <w:lang w:val="fr-CH"/>
        </w:rPr>
      </w:pPr>
      <w:r w:rsidRPr="00587118">
        <w:rPr>
          <w:sz w:val="22"/>
          <w:lang w:val="fr-CH"/>
        </w:rPr>
        <w:t xml:space="preserve">Choisissez deux animaux à éliminer et justifiez votre choix. </w:t>
      </w:r>
    </w:p>
    <w:p w14:paraId="56C38395" w14:textId="77777777" w:rsidR="00E7777F" w:rsidRPr="00587118" w:rsidRDefault="00E7777F" w:rsidP="00E7777F">
      <w:pPr>
        <w:pStyle w:val="Listenabsatz"/>
        <w:numPr>
          <w:ilvl w:val="0"/>
          <w:numId w:val="115"/>
        </w:numPr>
        <w:tabs>
          <w:tab w:val="left" w:pos="5102"/>
        </w:tabs>
        <w:contextualSpacing w:val="0"/>
        <w:rPr>
          <w:sz w:val="22"/>
          <w:lang w:val="fr-CH"/>
        </w:rPr>
      </w:pPr>
      <w:r w:rsidRPr="00587118">
        <w:rPr>
          <w:sz w:val="22"/>
          <w:lang w:val="fr-CH"/>
        </w:rPr>
        <w:t>Effectuez la taxation des animaux sur la base de CH-TAX.</w:t>
      </w:r>
    </w:p>
    <w:p w14:paraId="259BDEE5" w14:textId="77777777" w:rsidR="00E7777F" w:rsidRPr="00587118" w:rsidRDefault="00E7777F" w:rsidP="00E7777F">
      <w:pPr>
        <w:pStyle w:val="Listenabsatz"/>
        <w:numPr>
          <w:ilvl w:val="0"/>
          <w:numId w:val="115"/>
        </w:numPr>
        <w:tabs>
          <w:tab w:val="left" w:pos="5102"/>
        </w:tabs>
        <w:contextualSpacing w:val="0"/>
        <w:rPr>
          <w:sz w:val="22"/>
          <w:lang w:val="fr-CH"/>
        </w:rPr>
      </w:pPr>
      <w:r w:rsidRPr="00587118">
        <w:rPr>
          <w:sz w:val="22"/>
          <w:lang w:val="fr-CH"/>
        </w:rPr>
        <w:t xml:space="preserve">Déterminez le prix de boucherie actuel de ces animaux. </w:t>
      </w:r>
    </w:p>
    <w:p w14:paraId="67C2C304" w14:textId="77777777" w:rsidR="00E7777F" w:rsidRPr="00587118" w:rsidRDefault="00E7777F" w:rsidP="00E7777F">
      <w:pPr>
        <w:pStyle w:val="Listenabsatz"/>
        <w:numPr>
          <w:ilvl w:val="0"/>
          <w:numId w:val="115"/>
        </w:numPr>
        <w:tabs>
          <w:tab w:val="left" w:pos="5102"/>
        </w:tabs>
        <w:contextualSpacing w:val="0"/>
        <w:rPr>
          <w:sz w:val="22"/>
          <w:lang w:val="fr-CH"/>
        </w:rPr>
      </w:pPr>
      <w:r w:rsidRPr="00587118">
        <w:rPr>
          <w:sz w:val="22"/>
          <w:lang w:val="fr-CH"/>
        </w:rPr>
        <w:t xml:space="preserve">S’il y avait assez de place sur l’exploitation : laquelle de ces deux vaches engraisseriez-vous avant l’abattage ? </w:t>
      </w:r>
    </w:p>
    <w:p w14:paraId="35C069C3" w14:textId="77777777" w:rsidR="00E7777F" w:rsidRPr="00587118" w:rsidRDefault="00E7777F" w:rsidP="00E7777F">
      <w:pPr>
        <w:tabs>
          <w:tab w:val="left" w:pos="561"/>
          <w:tab w:val="left" w:pos="5102"/>
        </w:tabs>
        <w:rPr>
          <w:sz w:val="22"/>
          <w:lang w:val="fr-CH"/>
        </w:rPr>
      </w:pPr>
    </w:p>
    <w:p w14:paraId="31A63A9A" w14:textId="77777777" w:rsidR="00E7777F" w:rsidRPr="00587118" w:rsidRDefault="00E7777F" w:rsidP="00E7777F">
      <w:pPr>
        <w:tabs>
          <w:tab w:val="left" w:pos="561"/>
          <w:tab w:val="left" w:pos="5102"/>
        </w:tabs>
        <w:rPr>
          <w:b/>
          <w:sz w:val="22"/>
          <w:lang w:val="fr-CH"/>
        </w:rPr>
      </w:pPr>
      <w:r w:rsidRPr="00587118">
        <w:rPr>
          <w:b/>
          <w:sz w:val="22"/>
          <w:lang w:val="fr-CH"/>
        </w:rPr>
        <w:t>Ressources</w:t>
      </w:r>
    </w:p>
    <w:p w14:paraId="5122FAD7" w14:textId="77777777" w:rsidR="00E7777F" w:rsidRPr="00587118" w:rsidRDefault="00E7777F" w:rsidP="00E7777F">
      <w:pPr>
        <w:tabs>
          <w:tab w:val="left" w:pos="561"/>
          <w:tab w:val="left" w:pos="5102"/>
        </w:tabs>
        <w:rPr>
          <w:sz w:val="22"/>
          <w:lang w:val="fr-CH"/>
        </w:rPr>
      </w:pPr>
      <w:r w:rsidRPr="00587118">
        <w:rPr>
          <w:sz w:val="22"/>
          <w:lang w:val="fr-CH"/>
        </w:rPr>
        <w:t>Tableau de prix hebdomadaire de Proviande</w:t>
      </w:r>
    </w:p>
    <w:p w14:paraId="45FDDC3A" w14:textId="77777777" w:rsidR="00E7777F" w:rsidRPr="00587118" w:rsidRDefault="00E7777F" w:rsidP="00E7777F">
      <w:pPr>
        <w:tabs>
          <w:tab w:val="left" w:pos="561"/>
          <w:tab w:val="left" w:pos="5102"/>
        </w:tabs>
        <w:rPr>
          <w:sz w:val="22"/>
          <w:lang w:val="fr-CH"/>
        </w:rPr>
      </w:pPr>
      <w:r w:rsidRPr="00587118">
        <w:rPr>
          <w:sz w:val="22"/>
          <w:lang w:val="fr-CH"/>
        </w:rPr>
        <w:t xml:space="preserve">Cheptel de l’exploitation </w:t>
      </w:r>
    </w:p>
    <w:p w14:paraId="36F679E8" w14:textId="77777777" w:rsidR="00E7777F" w:rsidRPr="00587118" w:rsidRDefault="00E7777F" w:rsidP="00E7777F">
      <w:pPr>
        <w:tabs>
          <w:tab w:val="left" w:pos="561"/>
          <w:tab w:val="left" w:pos="5102"/>
        </w:tabs>
        <w:rPr>
          <w:sz w:val="22"/>
          <w:lang w:val="fr-CH"/>
        </w:rPr>
      </w:pPr>
      <w:r w:rsidRPr="00587118">
        <w:rPr>
          <w:sz w:val="22"/>
          <w:lang w:val="fr-CH"/>
        </w:rPr>
        <w:t xml:space="preserve">Chevillière </w:t>
      </w:r>
    </w:p>
    <w:p w14:paraId="28AF9525" w14:textId="77777777" w:rsidR="00E7777F" w:rsidRPr="00587118" w:rsidRDefault="00E7777F" w:rsidP="00E7777F">
      <w:pPr>
        <w:tabs>
          <w:tab w:val="left" w:pos="561"/>
          <w:tab w:val="left" w:pos="5102"/>
        </w:tabs>
        <w:rPr>
          <w:sz w:val="22"/>
          <w:lang w:val="fr-CH"/>
        </w:rPr>
      </w:pPr>
      <w:r w:rsidRPr="00587118">
        <w:rPr>
          <w:sz w:val="22"/>
          <w:lang w:val="fr-CH"/>
        </w:rPr>
        <w:t>Calculatrice</w:t>
      </w:r>
    </w:p>
    <w:p w14:paraId="72F97A70" w14:textId="77777777" w:rsidR="00E7777F" w:rsidRPr="00587118" w:rsidRDefault="00E7777F" w:rsidP="00E7777F">
      <w:pPr>
        <w:tabs>
          <w:tab w:val="left" w:pos="561"/>
          <w:tab w:val="left" w:pos="5102"/>
        </w:tabs>
        <w:rPr>
          <w:color w:val="00B050"/>
          <w:sz w:val="22"/>
          <w:lang w:val="fr-CH"/>
        </w:rPr>
      </w:pPr>
    </w:p>
    <w:p w14:paraId="4E563C05" w14:textId="5A8C6D01" w:rsidR="00E7777F" w:rsidRPr="00683F49" w:rsidRDefault="00E7777F" w:rsidP="00E7777F">
      <w:pPr>
        <w:pStyle w:val="berschrift1"/>
        <w:tabs>
          <w:tab w:val="right" w:pos="9498"/>
        </w:tabs>
        <w:rPr>
          <w:sz w:val="24"/>
          <w:szCs w:val="24"/>
          <w:lang w:val="fr-CH"/>
        </w:rPr>
      </w:pPr>
      <w:r>
        <w:rPr>
          <w:sz w:val="22"/>
          <w:lang w:val="fr-CH"/>
        </w:rPr>
        <w:br w:type="page"/>
      </w:r>
      <w:bookmarkStart w:id="36" w:name="_Toc191470954"/>
      <w:r w:rsidRPr="00683F49">
        <w:rPr>
          <w:sz w:val="24"/>
          <w:szCs w:val="24"/>
          <w:lang w:val="fr-CH"/>
        </w:rPr>
        <w:lastRenderedPageBreak/>
        <w:t xml:space="preserve">Sujet </w:t>
      </w:r>
      <w:r w:rsidR="00007BAB">
        <w:rPr>
          <w:sz w:val="24"/>
          <w:szCs w:val="24"/>
          <w:lang w:val="fr-CH"/>
        </w:rPr>
        <w:t>158</w:t>
      </w:r>
      <w:r w:rsidRPr="00683F49">
        <w:rPr>
          <w:sz w:val="24"/>
          <w:szCs w:val="24"/>
          <w:lang w:val="fr-CH"/>
        </w:rPr>
        <w:t>: Préparer le veau à l’abattage</w:t>
      </w:r>
      <w:r w:rsidRPr="00683F49">
        <w:rPr>
          <w:sz w:val="24"/>
          <w:szCs w:val="24"/>
          <w:lang w:val="fr-CH"/>
        </w:rPr>
        <w:tab/>
      </w:r>
      <w:r w:rsidRPr="00683F49">
        <w:rPr>
          <w:color w:val="00B050"/>
          <w:sz w:val="24"/>
          <w:szCs w:val="24"/>
          <w:lang w:val="fr-CH"/>
        </w:rPr>
        <w:t xml:space="preserve"> | Obj. B5.1, B5.2, B6.2</w:t>
      </w:r>
      <w:bookmarkEnd w:id="36"/>
    </w:p>
    <w:p w14:paraId="5D4973D1" w14:textId="77777777" w:rsidR="00E7777F" w:rsidRPr="00587118" w:rsidRDefault="00E7777F" w:rsidP="00E7777F">
      <w:pPr>
        <w:tabs>
          <w:tab w:val="left" w:pos="561"/>
          <w:tab w:val="left" w:pos="5102"/>
        </w:tabs>
        <w:rPr>
          <w:sz w:val="22"/>
          <w:lang w:val="fr-CH"/>
        </w:rPr>
      </w:pPr>
      <w:r w:rsidRPr="00587118">
        <w:rPr>
          <w:sz w:val="22"/>
          <w:lang w:val="fr-CH"/>
        </w:rPr>
        <w:t>Réfléchissez si vous devez déjà bientôt annoncer un Natura Beef ou un Natura Veal à l’abattage.</w:t>
      </w:r>
    </w:p>
    <w:p w14:paraId="65ECF742" w14:textId="77777777" w:rsidR="00E7777F" w:rsidRPr="00587118" w:rsidRDefault="00E7777F" w:rsidP="00E7777F">
      <w:pPr>
        <w:pStyle w:val="Listenabsatz"/>
        <w:numPr>
          <w:ilvl w:val="0"/>
          <w:numId w:val="85"/>
        </w:numPr>
        <w:tabs>
          <w:tab w:val="left" w:pos="5102"/>
        </w:tabs>
        <w:ind w:left="426" w:hanging="426"/>
        <w:contextualSpacing w:val="0"/>
        <w:rPr>
          <w:sz w:val="22"/>
          <w:lang w:val="fr-CH"/>
        </w:rPr>
      </w:pPr>
      <w:r w:rsidRPr="00587118">
        <w:rPr>
          <w:sz w:val="22"/>
          <w:lang w:val="fr-CH"/>
        </w:rPr>
        <w:t>Y a-t-il un veau qui doit être bientôt abattu en raison de son âge?</w:t>
      </w:r>
    </w:p>
    <w:p w14:paraId="4ED6931D" w14:textId="77777777" w:rsidR="00E7777F" w:rsidRPr="00587118" w:rsidRDefault="00E7777F" w:rsidP="00E7777F">
      <w:pPr>
        <w:tabs>
          <w:tab w:val="left" w:pos="5102"/>
        </w:tabs>
        <w:ind w:left="426"/>
        <w:rPr>
          <w:sz w:val="22"/>
          <w:lang w:val="fr-CH"/>
        </w:rPr>
      </w:pPr>
      <w:r w:rsidRPr="00587118">
        <w:rPr>
          <w:sz w:val="22"/>
          <w:lang w:val="fr-CH"/>
        </w:rPr>
        <w:t>Quand les Natura Beef ou Natura Veal (selon l’exploitation) doivent-ils être abattus?</w:t>
      </w:r>
    </w:p>
    <w:p w14:paraId="18D6AE35" w14:textId="77777777" w:rsidR="00E7777F" w:rsidRPr="00587118" w:rsidRDefault="00E7777F" w:rsidP="00E7777F">
      <w:pPr>
        <w:pStyle w:val="Listenabsatz"/>
        <w:numPr>
          <w:ilvl w:val="0"/>
          <w:numId w:val="85"/>
        </w:numPr>
        <w:tabs>
          <w:tab w:val="left" w:pos="5102"/>
        </w:tabs>
        <w:ind w:left="425" w:hanging="425"/>
        <w:contextualSpacing w:val="0"/>
        <w:rPr>
          <w:sz w:val="22"/>
          <w:lang w:val="fr-CH"/>
        </w:rPr>
      </w:pPr>
      <w:r w:rsidRPr="00587118">
        <w:rPr>
          <w:sz w:val="22"/>
          <w:lang w:val="fr-CH"/>
        </w:rPr>
        <w:t xml:space="preserve">Choisissez dans l’étable l’un de ces veaux. </w:t>
      </w:r>
      <w:r>
        <w:rPr>
          <w:sz w:val="22"/>
          <w:lang w:val="fr-CH"/>
        </w:rPr>
        <w:t>Séparez</w:t>
      </w:r>
      <w:r w:rsidRPr="00587118">
        <w:rPr>
          <w:sz w:val="22"/>
          <w:lang w:val="fr-CH"/>
        </w:rPr>
        <w:t xml:space="preserve"> le veau et mesurez</w:t>
      </w:r>
      <w:r>
        <w:rPr>
          <w:sz w:val="22"/>
          <w:lang w:val="fr-CH"/>
        </w:rPr>
        <w:t>/évaluez</w:t>
      </w:r>
      <w:r w:rsidRPr="00587118">
        <w:rPr>
          <w:sz w:val="22"/>
          <w:lang w:val="fr-CH"/>
        </w:rPr>
        <w:t xml:space="preserve"> son poids. </w:t>
      </w:r>
    </w:p>
    <w:p w14:paraId="7EE5E597" w14:textId="77777777" w:rsidR="00E7777F" w:rsidRPr="00587118" w:rsidRDefault="00E7777F" w:rsidP="00E7777F">
      <w:pPr>
        <w:pStyle w:val="Listenabsatz"/>
        <w:numPr>
          <w:ilvl w:val="0"/>
          <w:numId w:val="85"/>
        </w:numPr>
        <w:tabs>
          <w:tab w:val="left" w:pos="5102"/>
        </w:tabs>
        <w:ind w:left="425" w:hanging="425"/>
        <w:contextualSpacing w:val="0"/>
        <w:rPr>
          <w:sz w:val="22"/>
          <w:lang w:val="fr-CH"/>
        </w:rPr>
      </w:pPr>
      <w:r w:rsidRPr="00587118">
        <w:rPr>
          <w:sz w:val="22"/>
          <w:lang w:val="fr-CH"/>
        </w:rPr>
        <w:t>Évaluez la charnure et l’état d’engraissement du veau</w:t>
      </w:r>
      <w:r>
        <w:rPr>
          <w:sz w:val="22"/>
          <w:lang w:val="fr-CH"/>
        </w:rPr>
        <w:t xml:space="preserve"> </w:t>
      </w:r>
      <w:r w:rsidRPr="000368E0">
        <w:rPr>
          <w:sz w:val="22"/>
          <w:lang w:val="fr-CH"/>
        </w:rPr>
        <w:t>ainsi que le % de rendement d'abattage</w:t>
      </w:r>
      <w:r w:rsidRPr="00587118">
        <w:rPr>
          <w:sz w:val="22"/>
          <w:lang w:val="fr-CH"/>
        </w:rPr>
        <w:t>.</w:t>
      </w:r>
    </w:p>
    <w:p w14:paraId="54A5D6DA" w14:textId="77777777" w:rsidR="00E7777F" w:rsidRPr="00587118" w:rsidRDefault="00E7777F" w:rsidP="00E7777F">
      <w:pPr>
        <w:pStyle w:val="Listenabsatz"/>
        <w:numPr>
          <w:ilvl w:val="0"/>
          <w:numId w:val="85"/>
        </w:numPr>
        <w:tabs>
          <w:tab w:val="left" w:pos="5102"/>
        </w:tabs>
        <w:ind w:left="425" w:hanging="425"/>
        <w:contextualSpacing w:val="0"/>
        <w:rPr>
          <w:sz w:val="22"/>
          <w:lang w:val="fr-CH"/>
        </w:rPr>
      </w:pPr>
      <w:r w:rsidRPr="00587118">
        <w:rPr>
          <w:sz w:val="22"/>
          <w:lang w:val="fr-CH"/>
        </w:rPr>
        <w:t>Estimez le produit de la vente du veau si vous l’abattiez cette semaine.</w:t>
      </w:r>
    </w:p>
    <w:p w14:paraId="793052EA" w14:textId="77777777" w:rsidR="00E7777F" w:rsidRPr="00587118" w:rsidRDefault="00E7777F" w:rsidP="00E7777F">
      <w:pPr>
        <w:pStyle w:val="Listenabsatz"/>
        <w:numPr>
          <w:ilvl w:val="0"/>
          <w:numId w:val="85"/>
        </w:numPr>
        <w:tabs>
          <w:tab w:val="left" w:pos="5102"/>
        </w:tabs>
        <w:ind w:left="425" w:hanging="425"/>
        <w:contextualSpacing w:val="0"/>
        <w:rPr>
          <w:sz w:val="22"/>
          <w:lang w:val="fr-CH"/>
        </w:rPr>
      </w:pPr>
      <w:r w:rsidRPr="00587118">
        <w:rPr>
          <w:sz w:val="22"/>
          <w:lang w:val="fr-CH"/>
        </w:rPr>
        <w:t>Préparez le document d’accompagnement</w:t>
      </w:r>
    </w:p>
    <w:p w14:paraId="4DE9E686" w14:textId="77777777" w:rsidR="00E7777F" w:rsidRPr="00587118" w:rsidRDefault="00E7777F" w:rsidP="00E7777F">
      <w:pPr>
        <w:tabs>
          <w:tab w:val="left" w:pos="561"/>
          <w:tab w:val="left" w:pos="5102"/>
        </w:tabs>
        <w:rPr>
          <w:sz w:val="22"/>
          <w:lang w:val="fr-CH"/>
        </w:rPr>
      </w:pPr>
    </w:p>
    <w:p w14:paraId="213D84EA" w14:textId="77777777" w:rsidR="00E7777F" w:rsidRPr="00587118" w:rsidRDefault="00E7777F" w:rsidP="00E7777F">
      <w:pPr>
        <w:tabs>
          <w:tab w:val="left" w:pos="561"/>
          <w:tab w:val="left" w:pos="5102"/>
        </w:tabs>
        <w:rPr>
          <w:b/>
          <w:sz w:val="22"/>
          <w:lang w:val="fr-CH"/>
        </w:rPr>
      </w:pPr>
      <w:r w:rsidRPr="00587118">
        <w:rPr>
          <w:b/>
          <w:sz w:val="22"/>
          <w:lang w:val="fr-CH"/>
        </w:rPr>
        <w:t>Ressources</w:t>
      </w:r>
    </w:p>
    <w:p w14:paraId="5020BD81" w14:textId="77777777" w:rsidR="00E7777F" w:rsidRPr="00587118" w:rsidRDefault="00E7777F" w:rsidP="00E7777F">
      <w:pPr>
        <w:tabs>
          <w:tab w:val="left" w:pos="561"/>
          <w:tab w:val="left" w:pos="5102"/>
        </w:tabs>
        <w:rPr>
          <w:sz w:val="22"/>
          <w:lang w:val="fr-CH"/>
        </w:rPr>
      </w:pPr>
      <w:r w:rsidRPr="00587118">
        <w:rPr>
          <w:sz w:val="22"/>
          <w:lang w:val="fr-CH"/>
        </w:rPr>
        <w:t xml:space="preserve">Liste des animaux, y </w:t>
      </w:r>
      <w:r>
        <w:rPr>
          <w:sz w:val="22"/>
          <w:lang w:val="fr-CH"/>
        </w:rPr>
        <w:t>compris</w:t>
      </w:r>
      <w:r w:rsidRPr="00587118">
        <w:rPr>
          <w:sz w:val="22"/>
          <w:lang w:val="fr-CH"/>
        </w:rPr>
        <w:t xml:space="preserve"> veaux (ou BDTA)</w:t>
      </w:r>
    </w:p>
    <w:p w14:paraId="1312D60F" w14:textId="77777777" w:rsidR="00E7777F" w:rsidRPr="00587118" w:rsidRDefault="00E7777F" w:rsidP="00E7777F">
      <w:pPr>
        <w:tabs>
          <w:tab w:val="left" w:pos="561"/>
          <w:tab w:val="left" w:pos="5102"/>
        </w:tabs>
        <w:rPr>
          <w:sz w:val="22"/>
          <w:lang w:val="fr-CH"/>
        </w:rPr>
      </w:pPr>
      <w:r w:rsidRPr="00587118">
        <w:rPr>
          <w:sz w:val="22"/>
          <w:lang w:val="fr-CH"/>
        </w:rPr>
        <w:t>Ruban barymétrique</w:t>
      </w:r>
      <w:r>
        <w:rPr>
          <w:sz w:val="22"/>
          <w:lang w:val="fr-CH"/>
        </w:rPr>
        <w:t xml:space="preserve"> (chevillière)</w:t>
      </w:r>
      <w:r w:rsidRPr="00587118">
        <w:rPr>
          <w:sz w:val="22"/>
          <w:lang w:val="fr-CH"/>
        </w:rPr>
        <w:t xml:space="preserve"> ou balance</w:t>
      </w:r>
    </w:p>
    <w:p w14:paraId="54AAA8E8" w14:textId="77777777" w:rsidR="00E7777F" w:rsidRPr="00587118" w:rsidRDefault="00E7777F" w:rsidP="00E7777F">
      <w:pPr>
        <w:tabs>
          <w:tab w:val="left" w:pos="561"/>
          <w:tab w:val="left" w:pos="5102"/>
        </w:tabs>
        <w:rPr>
          <w:sz w:val="22"/>
          <w:lang w:val="fr-CH"/>
        </w:rPr>
      </w:pPr>
      <w:r w:rsidRPr="00587118">
        <w:rPr>
          <w:sz w:val="22"/>
          <w:lang w:val="fr-CH"/>
        </w:rPr>
        <w:t>Prix du marché actuels et tableau Proviande</w:t>
      </w:r>
    </w:p>
    <w:p w14:paraId="321EB39C" w14:textId="77777777" w:rsidR="00E7777F" w:rsidRPr="00587118" w:rsidRDefault="00E7777F" w:rsidP="00E7777F">
      <w:pPr>
        <w:tabs>
          <w:tab w:val="left" w:pos="561"/>
          <w:tab w:val="left" w:pos="5102"/>
        </w:tabs>
        <w:rPr>
          <w:sz w:val="22"/>
          <w:lang w:val="fr-CH"/>
        </w:rPr>
      </w:pPr>
      <w:r w:rsidRPr="00587118">
        <w:rPr>
          <w:sz w:val="22"/>
          <w:lang w:val="fr-CH"/>
        </w:rPr>
        <w:t>Document d’accompagnement ou BDTA</w:t>
      </w:r>
    </w:p>
    <w:p w14:paraId="5EDD2DA7" w14:textId="77777777" w:rsidR="00E7777F" w:rsidRPr="00587118" w:rsidRDefault="00E7777F" w:rsidP="00E7777F">
      <w:pPr>
        <w:tabs>
          <w:tab w:val="left" w:pos="561"/>
          <w:tab w:val="left" w:pos="5102"/>
        </w:tabs>
        <w:rPr>
          <w:sz w:val="22"/>
          <w:lang w:val="fr-CH"/>
        </w:rPr>
      </w:pPr>
    </w:p>
    <w:p w14:paraId="4EFAF76B" w14:textId="77777777" w:rsidR="00E7777F" w:rsidRDefault="00E7777F" w:rsidP="00E7777F">
      <w:pPr>
        <w:overflowPunct/>
        <w:autoSpaceDE/>
        <w:autoSpaceDN/>
        <w:adjustRightInd/>
        <w:spacing w:after="0"/>
        <w:textAlignment w:val="auto"/>
        <w:rPr>
          <w:color w:val="00B050"/>
          <w:sz w:val="22"/>
          <w:lang w:val="fr-CH"/>
        </w:rPr>
      </w:pPr>
      <w:r>
        <w:rPr>
          <w:color w:val="00B050"/>
          <w:sz w:val="22"/>
          <w:lang w:val="fr-CH"/>
        </w:rPr>
        <w:br w:type="page"/>
      </w:r>
      <w:bookmarkStart w:id="37" w:name="_Toc152838648"/>
      <w:bookmarkStart w:id="38" w:name="_Toc152838653"/>
      <w:bookmarkEnd w:id="37"/>
      <w:bookmarkEnd w:id="38"/>
    </w:p>
    <w:p w14:paraId="30988522" w14:textId="5C3246FD" w:rsidR="00E7777F" w:rsidRPr="00587118" w:rsidRDefault="00E7777F" w:rsidP="00E7777F">
      <w:pPr>
        <w:pStyle w:val="berschrift1"/>
        <w:pageBreakBefore/>
        <w:tabs>
          <w:tab w:val="clear" w:pos="851"/>
          <w:tab w:val="right" w:pos="9638"/>
        </w:tabs>
        <w:ind w:left="425" w:hanging="425"/>
        <w:rPr>
          <w:sz w:val="24"/>
          <w:lang w:val="fr-CH"/>
        </w:rPr>
      </w:pPr>
      <w:bookmarkStart w:id="39" w:name="_Toc191470955"/>
      <w:r>
        <w:rPr>
          <w:sz w:val="24"/>
          <w:lang w:val="fr-CH"/>
        </w:rPr>
        <w:lastRenderedPageBreak/>
        <w:t xml:space="preserve">Sujet </w:t>
      </w:r>
      <w:r w:rsidR="00007BAB">
        <w:rPr>
          <w:sz w:val="24"/>
          <w:lang w:val="fr-CH"/>
        </w:rPr>
        <w:t>160</w:t>
      </w:r>
      <w:r>
        <w:rPr>
          <w:sz w:val="24"/>
          <w:lang w:val="fr-CH"/>
        </w:rPr>
        <w:t>: Traite inclus test de mammite</w:t>
      </w:r>
      <w:r w:rsidRPr="00680FE0">
        <w:rPr>
          <w:sz w:val="24"/>
          <w:lang w:val="fr-CH"/>
        </w:rPr>
        <w:t xml:space="preserve">; </w:t>
      </w:r>
      <w:r>
        <w:rPr>
          <w:sz w:val="24"/>
          <w:lang w:val="fr-CH"/>
        </w:rPr>
        <w:t>n</w:t>
      </w:r>
      <w:r w:rsidRPr="00587118">
        <w:rPr>
          <w:sz w:val="24"/>
          <w:lang w:val="fr-CH"/>
        </w:rPr>
        <w:t>ettoyer l’installation et les ustensiles de traite</w:t>
      </w:r>
      <w:r>
        <w:rPr>
          <w:sz w:val="24"/>
          <w:lang w:val="fr-CH"/>
        </w:rPr>
        <w:tab/>
      </w:r>
      <w:r>
        <w:rPr>
          <w:sz w:val="24"/>
          <w:lang w:val="fr-CH"/>
        </w:rPr>
        <w:tab/>
      </w:r>
      <w:r w:rsidRPr="00D9160B">
        <w:rPr>
          <w:color w:val="00B050"/>
          <w:sz w:val="24"/>
          <w:lang w:val="fr-CH"/>
        </w:rPr>
        <w:t xml:space="preserve"> | Obj. </w:t>
      </w:r>
      <w:r w:rsidRPr="004210FF">
        <w:rPr>
          <w:color w:val="00B050"/>
          <w:sz w:val="24"/>
          <w:lang w:val="fr-CH"/>
        </w:rPr>
        <w:t>B5.2, B5.3</w:t>
      </w:r>
      <w:bookmarkEnd w:id="39"/>
    </w:p>
    <w:p w14:paraId="66384882" w14:textId="77777777" w:rsidR="00E7777F" w:rsidRPr="004210FF" w:rsidRDefault="00E7777F" w:rsidP="00E7777F">
      <w:pPr>
        <w:tabs>
          <w:tab w:val="left" w:pos="561"/>
          <w:tab w:val="left" w:pos="5102"/>
        </w:tabs>
        <w:rPr>
          <w:sz w:val="22"/>
          <w:lang w:val="fr-CH"/>
        </w:rPr>
      </w:pPr>
      <w:r w:rsidRPr="004210FF">
        <w:rPr>
          <w:sz w:val="22"/>
          <w:lang w:val="fr-CH"/>
        </w:rPr>
        <w:t>Vous êtes actuellement en train de traire. Ensuite, le nettoyage de l'installation de traite vous attend.</w:t>
      </w:r>
    </w:p>
    <w:p w14:paraId="1842974B" w14:textId="77777777" w:rsidR="00E7777F" w:rsidRPr="004210FF" w:rsidRDefault="00E7777F" w:rsidP="00E7777F">
      <w:pPr>
        <w:pStyle w:val="Listenabsatz"/>
        <w:numPr>
          <w:ilvl w:val="0"/>
          <w:numId w:val="123"/>
        </w:numPr>
        <w:tabs>
          <w:tab w:val="left" w:pos="561"/>
          <w:tab w:val="left" w:pos="5102"/>
        </w:tabs>
        <w:ind w:left="284" w:hanging="284"/>
        <w:contextualSpacing w:val="0"/>
        <w:rPr>
          <w:sz w:val="22"/>
          <w:lang w:val="fr-CH"/>
        </w:rPr>
      </w:pPr>
      <w:r w:rsidRPr="004210FF">
        <w:rPr>
          <w:sz w:val="22"/>
          <w:lang w:val="fr-CH"/>
        </w:rPr>
        <w:t>Traitez les vaches.</w:t>
      </w:r>
    </w:p>
    <w:p w14:paraId="4DB2D995" w14:textId="77777777" w:rsidR="00E7777F" w:rsidRPr="004210FF" w:rsidRDefault="00E7777F" w:rsidP="00E7777F">
      <w:pPr>
        <w:pStyle w:val="Listenabsatz"/>
        <w:numPr>
          <w:ilvl w:val="0"/>
          <w:numId w:val="123"/>
        </w:numPr>
        <w:tabs>
          <w:tab w:val="left" w:pos="561"/>
          <w:tab w:val="left" w:pos="5102"/>
        </w:tabs>
        <w:ind w:left="284" w:hanging="284"/>
        <w:contextualSpacing w:val="0"/>
        <w:rPr>
          <w:sz w:val="22"/>
          <w:lang w:val="fr-CH"/>
        </w:rPr>
      </w:pPr>
      <w:r w:rsidRPr="004210FF">
        <w:rPr>
          <w:sz w:val="22"/>
          <w:lang w:val="fr-CH"/>
        </w:rPr>
        <w:t xml:space="preserve">Effectuez un test de </w:t>
      </w:r>
      <w:r>
        <w:rPr>
          <w:sz w:val="22"/>
          <w:lang w:val="fr-CH"/>
        </w:rPr>
        <w:t>mammite de Californie</w:t>
      </w:r>
      <w:r w:rsidRPr="004210FF">
        <w:rPr>
          <w:sz w:val="22"/>
          <w:lang w:val="fr-CH"/>
        </w:rPr>
        <w:t xml:space="preserve"> sur une vache et évaluez le résultat. Quelles sont les mesures que vous prenez si le t</w:t>
      </w:r>
      <w:r>
        <w:rPr>
          <w:sz w:val="22"/>
          <w:lang w:val="fr-CH"/>
        </w:rPr>
        <w:t xml:space="preserve">est de mammite </w:t>
      </w:r>
      <w:r w:rsidRPr="004210FF">
        <w:rPr>
          <w:sz w:val="22"/>
          <w:lang w:val="fr-CH"/>
        </w:rPr>
        <w:t>est positif ?</w:t>
      </w:r>
    </w:p>
    <w:p w14:paraId="615211F4" w14:textId="77777777" w:rsidR="00E7777F" w:rsidRPr="004210FF" w:rsidRDefault="00E7777F" w:rsidP="00E7777F">
      <w:pPr>
        <w:pStyle w:val="Listenabsatz"/>
        <w:numPr>
          <w:ilvl w:val="0"/>
          <w:numId w:val="123"/>
        </w:numPr>
        <w:tabs>
          <w:tab w:val="left" w:pos="561"/>
          <w:tab w:val="left" w:pos="5102"/>
        </w:tabs>
        <w:ind w:left="284" w:hanging="284"/>
        <w:contextualSpacing w:val="0"/>
        <w:rPr>
          <w:sz w:val="22"/>
          <w:lang w:val="fr-CH"/>
        </w:rPr>
      </w:pPr>
      <w:r w:rsidRPr="004210FF">
        <w:rPr>
          <w:sz w:val="22"/>
          <w:lang w:val="fr-CH"/>
        </w:rPr>
        <w:t xml:space="preserve">Procédez au nettoyage de l'installation et des ustensiles de traite. </w:t>
      </w:r>
    </w:p>
    <w:p w14:paraId="24879BE7" w14:textId="77777777" w:rsidR="00E7777F" w:rsidRPr="004210FF" w:rsidRDefault="00E7777F" w:rsidP="00E7777F">
      <w:pPr>
        <w:pStyle w:val="Listenabsatz"/>
        <w:numPr>
          <w:ilvl w:val="0"/>
          <w:numId w:val="123"/>
        </w:numPr>
        <w:tabs>
          <w:tab w:val="left" w:pos="561"/>
          <w:tab w:val="left" w:pos="5102"/>
        </w:tabs>
        <w:ind w:left="284" w:hanging="284"/>
        <w:contextualSpacing w:val="0"/>
        <w:rPr>
          <w:sz w:val="22"/>
          <w:lang w:val="fr-CH"/>
        </w:rPr>
      </w:pPr>
      <w:r w:rsidRPr="004210FF">
        <w:rPr>
          <w:sz w:val="22"/>
          <w:lang w:val="fr-CH"/>
        </w:rPr>
        <w:t>Expliquez les conséquences d'un nettoyage insuffisant sur la qualité du lait.</w:t>
      </w:r>
    </w:p>
    <w:p w14:paraId="0174B3BB" w14:textId="77777777" w:rsidR="00E7777F" w:rsidRPr="004210FF" w:rsidRDefault="00E7777F" w:rsidP="00E7777F">
      <w:pPr>
        <w:tabs>
          <w:tab w:val="left" w:pos="561"/>
          <w:tab w:val="left" w:pos="5102"/>
        </w:tabs>
        <w:rPr>
          <w:sz w:val="22"/>
          <w:lang w:val="fr-CH"/>
        </w:rPr>
      </w:pPr>
    </w:p>
    <w:p w14:paraId="751FB2FF" w14:textId="77777777" w:rsidR="00E7777F" w:rsidRPr="004210FF" w:rsidRDefault="00E7777F" w:rsidP="00E7777F">
      <w:pPr>
        <w:tabs>
          <w:tab w:val="left" w:pos="561"/>
          <w:tab w:val="left" w:pos="5102"/>
        </w:tabs>
        <w:rPr>
          <w:b/>
          <w:bCs/>
          <w:sz w:val="22"/>
          <w:lang w:val="fr-CH"/>
        </w:rPr>
      </w:pPr>
      <w:r w:rsidRPr="004210FF">
        <w:rPr>
          <w:b/>
          <w:bCs/>
          <w:sz w:val="22"/>
          <w:lang w:val="fr-CH"/>
        </w:rPr>
        <w:t>Ressources</w:t>
      </w:r>
    </w:p>
    <w:p w14:paraId="5C22C4F7" w14:textId="77777777" w:rsidR="00E7777F" w:rsidRPr="00736449" w:rsidRDefault="00E7777F" w:rsidP="00E7777F">
      <w:pPr>
        <w:tabs>
          <w:tab w:val="left" w:pos="561"/>
          <w:tab w:val="left" w:pos="5102"/>
        </w:tabs>
        <w:rPr>
          <w:sz w:val="22"/>
          <w:lang w:val="fr-CH"/>
        </w:rPr>
      </w:pPr>
      <w:r>
        <w:rPr>
          <w:sz w:val="22"/>
          <w:lang w:val="fr-CH"/>
        </w:rPr>
        <w:t>Ustensiles de test de mammite de Californie</w:t>
      </w:r>
      <w:r w:rsidRPr="00736449">
        <w:rPr>
          <w:sz w:val="22"/>
          <w:lang w:val="fr-CH"/>
        </w:rPr>
        <w:t xml:space="preserve">, </w:t>
      </w:r>
      <w:r>
        <w:rPr>
          <w:sz w:val="22"/>
          <w:lang w:val="fr-CH"/>
        </w:rPr>
        <w:t xml:space="preserve">produit </w:t>
      </w:r>
      <w:r w:rsidRPr="004210FF">
        <w:rPr>
          <w:sz w:val="22"/>
          <w:lang w:val="fr-CH"/>
        </w:rPr>
        <w:t xml:space="preserve">acide, </w:t>
      </w:r>
      <w:r>
        <w:rPr>
          <w:sz w:val="22"/>
          <w:lang w:val="fr-CH"/>
        </w:rPr>
        <w:t xml:space="preserve">produit </w:t>
      </w:r>
      <w:r w:rsidRPr="004210FF">
        <w:rPr>
          <w:sz w:val="22"/>
          <w:lang w:val="fr-CH"/>
        </w:rPr>
        <w:t>alcalin, savon, tablier et brosses</w:t>
      </w:r>
      <w:r w:rsidRPr="00736449">
        <w:rPr>
          <w:sz w:val="22"/>
          <w:lang w:val="fr-CH"/>
        </w:rPr>
        <w:t>.</w:t>
      </w:r>
    </w:p>
    <w:p w14:paraId="3CEB2580" w14:textId="77777777" w:rsidR="00E7777F" w:rsidRPr="00736449" w:rsidRDefault="00E7777F" w:rsidP="00E7777F">
      <w:pPr>
        <w:tabs>
          <w:tab w:val="left" w:pos="561"/>
          <w:tab w:val="left" w:pos="5102"/>
        </w:tabs>
        <w:rPr>
          <w:sz w:val="22"/>
          <w:lang w:val="fr-CH"/>
        </w:rPr>
      </w:pPr>
    </w:p>
    <w:p w14:paraId="797AE888" w14:textId="77777777" w:rsidR="00E7777F" w:rsidRPr="00736449" w:rsidRDefault="00E7777F" w:rsidP="00E7777F">
      <w:pPr>
        <w:tabs>
          <w:tab w:val="left" w:pos="561"/>
          <w:tab w:val="left" w:pos="5102"/>
        </w:tabs>
        <w:rPr>
          <w:sz w:val="22"/>
          <w:lang w:val="fr-CH"/>
        </w:rPr>
      </w:pPr>
    </w:p>
    <w:p w14:paraId="2B4287DA" w14:textId="7DD03262" w:rsidR="00E7777F" w:rsidRDefault="00E7777F">
      <w:pPr>
        <w:overflowPunct/>
        <w:autoSpaceDE/>
        <w:autoSpaceDN/>
        <w:adjustRightInd/>
        <w:spacing w:after="0"/>
        <w:textAlignment w:val="auto"/>
        <w:rPr>
          <w:bCs/>
          <w:color w:val="00B050"/>
          <w:sz w:val="22"/>
          <w:lang w:val="fr-CH"/>
        </w:rPr>
      </w:pPr>
      <w:r>
        <w:rPr>
          <w:bCs/>
          <w:color w:val="00B050"/>
          <w:sz w:val="22"/>
          <w:lang w:val="fr-CH"/>
        </w:rPr>
        <w:br w:type="page"/>
      </w:r>
    </w:p>
    <w:p w14:paraId="0D2EDD87" w14:textId="142E95E5" w:rsidR="00E7777F" w:rsidRPr="00587118" w:rsidRDefault="00E7777F" w:rsidP="00E7777F">
      <w:pPr>
        <w:pStyle w:val="berschrift1"/>
        <w:pageBreakBefore/>
        <w:tabs>
          <w:tab w:val="clear" w:pos="851"/>
          <w:tab w:val="right" w:pos="9638"/>
        </w:tabs>
        <w:ind w:left="425" w:hanging="425"/>
        <w:rPr>
          <w:sz w:val="24"/>
          <w:lang w:val="fr-CH"/>
        </w:rPr>
      </w:pPr>
      <w:bookmarkStart w:id="40" w:name="_Toc191470956"/>
      <w:r>
        <w:rPr>
          <w:sz w:val="24"/>
          <w:lang w:val="fr-CH"/>
        </w:rPr>
        <w:lastRenderedPageBreak/>
        <w:t xml:space="preserve">Sujet </w:t>
      </w:r>
      <w:r w:rsidR="00007BAB">
        <w:rPr>
          <w:sz w:val="24"/>
          <w:lang w:val="fr-CH"/>
        </w:rPr>
        <w:t>161</w:t>
      </w:r>
      <w:r>
        <w:rPr>
          <w:sz w:val="24"/>
          <w:lang w:val="fr-CH"/>
        </w:rPr>
        <w:t xml:space="preserve">: </w:t>
      </w:r>
      <w:r w:rsidRPr="00587118">
        <w:rPr>
          <w:sz w:val="24"/>
          <w:lang w:val="fr-CH"/>
        </w:rPr>
        <w:t>Préparer la machine à traire</w:t>
      </w:r>
      <w:r>
        <w:rPr>
          <w:sz w:val="24"/>
          <w:lang w:val="fr-CH"/>
        </w:rPr>
        <w:t> ;</w:t>
      </w:r>
      <w:r w:rsidRPr="00587118">
        <w:rPr>
          <w:sz w:val="24"/>
          <w:lang w:val="fr-CH"/>
        </w:rPr>
        <w:t xml:space="preserve"> </w:t>
      </w:r>
      <w:r>
        <w:rPr>
          <w:sz w:val="24"/>
          <w:lang w:val="fr-CH"/>
        </w:rPr>
        <w:t>traite inclus test de mammite</w:t>
      </w:r>
      <w:r>
        <w:rPr>
          <w:sz w:val="24"/>
          <w:lang w:val="fr-CH"/>
        </w:rPr>
        <w:tab/>
      </w:r>
      <w:r w:rsidRPr="00D9160B">
        <w:rPr>
          <w:color w:val="00B050"/>
          <w:sz w:val="24"/>
          <w:lang w:val="fr-CH"/>
        </w:rPr>
        <w:t xml:space="preserve"> | Obj. </w:t>
      </w:r>
      <w:r w:rsidRPr="004210FF">
        <w:rPr>
          <w:color w:val="00B050"/>
          <w:sz w:val="24"/>
          <w:lang w:val="fr-CH"/>
        </w:rPr>
        <w:t>B5.2.3, B5.2.5</w:t>
      </w:r>
      <w:bookmarkEnd w:id="40"/>
    </w:p>
    <w:p w14:paraId="59F53DD0" w14:textId="77777777" w:rsidR="00E7777F" w:rsidRPr="00587118" w:rsidRDefault="00E7777F" w:rsidP="00E7777F">
      <w:pPr>
        <w:tabs>
          <w:tab w:val="left" w:pos="561"/>
          <w:tab w:val="left" w:pos="5102"/>
        </w:tabs>
        <w:rPr>
          <w:sz w:val="22"/>
          <w:lang w:val="fr-CH"/>
        </w:rPr>
      </w:pPr>
      <w:r w:rsidRPr="00587118">
        <w:rPr>
          <w:sz w:val="22"/>
          <w:lang w:val="fr-CH"/>
        </w:rPr>
        <w:t>C’est l’heure de la traite</w:t>
      </w:r>
      <w:r>
        <w:rPr>
          <w:sz w:val="22"/>
          <w:lang w:val="fr-CH"/>
        </w:rPr>
        <w:t>.</w:t>
      </w:r>
      <w:r w:rsidRPr="00587118">
        <w:rPr>
          <w:sz w:val="22"/>
          <w:lang w:val="fr-CH"/>
        </w:rPr>
        <w:t xml:space="preserve"> </w:t>
      </w:r>
      <w:r>
        <w:rPr>
          <w:sz w:val="22"/>
          <w:lang w:val="fr-CH"/>
        </w:rPr>
        <w:t>V</w:t>
      </w:r>
      <w:r w:rsidRPr="00587118">
        <w:rPr>
          <w:sz w:val="22"/>
          <w:lang w:val="fr-CH"/>
        </w:rPr>
        <w:t xml:space="preserve">ous préparez l’installation de traite et commencez à traire. </w:t>
      </w:r>
    </w:p>
    <w:p w14:paraId="30513020" w14:textId="77777777" w:rsidR="00E7777F" w:rsidRPr="00587118" w:rsidRDefault="00E7777F" w:rsidP="00E7777F">
      <w:pPr>
        <w:pStyle w:val="Listenabsatz"/>
        <w:numPr>
          <w:ilvl w:val="0"/>
          <w:numId w:val="28"/>
        </w:numPr>
        <w:tabs>
          <w:tab w:val="left" w:pos="5102"/>
        </w:tabs>
        <w:ind w:left="426" w:hanging="426"/>
        <w:contextualSpacing w:val="0"/>
        <w:rPr>
          <w:sz w:val="22"/>
          <w:lang w:val="fr-CH"/>
        </w:rPr>
      </w:pPr>
      <w:r w:rsidRPr="00587118">
        <w:rPr>
          <w:sz w:val="22"/>
          <w:lang w:val="fr-CH"/>
        </w:rPr>
        <w:t>Vous contrôlez la propreté de la machine à traire et expliquez les points importants qui doivent être vérifiés avant de traire.</w:t>
      </w:r>
    </w:p>
    <w:p w14:paraId="35B0141E" w14:textId="77777777" w:rsidR="00E7777F" w:rsidRPr="00587118" w:rsidRDefault="00E7777F" w:rsidP="00E7777F">
      <w:pPr>
        <w:pStyle w:val="Listenabsatz"/>
        <w:numPr>
          <w:ilvl w:val="0"/>
          <w:numId w:val="28"/>
        </w:numPr>
        <w:tabs>
          <w:tab w:val="left" w:pos="5102"/>
        </w:tabs>
        <w:ind w:left="425" w:hanging="425"/>
        <w:contextualSpacing w:val="0"/>
        <w:rPr>
          <w:sz w:val="22"/>
          <w:lang w:val="fr-CH"/>
        </w:rPr>
      </w:pPr>
      <w:r w:rsidRPr="00587118">
        <w:rPr>
          <w:sz w:val="22"/>
          <w:lang w:val="fr-CH"/>
        </w:rPr>
        <w:t xml:space="preserve">Vous enclenchez la machine à traire et vous expliquez les différentes possibilités de contrôler qu’elle fonctionne correctement. </w:t>
      </w:r>
    </w:p>
    <w:p w14:paraId="3F008A3B" w14:textId="77777777" w:rsidR="00E7777F" w:rsidRDefault="00E7777F" w:rsidP="00E7777F">
      <w:pPr>
        <w:pStyle w:val="Listenabsatz"/>
        <w:numPr>
          <w:ilvl w:val="0"/>
          <w:numId w:val="28"/>
        </w:numPr>
        <w:tabs>
          <w:tab w:val="left" w:pos="5102"/>
        </w:tabs>
        <w:ind w:left="425" w:hanging="425"/>
        <w:contextualSpacing w:val="0"/>
        <w:rPr>
          <w:sz w:val="22"/>
          <w:lang w:val="fr-CH"/>
        </w:rPr>
      </w:pPr>
      <w:r w:rsidRPr="00587118">
        <w:rPr>
          <w:sz w:val="22"/>
          <w:lang w:val="fr-CH"/>
        </w:rPr>
        <w:t>Débutez concrètement la traite.</w:t>
      </w:r>
    </w:p>
    <w:p w14:paraId="12C3D047" w14:textId="77777777" w:rsidR="00E7777F" w:rsidRPr="004210FF" w:rsidRDefault="00E7777F" w:rsidP="00E7777F">
      <w:pPr>
        <w:pStyle w:val="Listenabsatz"/>
        <w:numPr>
          <w:ilvl w:val="0"/>
          <w:numId w:val="28"/>
        </w:numPr>
        <w:tabs>
          <w:tab w:val="left" w:pos="5102"/>
        </w:tabs>
        <w:ind w:left="425" w:hanging="425"/>
        <w:contextualSpacing w:val="0"/>
        <w:rPr>
          <w:sz w:val="22"/>
          <w:lang w:val="fr-CH"/>
        </w:rPr>
      </w:pPr>
      <w:r w:rsidRPr="004210FF">
        <w:rPr>
          <w:sz w:val="22"/>
          <w:lang w:val="fr-CH"/>
        </w:rPr>
        <w:t xml:space="preserve">Effectuez un test de </w:t>
      </w:r>
      <w:r w:rsidRPr="007C6CC2">
        <w:rPr>
          <w:sz w:val="22"/>
          <w:lang w:val="fr-CH"/>
        </w:rPr>
        <w:t xml:space="preserve">mammite </w:t>
      </w:r>
      <w:r w:rsidRPr="004210FF">
        <w:rPr>
          <w:sz w:val="22"/>
          <w:lang w:val="fr-CH"/>
        </w:rPr>
        <w:t xml:space="preserve">sur une vache et évaluez le résultat. Quelles sont les mesures que vous prenez si le test de </w:t>
      </w:r>
      <w:r w:rsidRPr="007C6CC2">
        <w:rPr>
          <w:sz w:val="22"/>
          <w:lang w:val="fr-CH"/>
        </w:rPr>
        <w:t xml:space="preserve">mammite </w:t>
      </w:r>
      <w:r w:rsidRPr="004210FF">
        <w:rPr>
          <w:sz w:val="22"/>
          <w:lang w:val="fr-CH"/>
        </w:rPr>
        <w:t>est positif ?</w:t>
      </w:r>
      <w:r>
        <w:rPr>
          <w:sz w:val="22"/>
          <w:lang w:val="fr-CH"/>
        </w:rPr>
        <w:t xml:space="preserve"> </w:t>
      </w:r>
      <w:r w:rsidRPr="00AD5F03">
        <w:rPr>
          <w:sz w:val="22"/>
          <w:lang w:val="fr-CH"/>
        </w:rPr>
        <w:t>Quelles sont les possibilités que vous connaissez pour évaluer la qualité du lait dans l'ensemble de l'exploitation ?</w:t>
      </w:r>
    </w:p>
    <w:p w14:paraId="7D19FB45" w14:textId="77777777" w:rsidR="00E7777F" w:rsidRPr="00587118" w:rsidRDefault="00E7777F" w:rsidP="00E7777F">
      <w:pPr>
        <w:tabs>
          <w:tab w:val="left" w:pos="561"/>
          <w:tab w:val="left" w:pos="5102"/>
        </w:tabs>
        <w:rPr>
          <w:sz w:val="22"/>
          <w:lang w:val="fr-CH"/>
        </w:rPr>
      </w:pPr>
    </w:p>
    <w:p w14:paraId="68C99135" w14:textId="77777777" w:rsidR="00E7777F" w:rsidRPr="00587118" w:rsidRDefault="00E7777F" w:rsidP="00E7777F">
      <w:pPr>
        <w:tabs>
          <w:tab w:val="left" w:pos="561"/>
          <w:tab w:val="left" w:pos="5102"/>
        </w:tabs>
        <w:rPr>
          <w:b/>
          <w:sz w:val="22"/>
          <w:lang w:val="fr-CH"/>
        </w:rPr>
      </w:pPr>
      <w:r w:rsidRPr="00587118">
        <w:rPr>
          <w:b/>
          <w:sz w:val="22"/>
          <w:lang w:val="fr-CH"/>
        </w:rPr>
        <w:t>Ressources</w:t>
      </w:r>
    </w:p>
    <w:p w14:paraId="17D483EF" w14:textId="77777777" w:rsidR="00E7777F" w:rsidRDefault="00E7777F" w:rsidP="00E7777F">
      <w:pPr>
        <w:tabs>
          <w:tab w:val="left" w:pos="561"/>
          <w:tab w:val="left" w:pos="5102"/>
        </w:tabs>
        <w:rPr>
          <w:sz w:val="22"/>
          <w:lang w:val="fr-CH"/>
        </w:rPr>
      </w:pPr>
      <w:r w:rsidRPr="00587118">
        <w:rPr>
          <w:sz w:val="22"/>
          <w:lang w:val="fr-CH"/>
        </w:rPr>
        <w:t>Les documents de contrôle officiels de l’installation de traite sont disponibles.</w:t>
      </w:r>
    </w:p>
    <w:p w14:paraId="4ED62DF5" w14:textId="77777777" w:rsidR="00E7777F" w:rsidRPr="00587118" w:rsidRDefault="00E7777F" w:rsidP="00E7777F">
      <w:pPr>
        <w:tabs>
          <w:tab w:val="left" w:pos="561"/>
          <w:tab w:val="left" w:pos="5102"/>
        </w:tabs>
        <w:rPr>
          <w:sz w:val="22"/>
          <w:lang w:val="fr-CH"/>
        </w:rPr>
      </w:pPr>
    </w:p>
    <w:p w14:paraId="3729E81E" w14:textId="52026542" w:rsidR="00E7777F" w:rsidRDefault="00E7777F">
      <w:pPr>
        <w:overflowPunct/>
        <w:autoSpaceDE/>
        <w:autoSpaceDN/>
        <w:adjustRightInd/>
        <w:spacing w:after="0"/>
        <w:textAlignment w:val="auto"/>
        <w:rPr>
          <w:bCs/>
          <w:color w:val="00B050"/>
          <w:sz w:val="22"/>
          <w:lang w:val="fr-CH"/>
        </w:rPr>
      </w:pPr>
      <w:r>
        <w:rPr>
          <w:bCs/>
          <w:color w:val="00B050"/>
          <w:sz w:val="22"/>
          <w:lang w:val="fr-CH"/>
        </w:rPr>
        <w:br w:type="page"/>
      </w:r>
    </w:p>
    <w:p w14:paraId="08C161C5" w14:textId="4D32F8F7" w:rsidR="00E7777F" w:rsidRPr="00683F49" w:rsidRDefault="00E7777F" w:rsidP="00E7777F">
      <w:pPr>
        <w:pStyle w:val="berschrift1"/>
        <w:tabs>
          <w:tab w:val="right" w:pos="9498"/>
        </w:tabs>
        <w:rPr>
          <w:sz w:val="24"/>
          <w:szCs w:val="24"/>
          <w:lang w:val="fr-CH"/>
        </w:rPr>
      </w:pPr>
      <w:bookmarkStart w:id="41" w:name="_Toc191470957"/>
      <w:r w:rsidRPr="00683F49">
        <w:rPr>
          <w:sz w:val="24"/>
          <w:szCs w:val="24"/>
          <w:lang w:val="fr-CH"/>
        </w:rPr>
        <w:lastRenderedPageBreak/>
        <w:t xml:space="preserve">Sujet </w:t>
      </w:r>
      <w:r w:rsidR="00007BAB">
        <w:rPr>
          <w:sz w:val="24"/>
          <w:szCs w:val="24"/>
          <w:lang w:val="fr-CH"/>
        </w:rPr>
        <w:t>165</w:t>
      </w:r>
      <w:r w:rsidRPr="00683F49">
        <w:rPr>
          <w:sz w:val="24"/>
          <w:szCs w:val="24"/>
          <w:lang w:val="fr-CH"/>
        </w:rPr>
        <w:t xml:space="preserve"> : Contrôle de la santé des animaux dans les exploitations travaillant avec un robot de traite</w:t>
      </w:r>
      <w:r w:rsidRPr="00683F49">
        <w:rPr>
          <w:color w:val="00B050"/>
          <w:sz w:val="24"/>
          <w:szCs w:val="24"/>
          <w:lang w:val="fr-CH"/>
        </w:rPr>
        <w:tab/>
        <w:t>| Obj. B5.1</w:t>
      </w:r>
      <w:bookmarkEnd w:id="41"/>
    </w:p>
    <w:p w14:paraId="7DD076B7" w14:textId="77777777" w:rsidR="00E7777F" w:rsidRPr="00587118" w:rsidRDefault="00E7777F" w:rsidP="00E7777F">
      <w:pPr>
        <w:tabs>
          <w:tab w:val="left" w:pos="561"/>
          <w:tab w:val="left" w:pos="5102"/>
        </w:tabs>
        <w:rPr>
          <w:sz w:val="22"/>
          <w:lang w:val="fr-CH"/>
        </w:rPr>
      </w:pPr>
      <w:r w:rsidRPr="00587118">
        <w:rPr>
          <w:sz w:val="22"/>
          <w:lang w:val="fr-CH"/>
        </w:rPr>
        <w:t>Vous effectuez les contrôles quotidiens dans votre étable dotée d’un robot de traite.</w:t>
      </w:r>
    </w:p>
    <w:p w14:paraId="41673481" w14:textId="77777777" w:rsidR="00E7777F" w:rsidRPr="00587118" w:rsidRDefault="00E7777F" w:rsidP="00E7777F">
      <w:pPr>
        <w:pStyle w:val="Listenabsatz"/>
        <w:numPr>
          <w:ilvl w:val="0"/>
          <w:numId w:val="51"/>
        </w:numPr>
        <w:tabs>
          <w:tab w:val="left" w:pos="5102"/>
        </w:tabs>
        <w:ind w:left="426" w:hanging="426"/>
        <w:contextualSpacing w:val="0"/>
        <w:rPr>
          <w:sz w:val="22"/>
          <w:lang w:val="fr-CH"/>
        </w:rPr>
      </w:pPr>
      <w:r w:rsidRPr="00587118">
        <w:rPr>
          <w:sz w:val="22"/>
          <w:lang w:val="fr-CH"/>
        </w:rPr>
        <w:t>Contrôlez les paramètres de traite de l’étable et évaluez si ceux-ci se situent dans les limites voulues.</w:t>
      </w:r>
    </w:p>
    <w:p w14:paraId="2F56139A" w14:textId="77777777" w:rsidR="00E7777F" w:rsidRPr="00587118" w:rsidRDefault="00E7777F" w:rsidP="00E7777F">
      <w:pPr>
        <w:pStyle w:val="Listenabsatz"/>
        <w:numPr>
          <w:ilvl w:val="0"/>
          <w:numId w:val="51"/>
        </w:numPr>
        <w:tabs>
          <w:tab w:val="left" w:pos="5102"/>
        </w:tabs>
        <w:ind w:left="425" w:hanging="425"/>
        <w:contextualSpacing w:val="0"/>
        <w:rPr>
          <w:sz w:val="22"/>
          <w:lang w:val="fr-CH"/>
        </w:rPr>
      </w:pPr>
      <w:r w:rsidRPr="00587118">
        <w:rPr>
          <w:sz w:val="22"/>
          <w:lang w:val="fr-CH"/>
        </w:rPr>
        <w:t>Cherchez les animaux dont les valeurs s’écartent fortement de la moyenne (signes d’avertissement éventuels) et analysez les causes de ces variations.</w:t>
      </w:r>
    </w:p>
    <w:p w14:paraId="143AD383" w14:textId="77777777" w:rsidR="00E7777F" w:rsidRPr="00587118" w:rsidRDefault="00E7777F" w:rsidP="00E7777F">
      <w:pPr>
        <w:tabs>
          <w:tab w:val="left" w:pos="561"/>
          <w:tab w:val="left" w:pos="5102"/>
        </w:tabs>
        <w:rPr>
          <w:sz w:val="22"/>
          <w:lang w:val="fr-CH"/>
        </w:rPr>
      </w:pPr>
    </w:p>
    <w:p w14:paraId="0FE8EB69" w14:textId="77777777" w:rsidR="006D11EC" w:rsidRDefault="006D11EC">
      <w:pPr>
        <w:overflowPunct/>
        <w:autoSpaceDE/>
        <w:autoSpaceDN/>
        <w:adjustRightInd/>
        <w:spacing w:after="0"/>
        <w:textAlignment w:val="auto"/>
        <w:rPr>
          <w:b/>
          <w:bCs/>
          <w:kern w:val="32"/>
          <w:sz w:val="24"/>
          <w:szCs w:val="24"/>
          <w:lang w:val="fr-CH"/>
        </w:rPr>
      </w:pPr>
      <w:bookmarkStart w:id="42" w:name="_Toc191470958"/>
      <w:r>
        <w:rPr>
          <w:sz w:val="24"/>
          <w:szCs w:val="24"/>
          <w:lang w:val="fr-CH"/>
        </w:rPr>
        <w:br w:type="page"/>
      </w:r>
    </w:p>
    <w:p w14:paraId="37AC17D3" w14:textId="47EDFBFD" w:rsidR="00E7777F" w:rsidRPr="00683F49" w:rsidRDefault="00E7777F" w:rsidP="00E7777F">
      <w:pPr>
        <w:pStyle w:val="berschrift1"/>
        <w:rPr>
          <w:sz w:val="24"/>
          <w:szCs w:val="24"/>
          <w:lang w:val="fr-CH"/>
        </w:rPr>
      </w:pPr>
      <w:r w:rsidRPr="00683F49">
        <w:rPr>
          <w:sz w:val="24"/>
          <w:szCs w:val="24"/>
          <w:lang w:val="fr-CH"/>
        </w:rPr>
        <w:lastRenderedPageBreak/>
        <w:t xml:space="preserve">Sujet </w:t>
      </w:r>
      <w:r w:rsidR="00007BAB">
        <w:rPr>
          <w:sz w:val="24"/>
          <w:szCs w:val="24"/>
          <w:lang w:val="fr-CH"/>
        </w:rPr>
        <w:t>166</w:t>
      </w:r>
      <w:r w:rsidRPr="00683F49">
        <w:rPr>
          <w:sz w:val="24"/>
          <w:szCs w:val="24"/>
          <w:lang w:val="fr-CH"/>
        </w:rPr>
        <w:t>: Contrôle de la santé de la mamelle (exploitations travaillant avec robot de traite)</w:t>
      </w:r>
      <w:r w:rsidRPr="00683F49">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sidRPr="00683F49">
        <w:rPr>
          <w:color w:val="00B050"/>
          <w:sz w:val="24"/>
          <w:szCs w:val="24"/>
          <w:lang w:val="fr-CH"/>
        </w:rPr>
        <w:t xml:space="preserve"> | Obj. B5.1</w:t>
      </w:r>
      <w:bookmarkEnd w:id="42"/>
    </w:p>
    <w:p w14:paraId="601AC508" w14:textId="77777777" w:rsidR="00E7777F" w:rsidRPr="00CF16A7" w:rsidRDefault="00E7777F" w:rsidP="00E7777F">
      <w:pPr>
        <w:tabs>
          <w:tab w:val="left" w:pos="561"/>
          <w:tab w:val="left" w:pos="5102"/>
        </w:tabs>
        <w:rPr>
          <w:b/>
          <w:bCs/>
          <w:sz w:val="22"/>
          <w:lang w:val="fr-CH"/>
        </w:rPr>
      </w:pPr>
      <w:r w:rsidRPr="00587118">
        <w:rPr>
          <w:sz w:val="22"/>
          <w:lang w:val="fr-CH"/>
        </w:rPr>
        <w:t>Vous contrôlez la santé de la mamelle de vos vaches, qui sont détenues en stabulation libre dans une étable dotée d’un robot de traite.</w:t>
      </w:r>
    </w:p>
    <w:p w14:paraId="7E059EDE" w14:textId="77777777" w:rsidR="00E7777F" w:rsidRPr="00587118" w:rsidRDefault="00E7777F" w:rsidP="00E7777F">
      <w:pPr>
        <w:pStyle w:val="Listenabsatz"/>
        <w:numPr>
          <w:ilvl w:val="0"/>
          <w:numId w:val="53"/>
        </w:numPr>
        <w:tabs>
          <w:tab w:val="left" w:pos="5102"/>
        </w:tabs>
        <w:ind w:left="426" w:hanging="426"/>
        <w:contextualSpacing w:val="0"/>
        <w:rPr>
          <w:sz w:val="22"/>
          <w:lang w:val="fr-CH"/>
        </w:rPr>
      </w:pPr>
      <w:r w:rsidRPr="00587118">
        <w:rPr>
          <w:sz w:val="22"/>
          <w:lang w:val="fr-CH"/>
        </w:rPr>
        <w:t>Cherchez et indiquez un animal qui, d’après le programme ou votre expérience, présente des signes préoccupants de mauvaise santé du pis. Expliquez comment vous procédez pour trouver cet animal à l’aide du logiciel.</w:t>
      </w:r>
    </w:p>
    <w:p w14:paraId="38AC981F" w14:textId="77777777" w:rsidR="00E7777F" w:rsidRPr="00587118" w:rsidRDefault="00E7777F" w:rsidP="00E7777F">
      <w:pPr>
        <w:pStyle w:val="Listenabsatz"/>
        <w:numPr>
          <w:ilvl w:val="0"/>
          <w:numId w:val="53"/>
        </w:numPr>
        <w:tabs>
          <w:tab w:val="left" w:pos="5102"/>
        </w:tabs>
        <w:ind w:left="425" w:hanging="425"/>
        <w:contextualSpacing w:val="0"/>
        <w:rPr>
          <w:sz w:val="22"/>
          <w:lang w:val="fr-CH"/>
        </w:rPr>
      </w:pPr>
      <w:r w:rsidRPr="00587118">
        <w:rPr>
          <w:sz w:val="22"/>
          <w:lang w:val="fr-CH"/>
        </w:rPr>
        <w:t xml:space="preserve">Dans un deuxième temps, contrôlez la santé de la mamelle de la vache au moyen du test de </w:t>
      </w:r>
      <w:r>
        <w:rPr>
          <w:sz w:val="22"/>
          <w:lang w:val="fr-CH"/>
        </w:rPr>
        <w:t>mammite</w:t>
      </w:r>
      <w:r w:rsidRPr="00587118">
        <w:rPr>
          <w:sz w:val="22"/>
          <w:lang w:val="fr-CH"/>
        </w:rPr>
        <w:t xml:space="preserve"> et comparez le résultat aux données de l’ordinateur.</w:t>
      </w:r>
    </w:p>
    <w:p w14:paraId="50549F46" w14:textId="77777777" w:rsidR="00E7777F" w:rsidRPr="00587118" w:rsidRDefault="00E7777F" w:rsidP="00E7777F">
      <w:pPr>
        <w:tabs>
          <w:tab w:val="left" w:pos="561"/>
          <w:tab w:val="left" w:pos="5102"/>
        </w:tabs>
        <w:rPr>
          <w:sz w:val="22"/>
          <w:lang w:val="fr-CH"/>
        </w:rPr>
      </w:pPr>
    </w:p>
    <w:p w14:paraId="596F1B3E" w14:textId="77777777" w:rsidR="00E7777F" w:rsidRDefault="00E7777F" w:rsidP="00E7777F">
      <w:pPr>
        <w:tabs>
          <w:tab w:val="left" w:pos="561"/>
          <w:tab w:val="left" w:pos="5102"/>
        </w:tabs>
        <w:rPr>
          <w:sz w:val="22"/>
          <w:lang w:val="fr-CH"/>
        </w:rPr>
      </w:pPr>
      <w:r w:rsidRPr="00D9160B">
        <w:rPr>
          <w:b/>
          <w:bCs/>
          <w:sz w:val="22"/>
          <w:lang w:val="fr-CH"/>
        </w:rPr>
        <w:t>Ressources</w:t>
      </w:r>
    </w:p>
    <w:p w14:paraId="1674F90F" w14:textId="77777777" w:rsidR="00E7777F" w:rsidRPr="000B2E89" w:rsidRDefault="00E7777F" w:rsidP="00E7777F">
      <w:pPr>
        <w:tabs>
          <w:tab w:val="left" w:pos="561"/>
          <w:tab w:val="left" w:pos="5102"/>
        </w:tabs>
        <w:rPr>
          <w:sz w:val="22"/>
          <w:lang w:val="fr-CH"/>
        </w:rPr>
      </w:pPr>
      <w:r w:rsidRPr="00D9160B">
        <w:rPr>
          <w:sz w:val="22"/>
          <w:lang w:val="fr-CH"/>
        </w:rPr>
        <w:t xml:space="preserve">Matériel de test de </w:t>
      </w:r>
      <w:r>
        <w:rPr>
          <w:sz w:val="22"/>
          <w:lang w:val="fr-CH"/>
        </w:rPr>
        <w:t>mammite</w:t>
      </w:r>
    </w:p>
    <w:p w14:paraId="20837EA1" w14:textId="77777777" w:rsidR="00E7777F" w:rsidRPr="00587118" w:rsidRDefault="00E7777F" w:rsidP="00E7777F">
      <w:pPr>
        <w:tabs>
          <w:tab w:val="left" w:pos="561"/>
          <w:tab w:val="left" w:pos="5102"/>
        </w:tabs>
        <w:rPr>
          <w:sz w:val="22"/>
          <w:lang w:val="fr-CH"/>
        </w:rPr>
      </w:pPr>
    </w:p>
    <w:p w14:paraId="54D7828C" w14:textId="77777777" w:rsidR="00E7777F" w:rsidRDefault="00E7777F" w:rsidP="00E7777F">
      <w:pPr>
        <w:overflowPunct/>
        <w:autoSpaceDE/>
        <w:autoSpaceDN/>
        <w:adjustRightInd/>
        <w:spacing w:after="0"/>
        <w:textAlignment w:val="auto"/>
        <w:rPr>
          <w:color w:val="00B050"/>
          <w:sz w:val="22"/>
          <w:lang w:val="fr-CH"/>
        </w:rPr>
      </w:pPr>
      <w:r>
        <w:rPr>
          <w:color w:val="00B050"/>
          <w:sz w:val="22"/>
          <w:lang w:val="fr-CH"/>
        </w:rPr>
        <w:br w:type="page"/>
      </w:r>
    </w:p>
    <w:p w14:paraId="08254E55" w14:textId="47D2799C" w:rsidR="00E7777F" w:rsidRPr="00587118" w:rsidRDefault="00E7777F" w:rsidP="00E7777F">
      <w:pPr>
        <w:pStyle w:val="berschrift1"/>
        <w:pageBreakBefore/>
        <w:widowControl w:val="0"/>
        <w:tabs>
          <w:tab w:val="clear" w:pos="851"/>
          <w:tab w:val="right" w:pos="9638"/>
        </w:tabs>
        <w:ind w:left="425" w:hanging="425"/>
        <w:rPr>
          <w:sz w:val="24"/>
          <w:lang w:val="fr-CH"/>
        </w:rPr>
      </w:pPr>
      <w:bookmarkStart w:id="43" w:name="_Toc191470959"/>
      <w:r>
        <w:rPr>
          <w:sz w:val="24"/>
          <w:lang w:val="fr-CH"/>
        </w:rPr>
        <w:lastRenderedPageBreak/>
        <w:t xml:space="preserve">Sujet </w:t>
      </w:r>
      <w:r w:rsidR="00007BAB">
        <w:rPr>
          <w:sz w:val="24"/>
          <w:lang w:val="fr-CH"/>
        </w:rPr>
        <w:t>200</w:t>
      </w:r>
      <w:r>
        <w:rPr>
          <w:sz w:val="24"/>
          <w:lang w:val="fr-CH"/>
        </w:rPr>
        <w:t xml:space="preserve"> : </w:t>
      </w:r>
      <w:r w:rsidRPr="00587118">
        <w:rPr>
          <w:sz w:val="24"/>
          <w:lang w:val="fr-CH"/>
        </w:rPr>
        <w:t>Pharmacie de porcherie</w:t>
      </w:r>
      <w:r>
        <w:rPr>
          <w:sz w:val="24"/>
          <w:lang w:val="fr-CH"/>
        </w:rPr>
        <w:tab/>
      </w:r>
      <w:r w:rsidRPr="00D9160B">
        <w:rPr>
          <w:color w:val="00B050"/>
          <w:sz w:val="24"/>
          <w:lang w:val="fr-CH"/>
        </w:rPr>
        <w:t xml:space="preserve"> | Obj. B4.3.6</w:t>
      </w:r>
      <w:bookmarkEnd w:id="43"/>
    </w:p>
    <w:p w14:paraId="1A3AB7BF" w14:textId="77777777" w:rsidR="00E7777F" w:rsidRPr="00587118" w:rsidRDefault="00E7777F" w:rsidP="00E7777F">
      <w:pPr>
        <w:tabs>
          <w:tab w:val="left" w:pos="561"/>
          <w:tab w:val="left" w:pos="5102"/>
        </w:tabs>
        <w:rPr>
          <w:sz w:val="22"/>
          <w:lang w:val="fr-CH"/>
        </w:rPr>
      </w:pPr>
      <w:r w:rsidRPr="00587118">
        <w:rPr>
          <w:sz w:val="22"/>
          <w:lang w:val="fr-CH"/>
        </w:rPr>
        <w:t xml:space="preserve">En cas de maladie chez les porcs, il convient d’agir rapidement. Pour cette raison, certains médicaments doivent impérativement faire partie de toute pharmacie de porcherie. </w:t>
      </w:r>
    </w:p>
    <w:p w14:paraId="59A7DBF3" w14:textId="77777777" w:rsidR="00E7777F" w:rsidRPr="00587118" w:rsidRDefault="00E7777F" w:rsidP="00E7777F">
      <w:pPr>
        <w:pStyle w:val="Listenabsatz"/>
        <w:numPr>
          <w:ilvl w:val="0"/>
          <w:numId w:val="32"/>
        </w:numPr>
        <w:tabs>
          <w:tab w:val="left" w:pos="5102"/>
        </w:tabs>
        <w:ind w:left="426" w:hanging="426"/>
        <w:contextualSpacing w:val="0"/>
        <w:rPr>
          <w:sz w:val="22"/>
          <w:lang w:val="fr-CH"/>
        </w:rPr>
      </w:pPr>
      <w:r w:rsidRPr="00587118">
        <w:rPr>
          <w:sz w:val="22"/>
          <w:lang w:val="fr-CH"/>
        </w:rPr>
        <w:t xml:space="preserve">Présentez la pharmacie de la porcherie de l’exploitation. Citez les principaux médicaments à avoir en réserve. </w:t>
      </w:r>
    </w:p>
    <w:p w14:paraId="17ADD0A6" w14:textId="77777777" w:rsidR="00E7777F" w:rsidRPr="00587118" w:rsidRDefault="00E7777F" w:rsidP="00E7777F">
      <w:pPr>
        <w:pStyle w:val="Listenabsatz"/>
        <w:numPr>
          <w:ilvl w:val="0"/>
          <w:numId w:val="32"/>
        </w:numPr>
        <w:tabs>
          <w:tab w:val="left" w:pos="5102"/>
        </w:tabs>
        <w:ind w:left="425" w:hanging="425"/>
        <w:contextualSpacing w:val="0"/>
        <w:rPr>
          <w:sz w:val="22"/>
          <w:lang w:val="fr-CH"/>
        </w:rPr>
      </w:pPr>
      <w:r w:rsidRPr="00587118">
        <w:rPr>
          <w:sz w:val="22"/>
          <w:lang w:val="fr-CH"/>
        </w:rPr>
        <w:t xml:space="preserve">Expliquez la manière correcte d’entreposer les médicaments. </w:t>
      </w:r>
    </w:p>
    <w:p w14:paraId="022A1BD8" w14:textId="77777777" w:rsidR="00E7777F" w:rsidRPr="00587118" w:rsidRDefault="00E7777F" w:rsidP="00E7777F">
      <w:pPr>
        <w:pStyle w:val="Listenabsatz"/>
        <w:numPr>
          <w:ilvl w:val="0"/>
          <w:numId w:val="32"/>
        </w:numPr>
        <w:tabs>
          <w:tab w:val="left" w:pos="5102"/>
        </w:tabs>
        <w:ind w:left="425" w:hanging="425"/>
        <w:contextualSpacing w:val="0"/>
        <w:rPr>
          <w:sz w:val="22"/>
          <w:lang w:val="fr-CH"/>
        </w:rPr>
      </w:pPr>
      <w:r w:rsidRPr="00587118">
        <w:rPr>
          <w:sz w:val="22"/>
          <w:lang w:val="fr-CH"/>
        </w:rPr>
        <w:t>Expliquez la liste d’inventaire.</w:t>
      </w:r>
    </w:p>
    <w:p w14:paraId="247ACF0A" w14:textId="77777777" w:rsidR="00E7777F" w:rsidRPr="00635A2D" w:rsidRDefault="00E7777F" w:rsidP="00E7777F">
      <w:pPr>
        <w:pStyle w:val="Listenabsatz"/>
        <w:numPr>
          <w:ilvl w:val="0"/>
          <w:numId w:val="32"/>
        </w:numPr>
        <w:tabs>
          <w:tab w:val="left" w:pos="5102"/>
        </w:tabs>
        <w:ind w:left="425" w:hanging="425"/>
        <w:contextualSpacing w:val="0"/>
        <w:rPr>
          <w:sz w:val="22"/>
          <w:lang w:val="fr-CH"/>
        </w:rPr>
      </w:pPr>
      <w:r w:rsidRPr="00635A2D">
        <w:rPr>
          <w:sz w:val="22"/>
          <w:lang w:val="fr-CH"/>
        </w:rPr>
        <w:t>Remplissez le journal des traitements pour un animal soigné avec un antibiotique.</w:t>
      </w:r>
    </w:p>
    <w:p w14:paraId="16657480" w14:textId="77777777" w:rsidR="00E7777F" w:rsidRPr="00635A2D" w:rsidRDefault="00E7777F" w:rsidP="00E7777F">
      <w:pPr>
        <w:tabs>
          <w:tab w:val="left" w:pos="561"/>
          <w:tab w:val="left" w:pos="5102"/>
        </w:tabs>
        <w:rPr>
          <w:sz w:val="22"/>
          <w:lang w:val="fr-CH"/>
        </w:rPr>
      </w:pPr>
    </w:p>
    <w:p w14:paraId="4D331004" w14:textId="77777777" w:rsidR="00E7777F" w:rsidRPr="00635A2D" w:rsidRDefault="00E7777F" w:rsidP="00E7777F">
      <w:pPr>
        <w:tabs>
          <w:tab w:val="left" w:pos="561"/>
          <w:tab w:val="left" w:pos="5102"/>
        </w:tabs>
        <w:rPr>
          <w:b/>
          <w:sz w:val="22"/>
          <w:lang w:val="fr-CH"/>
        </w:rPr>
      </w:pPr>
      <w:r w:rsidRPr="00635A2D">
        <w:rPr>
          <w:b/>
          <w:sz w:val="22"/>
          <w:lang w:val="fr-CH"/>
        </w:rPr>
        <w:t>Ressources</w:t>
      </w:r>
    </w:p>
    <w:p w14:paraId="3AFA482A" w14:textId="77777777" w:rsidR="00E7777F" w:rsidRPr="00587118" w:rsidRDefault="00E7777F" w:rsidP="00E7777F">
      <w:pPr>
        <w:tabs>
          <w:tab w:val="left" w:pos="561"/>
          <w:tab w:val="left" w:pos="5102"/>
        </w:tabs>
        <w:rPr>
          <w:sz w:val="22"/>
          <w:lang w:val="fr-CH"/>
        </w:rPr>
      </w:pPr>
      <w:r>
        <w:rPr>
          <w:sz w:val="22"/>
          <w:lang w:val="fr-CH"/>
        </w:rPr>
        <w:t>J</w:t>
      </w:r>
      <w:r w:rsidRPr="00635A2D">
        <w:rPr>
          <w:sz w:val="22"/>
          <w:lang w:val="fr-CH"/>
        </w:rPr>
        <w:t>ournal des traitements</w:t>
      </w:r>
      <w:r>
        <w:rPr>
          <w:sz w:val="22"/>
          <w:lang w:val="fr-CH"/>
        </w:rPr>
        <w:t xml:space="preserve"> électronique</w:t>
      </w:r>
      <w:r w:rsidRPr="00635A2D">
        <w:rPr>
          <w:sz w:val="22"/>
          <w:lang w:val="fr-CH"/>
        </w:rPr>
        <w:t>.</w:t>
      </w:r>
    </w:p>
    <w:p w14:paraId="2EAF3D83" w14:textId="77777777" w:rsidR="00E7777F" w:rsidRPr="00587118" w:rsidRDefault="00E7777F" w:rsidP="00E7777F">
      <w:pPr>
        <w:tabs>
          <w:tab w:val="left" w:pos="561"/>
          <w:tab w:val="left" w:pos="5102"/>
        </w:tabs>
        <w:rPr>
          <w:sz w:val="22"/>
          <w:lang w:val="fr-CH"/>
        </w:rPr>
      </w:pPr>
    </w:p>
    <w:p w14:paraId="40F36CA5" w14:textId="373A6B96" w:rsidR="00E7777F" w:rsidRDefault="00E7777F">
      <w:pPr>
        <w:overflowPunct/>
        <w:autoSpaceDE/>
        <w:autoSpaceDN/>
        <w:adjustRightInd/>
        <w:spacing w:after="0"/>
        <w:textAlignment w:val="auto"/>
        <w:rPr>
          <w:bCs/>
          <w:color w:val="00B050"/>
          <w:sz w:val="22"/>
          <w:lang w:val="fr-CH"/>
        </w:rPr>
      </w:pPr>
      <w:r>
        <w:rPr>
          <w:bCs/>
          <w:color w:val="00B050"/>
          <w:sz w:val="22"/>
          <w:lang w:val="fr-CH"/>
        </w:rPr>
        <w:br w:type="page"/>
      </w:r>
    </w:p>
    <w:p w14:paraId="4A265B89" w14:textId="15BCE692" w:rsidR="00E7777F" w:rsidRPr="00587118" w:rsidRDefault="00E7777F" w:rsidP="00E7777F">
      <w:pPr>
        <w:pStyle w:val="berschrift1"/>
        <w:pageBreakBefore/>
        <w:widowControl w:val="0"/>
        <w:tabs>
          <w:tab w:val="clear" w:pos="851"/>
          <w:tab w:val="left" w:pos="426"/>
          <w:tab w:val="right" w:pos="9638"/>
        </w:tabs>
        <w:ind w:left="425" w:hanging="425"/>
        <w:rPr>
          <w:sz w:val="24"/>
          <w:lang w:val="fr-CH"/>
        </w:rPr>
      </w:pPr>
      <w:bookmarkStart w:id="44" w:name="_Toc191470960"/>
      <w:r>
        <w:rPr>
          <w:sz w:val="24"/>
          <w:lang w:val="fr-CH"/>
        </w:rPr>
        <w:lastRenderedPageBreak/>
        <w:t xml:space="preserve">Sujet </w:t>
      </w:r>
      <w:r w:rsidR="00007BAB">
        <w:rPr>
          <w:sz w:val="24"/>
          <w:lang w:val="fr-CH"/>
        </w:rPr>
        <w:t>201</w:t>
      </w:r>
      <w:r>
        <w:rPr>
          <w:sz w:val="24"/>
          <w:lang w:val="fr-CH"/>
        </w:rPr>
        <w:t xml:space="preserve"> : </w:t>
      </w:r>
      <w:r w:rsidRPr="00587118">
        <w:rPr>
          <w:sz w:val="24"/>
          <w:lang w:val="fr-CH"/>
        </w:rPr>
        <w:t>Observation des porcs</w:t>
      </w:r>
      <w:r>
        <w:rPr>
          <w:sz w:val="24"/>
          <w:lang w:val="fr-CH"/>
        </w:rPr>
        <w:tab/>
      </w:r>
      <w:r w:rsidRPr="00D9160B">
        <w:rPr>
          <w:color w:val="00B050"/>
          <w:sz w:val="24"/>
          <w:lang w:val="fr-CH"/>
        </w:rPr>
        <w:t xml:space="preserve"> | Obj. B1.1.2, B.1.1.3</w:t>
      </w:r>
      <w:bookmarkEnd w:id="44"/>
    </w:p>
    <w:p w14:paraId="3C926765" w14:textId="77777777" w:rsidR="00E7777F" w:rsidRPr="00587118" w:rsidRDefault="00E7777F" w:rsidP="00E7777F">
      <w:pPr>
        <w:tabs>
          <w:tab w:val="left" w:pos="561"/>
          <w:tab w:val="left" w:pos="5102"/>
        </w:tabs>
        <w:ind w:left="567" w:hanging="567"/>
        <w:rPr>
          <w:sz w:val="22"/>
          <w:lang w:val="fr-CH"/>
        </w:rPr>
      </w:pPr>
      <w:r w:rsidRPr="00587118">
        <w:rPr>
          <w:sz w:val="22"/>
          <w:lang w:val="fr-CH"/>
        </w:rPr>
        <w:t xml:space="preserve">Pour un élevage et un engraissement qui donnent des résultats, il est indispensable d’observer attentivement les animaux. </w:t>
      </w:r>
    </w:p>
    <w:p w14:paraId="57955240" w14:textId="77777777" w:rsidR="00E7777F" w:rsidRPr="00587118" w:rsidRDefault="00E7777F" w:rsidP="00E7777F">
      <w:pPr>
        <w:ind w:left="426" w:hanging="426"/>
        <w:rPr>
          <w:lang w:val="fr-CH"/>
        </w:rPr>
      </w:pPr>
      <w:r w:rsidRPr="00683F49">
        <w:rPr>
          <w:sz w:val="22"/>
          <w:lang w:val="fr-CH"/>
        </w:rPr>
        <w:t>a)</w:t>
      </w:r>
      <w:r w:rsidRPr="00683F49">
        <w:rPr>
          <w:sz w:val="22"/>
          <w:lang w:val="fr-CH"/>
        </w:rPr>
        <w:tab/>
        <w:t>Comment évaluez-vous le bien-être des porcs ? Quels sont les critères que vous prenez en compte ? </w:t>
      </w:r>
    </w:p>
    <w:p w14:paraId="168142CF" w14:textId="77777777" w:rsidR="00E7777F" w:rsidRPr="00587118" w:rsidRDefault="00E7777F" w:rsidP="00E7777F">
      <w:pPr>
        <w:pStyle w:val="Listenabsatz"/>
        <w:tabs>
          <w:tab w:val="left" w:pos="561"/>
        </w:tabs>
        <w:ind w:left="426" w:hanging="426"/>
        <w:contextualSpacing w:val="0"/>
        <w:rPr>
          <w:sz w:val="22"/>
          <w:lang w:val="fr-CH"/>
        </w:rPr>
      </w:pPr>
      <w:r>
        <w:rPr>
          <w:sz w:val="22"/>
          <w:lang w:val="fr-CH"/>
        </w:rPr>
        <w:t>b)</w:t>
      </w:r>
      <w:r>
        <w:rPr>
          <w:sz w:val="22"/>
          <w:lang w:val="fr-CH"/>
        </w:rPr>
        <w:tab/>
        <w:t xml:space="preserve"> </w:t>
      </w:r>
      <w:r w:rsidRPr="009474F4">
        <w:rPr>
          <w:sz w:val="22"/>
          <w:lang w:val="fr-CH"/>
        </w:rPr>
        <w:t>Faites des propositions d'amélioration pour améliorer le bien-être des porcs.</w:t>
      </w:r>
    </w:p>
    <w:p w14:paraId="77ECC5B4" w14:textId="77777777" w:rsidR="00E7777F" w:rsidRPr="00587118" w:rsidRDefault="00E7777F" w:rsidP="00E7777F">
      <w:pPr>
        <w:tabs>
          <w:tab w:val="left" w:pos="561"/>
        </w:tabs>
        <w:ind w:hanging="567"/>
        <w:rPr>
          <w:sz w:val="22"/>
          <w:lang w:val="fr-CH"/>
        </w:rPr>
      </w:pPr>
    </w:p>
    <w:p w14:paraId="516987AC" w14:textId="77777777" w:rsidR="00E7777F" w:rsidRPr="00587118" w:rsidRDefault="00E7777F" w:rsidP="00E7777F">
      <w:pPr>
        <w:tabs>
          <w:tab w:val="left" w:pos="561"/>
          <w:tab w:val="left" w:pos="5102"/>
        </w:tabs>
        <w:rPr>
          <w:b/>
          <w:sz w:val="22"/>
          <w:lang w:val="fr-CH"/>
        </w:rPr>
      </w:pPr>
      <w:r w:rsidRPr="00587118">
        <w:rPr>
          <w:b/>
          <w:sz w:val="22"/>
          <w:lang w:val="fr-CH"/>
        </w:rPr>
        <w:t>Ressources</w:t>
      </w:r>
    </w:p>
    <w:p w14:paraId="58869FEF" w14:textId="77777777" w:rsidR="00E7777F" w:rsidRPr="00587118" w:rsidRDefault="00E7777F" w:rsidP="00E7777F">
      <w:pPr>
        <w:tabs>
          <w:tab w:val="left" w:pos="561"/>
          <w:tab w:val="left" w:pos="5102"/>
        </w:tabs>
        <w:rPr>
          <w:sz w:val="22"/>
          <w:lang w:val="fr-CH"/>
        </w:rPr>
      </w:pPr>
      <w:r>
        <w:rPr>
          <w:sz w:val="22"/>
          <w:lang w:val="fr-CH"/>
        </w:rPr>
        <w:t>Plan de l’écurie</w:t>
      </w:r>
    </w:p>
    <w:p w14:paraId="3FB2747B" w14:textId="77777777" w:rsidR="00E7777F" w:rsidRPr="00587118" w:rsidRDefault="00E7777F" w:rsidP="00E7777F">
      <w:pPr>
        <w:tabs>
          <w:tab w:val="left" w:pos="561"/>
          <w:tab w:val="left" w:pos="5102"/>
        </w:tabs>
        <w:rPr>
          <w:sz w:val="22"/>
          <w:lang w:val="fr-CH"/>
        </w:rPr>
      </w:pPr>
      <w:r w:rsidRPr="00587118">
        <w:rPr>
          <w:sz w:val="22"/>
          <w:lang w:val="fr-CH"/>
        </w:rPr>
        <w:t>Thermomètre</w:t>
      </w:r>
    </w:p>
    <w:p w14:paraId="3C2B78A9" w14:textId="77777777" w:rsidR="00E7777F" w:rsidRPr="00587118" w:rsidRDefault="00E7777F" w:rsidP="00E7777F">
      <w:pPr>
        <w:tabs>
          <w:tab w:val="left" w:pos="561"/>
          <w:tab w:val="left" w:pos="5102"/>
        </w:tabs>
        <w:rPr>
          <w:sz w:val="22"/>
          <w:lang w:val="fr-CH"/>
        </w:rPr>
      </w:pPr>
    </w:p>
    <w:p w14:paraId="573E192E" w14:textId="5ECE4287" w:rsidR="00E7777F" w:rsidRDefault="00E7777F">
      <w:pPr>
        <w:overflowPunct/>
        <w:autoSpaceDE/>
        <w:autoSpaceDN/>
        <w:adjustRightInd/>
        <w:spacing w:after="0"/>
        <w:textAlignment w:val="auto"/>
        <w:rPr>
          <w:bCs/>
          <w:color w:val="00B050"/>
          <w:sz w:val="22"/>
          <w:lang w:val="fr-CH"/>
        </w:rPr>
      </w:pPr>
      <w:r>
        <w:rPr>
          <w:bCs/>
          <w:color w:val="00B050"/>
          <w:sz w:val="22"/>
          <w:lang w:val="fr-CH"/>
        </w:rPr>
        <w:br w:type="page"/>
      </w:r>
    </w:p>
    <w:p w14:paraId="55B1106F" w14:textId="6D18893F" w:rsidR="00E7777F" w:rsidRPr="00587118" w:rsidRDefault="00E7777F" w:rsidP="00E7777F">
      <w:pPr>
        <w:pStyle w:val="berschrift1"/>
        <w:pageBreakBefore/>
        <w:widowControl w:val="0"/>
        <w:tabs>
          <w:tab w:val="clear" w:pos="851"/>
          <w:tab w:val="right" w:pos="9638"/>
        </w:tabs>
        <w:ind w:left="425" w:hanging="425"/>
        <w:rPr>
          <w:sz w:val="24"/>
          <w:lang w:val="fr-CH"/>
        </w:rPr>
      </w:pPr>
      <w:bookmarkStart w:id="45" w:name="_Toc191470961"/>
      <w:r>
        <w:rPr>
          <w:sz w:val="24"/>
          <w:lang w:val="fr-CH"/>
        </w:rPr>
        <w:lastRenderedPageBreak/>
        <w:t xml:space="preserve">Sujet </w:t>
      </w:r>
      <w:r w:rsidR="00007BAB">
        <w:rPr>
          <w:sz w:val="24"/>
          <w:lang w:val="fr-CH"/>
        </w:rPr>
        <w:t>202</w:t>
      </w:r>
      <w:r>
        <w:rPr>
          <w:sz w:val="24"/>
          <w:lang w:val="fr-CH"/>
        </w:rPr>
        <w:t>: Assurer</w:t>
      </w:r>
      <w:r w:rsidRPr="00587118">
        <w:rPr>
          <w:sz w:val="24"/>
          <w:lang w:val="fr-CH"/>
        </w:rPr>
        <w:t xml:space="preserve"> la santé des porcs</w:t>
      </w:r>
      <w:r>
        <w:rPr>
          <w:sz w:val="24"/>
          <w:lang w:val="fr-CH"/>
        </w:rPr>
        <w:tab/>
      </w:r>
      <w:r w:rsidRPr="00D9160B">
        <w:rPr>
          <w:color w:val="00B050"/>
          <w:sz w:val="24"/>
          <w:lang w:val="fr-CH"/>
        </w:rPr>
        <w:t xml:space="preserve"> | Obj. B4.1.2, B4.1.3</w:t>
      </w:r>
      <w:bookmarkEnd w:id="45"/>
    </w:p>
    <w:p w14:paraId="04D05648" w14:textId="77777777" w:rsidR="00E7777F" w:rsidRPr="00587118" w:rsidRDefault="00E7777F" w:rsidP="00E7777F">
      <w:pPr>
        <w:tabs>
          <w:tab w:val="left" w:pos="561"/>
          <w:tab w:val="left" w:pos="5102"/>
        </w:tabs>
        <w:rPr>
          <w:sz w:val="22"/>
          <w:lang w:val="fr-CH"/>
        </w:rPr>
      </w:pPr>
      <w:r w:rsidRPr="00587118">
        <w:rPr>
          <w:sz w:val="22"/>
          <w:lang w:val="fr-CH"/>
        </w:rPr>
        <w:t xml:space="preserve">Pour apporter un profit économique, les porcs doivent se sentir bien et être en bonne santé. </w:t>
      </w:r>
    </w:p>
    <w:p w14:paraId="478AC778" w14:textId="77777777" w:rsidR="00E7777F" w:rsidRPr="00587118" w:rsidRDefault="00E7777F" w:rsidP="00E7777F">
      <w:pPr>
        <w:pStyle w:val="Listenabsatz"/>
        <w:numPr>
          <w:ilvl w:val="0"/>
          <w:numId w:val="30"/>
        </w:numPr>
        <w:tabs>
          <w:tab w:val="left" w:pos="5102"/>
        </w:tabs>
        <w:ind w:left="426" w:hanging="426"/>
        <w:contextualSpacing w:val="0"/>
        <w:rPr>
          <w:sz w:val="22"/>
          <w:lang w:val="fr-CH"/>
        </w:rPr>
      </w:pPr>
      <w:r w:rsidRPr="00587118">
        <w:rPr>
          <w:sz w:val="22"/>
          <w:lang w:val="fr-CH"/>
        </w:rPr>
        <w:t>Mesurez la température corporelle d’un porc et interprétez-la.</w:t>
      </w:r>
    </w:p>
    <w:p w14:paraId="32133317" w14:textId="77777777" w:rsidR="00E7777F" w:rsidRPr="00587118" w:rsidRDefault="00E7777F" w:rsidP="00E7777F">
      <w:pPr>
        <w:pStyle w:val="Listenabsatz"/>
        <w:numPr>
          <w:ilvl w:val="0"/>
          <w:numId w:val="30"/>
        </w:numPr>
        <w:tabs>
          <w:tab w:val="left" w:pos="5102"/>
        </w:tabs>
        <w:ind w:left="425" w:hanging="425"/>
        <w:contextualSpacing w:val="0"/>
        <w:rPr>
          <w:sz w:val="22"/>
          <w:lang w:val="fr-CH"/>
        </w:rPr>
      </w:pPr>
      <w:r w:rsidRPr="00587118">
        <w:rPr>
          <w:sz w:val="22"/>
          <w:lang w:val="fr-CH"/>
        </w:rPr>
        <w:t xml:space="preserve">Expliquez comment vous empêchez l’introduction de maladies dans l’exploitation. </w:t>
      </w:r>
    </w:p>
    <w:p w14:paraId="259BD3CC" w14:textId="77777777" w:rsidR="00E7777F" w:rsidRPr="00635A2D" w:rsidRDefault="00E7777F" w:rsidP="00E7777F">
      <w:pPr>
        <w:pStyle w:val="Listenabsatz"/>
        <w:numPr>
          <w:ilvl w:val="0"/>
          <w:numId w:val="30"/>
        </w:numPr>
        <w:tabs>
          <w:tab w:val="left" w:pos="5102"/>
        </w:tabs>
        <w:ind w:left="425" w:hanging="425"/>
        <w:contextualSpacing w:val="0"/>
        <w:rPr>
          <w:sz w:val="22"/>
          <w:lang w:val="fr-CH"/>
        </w:rPr>
      </w:pPr>
      <w:r w:rsidRPr="00635A2D">
        <w:rPr>
          <w:sz w:val="22"/>
          <w:lang w:val="fr-CH"/>
        </w:rPr>
        <w:t>Remplissez le journal des traitements pour un animal soigné avec un antibiotique.</w:t>
      </w:r>
    </w:p>
    <w:p w14:paraId="6618F5CD" w14:textId="77777777" w:rsidR="00E7777F" w:rsidRPr="00587118" w:rsidRDefault="00E7777F" w:rsidP="00E7777F">
      <w:pPr>
        <w:pStyle w:val="Listenabsatz"/>
        <w:numPr>
          <w:ilvl w:val="0"/>
          <w:numId w:val="30"/>
        </w:numPr>
        <w:tabs>
          <w:tab w:val="left" w:pos="5102"/>
        </w:tabs>
        <w:ind w:left="425" w:hanging="425"/>
        <w:contextualSpacing w:val="0"/>
        <w:rPr>
          <w:sz w:val="22"/>
          <w:lang w:val="fr-CH"/>
        </w:rPr>
      </w:pPr>
      <w:r w:rsidRPr="00635A2D">
        <w:rPr>
          <w:sz w:val="22"/>
          <w:lang w:val="fr-CH"/>
        </w:rPr>
        <w:t>Décrivez les symptômes et le traitement du dernier animal malade en vous référant à la dernière saisie dans le journal des traitements.</w:t>
      </w:r>
      <w:r w:rsidRPr="00587118">
        <w:rPr>
          <w:sz w:val="22"/>
          <w:lang w:val="fr-CH"/>
        </w:rPr>
        <w:t xml:space="preserve"> </w:t>
      </w:r>
    </w:p>
    <w:p w14:paraId="669A9841" w14:textId="77777777" w:rsidR="00E7777F" w:rsidRPr="00587118" w:rsidRDefault="00E7777F" w:rsidP="00E7777F">
      <w:pPr>
        <w:tabs>
          <w:tab w:val="left" w:pos="561"/>
          <w:tab w:val="left" w:pos="5102"/>
        </w:tabs>
        <w:rPr>
          <w:sz w:val="22"/>
          <w:lang w:val="fr-CH"/>
        </w:rPr>
      </w:pPr>
    </w:p>
    <w:p w14:paraId="53CFED33" w14:textId="77777777" w:rsidR="00E7777F" w:rsidRPr="00587118" w:rsidRDefault="00E7777F" w:rsidP="00E7777F">
      <w:pPr>
        <w:tabs>
          <w:tab w:val="left" w:pos="561"/>
          <w:tab w:val="left" w:pos="5102"/>
        </w:tabs>
        <w:rPr>
          <w:b/>
          <w:sz w:val="22"/>
          <w:lang w:val="fr-CH"/>
        </w:rPr>
      </w:pPr>
      <w:r w:rsidRPr="00587118">
        <w:rPr>
          <w:b/>
          <w:sz w:val="22"/>
          <w:lang w:val="fr-CH"/>
        </w:rPr>
        <w:t>Ressources</w:t>
      </w:r>
    </w:p>
    <w:p w14:paraId="6ACB9378" w14:textId="77777777" w:rsidR="00E7777F" w:rsidRPr="00587118" w:rsidRDefault="00E7777F" w:rsidP="00E7777F">
      <w:pPr>
        <w:tabs>
          <w:tab w:val="left" w:pos="561"/>
          <w:tab w:val="left" w:pos="5102"/>
        </w:tabs>
        <w:rPr>
          <w:sz w:val="22"/>
          <w:lang w:val="fr-CH"/>
        </w:rPr>
      </w:pPr>
      <w:r w:rsidRPr="00587118">
        <w:rPr>
          <w:sz w:val="22"/>
          <w:lang w:val="fr-CH"/>
        </w:rPr>
        <w:t xml:space="preserve">Thermomètre vétérinaire </w:t>
      </w:r>
    </w:p>
    <w:p w14:paraId="1EE5498C" w14:textId="77777777" w:rsidR="00E7777F" w:rsidRPr="00587118" w:rsidRDefault="00E7777F" w:rsidP="00E7777F">
      <w:pPr>
        <w:tabs>
          <w:tab w:val="left" w:pos="561"/>
          <w:tab w:val="left" w:pos="5102"/>
        </w:tabs>
        <w:rPr>
          <w:sz w:val="22"/>
          <w:lang w:val="fr-CH"/>
        </w:rPr>
      </w:pPr>
      <w:r w:rsidRPr="00587118">
        <w:rPr>
          <w:sz w:val="22"/>
          <w:lang w:val="fr-CH"/>
        </w:rPr>
        <w:t>Journal des traitements</w:t>
      </w:r>
      <w:r>
        <w:rPr>
          <w:sz w:val="22"/>
          <w:lang w:val="fr-CH"/>
        </w:rPr>
        <w:t xml:space="preserve"> électronique</w:t>
      </w:r>
    </w:p>
    <w:p w14:paraId="5D434983" w14:textId="77777777" w:rsidR="00E7777F" w:rsidRPr="00587118" w:rsidRDefault="00E7777F" w:rsidP="00E7777F">
      <w:pPr>
        <w:tabs>
          <w:tab w:val="left" w:pos="561"/>
          <w:tab w:val="left" w:pos="5102"/>
        </w:tabs>
        <w:rPr>
          <w:sz w:val="22"/>
          <w:lang w:val="fr-CH"/>
        </w:rPr>
      </w:pPr>
    </w:p>
    <w:p w14:paraId="29DB1B3F" w14:textId="545C9A47" w:rsidR="00E7777F" w:rsidRDefault="00E7777F">
      <w:pPr>
        <w:overflowPunct/>
        <w:autoSpaceDE/>
        <w:autoSpaceDN/>
        <w:adjustRightInd/>
        <w:spacing w:after="0"/>
        <w:textAlignment w:val="auto"/>
        <w:rPr>
          <w:bCs/>
          <w:color w:val="00B050"/>
          <w:sz w:val="22"/>
          <w:lang w:val="fr-CH"/>
        </w:rPr>
      </w:pPr>
      <w:r>
        <w:rPr>
          <w:bCs/>
          <w:color w:val="00B050"/>
          <w:sz w:val="22"/>
          <w:lang w:val="fr-CH"/>
        </w:rPr>
        <w:br w:type="page"/>
      </w:r>
    </w:p>
    <w:p w14:paraId="703504ED" w14:textId="097A8952" w:rsidR="00E7777F" w:rsidRPr="00683F49" w:rsidRDefault="00E7777F" w:rsidP="00E7777F">
      <w:pPr>
        <w:pStyle w:val="berschrift1"/>
        <w:rPr>
          <w:sz w:val="24"/>
          <w:szCs w:val="24"/>
          <w:lang w:val="fr-CH"/>
        </w:rPr>
      </w:pPr>
      <w:bookmarkStart w:id="46" w:name="_Toc191470962"/>
      <w:r w:rsidRPr="00A8556E">
        <w:rPr>
          <w:sz w:val="24"/>
          <w:szCs w:val="24"/>
          <w:lang w:val="fr-CH"/>
        </w:rPr>
        <w:lastRenderedPageBreak/>
        <w:t>Sujet</w:t>
      </w:r>
      <w:r w:rsidRPr="00683F49">
        <w:rPr>
          <w:sz w:val="24"/>
          <w:szCs w:val="24"/>
          <w:lang w:val="fr-CH"/>
        </w:rPr>
        <w:t xml:space="preserve"> </w:t>
      </w:r>
      <w:r w:rsidR="00007BAB">
        <w:rPr>
          <w:sz w:val="24"/>
          <w:szCs w:val="24"/>
          <w:lang w:val="fr-CH"/>
        </w:rPr>
        <w:t>205</w:t>
      </w:r>
      <w:r w:rsidRPr="00683F49">
        <w:rPr>
          <w:sz w:val="24"/>
          <w:szCs w:val="24"/>
          <w:lang w:val="fr-CH"/>
        </w:rPr>
        <w:t>: Nettoyage et biosécurité de la porcherie</w:t>
      </w:r>
      <w:r w:rsidRPr="00683F49">
        <w:rPr>
          <w:sz w:val="24"/>
          <w:szCs w:val="24"/>
          <w:lang w:val="fr-CH"/>
        </w:rPr>
        <w:tab/>
      </w:r>
      <w:r>
        <w:rPr>
          <w:sz w:val="24"/>
          <w:szCs w:val="24"/>
          <w:lang w:val="fr-CH"/>
        </w:rPr>
        <w:tab/>
      </w:r>
      <w:r>
        <w:rPr>
          <w:sz w:val="24"/>
          <w:szCs w:val="24"/>
          <w:lang w:val="fr-CH"/>
        </w:rPr>
        <w:tab/>
      </w:r>
      <w:r w:rsidRPr="00683F49">
        <w:rPr>
          <w:color w:val="00B050"/>
          <w:sz w:val="24"/>
          <w:szCs w:val="24"/>
          <w:lang w:val="fr-CH"/>
        </w:rPr>
        <w:t xml:space="preserve"> | Obj. B6.3.16</w:t>
      </w:r>
      <w:bookmarkEnd w:id="46"/>
    </w:p>
    <w:p w14:paraId="3D0AE592" w14:textId="77777777" w:rsidR="00E7777F" w:rsidRPr="00587118" w:rsidRDefault="00E7777F" w:rsidP="00E7777F">
      <w:pPr>
        <w:tabs>
          <w:tab w:val="left" w:pos="561"/>
          <w:tab w:val="left" w:pos="5102"/>
        </w:tabs>
        <w:rPr>
          <w:sz w:val="22"/>
          <w:lang w:val="fr-CH"/>
        </w:rPr>
      </w:pPr>
      <w:r w:rsidRPr="00587118">
        <w:rPr>
          <w:sz w:val="22"/>
          <w:lang w:val="fr-CH"/>
        </w:rPr>
        <w:t xml:space="preserve">Aujourd’hui, des porcs ont quitté la porcherie. </w:t>
      </w:r>
    </w:p>
    <w:p w14:paraId="6615D40D" w14:textId="77777777" w:rsidR="00E7777F" w:rsidRPr="00587118" w:rsidRDefault="00E7777F" w:rsidP="00E7777F">
      <w:pPr>
        <w:pStyle w:val="Listenabsatz"/>
        <w:numPr>
          <w:ilvl w:val="0"/>
          <w:numId w:val="73"/>
        </w:numPr>
        <w:tabs>
          <w:tab w:val="left" w:pos="5102"/>
        </w:tabs>
        <w:ind w:left="426" w:hanging="426"/>
        <w:contextualSpacing w:val="0"/>
        <w:rPr>
          <w:sz w:val="22"/>
          <w:lang w:val="fr-CH"/>
        </w:rPr>
      </w:pPr>
      <w:r w:rsidRPr="00587118">
        <w:rPr>
          <w:sz w:val="22"/>
          <w:lang w:val="fr-CH"/>
        </w:rPr>
        <w:t>Préparez un box en vue de le nettoyer.</w:t>
      </w:r>
    </w:p>
    <w:p w14:paraId="6E74D189" w14:textId="77777777" w:rsidR="00E7777F" w:rsidRPr="00587118" w:rsidRDefault="00E7777F" w:rsidP="00E7777F">
      <w:pPr>
        <w:pStyle w:val="Listenabsatz"/>
        <w:numPr>
          <w:ilvl w:val="0"/>
          <w:numId w:val="73"/>
        </w:numPr>
        <w:tabs>
          <w:tab w:val="left" w:pos="5102"/>
        </w:tabs>
        <w:ind w:left="425" w:hanging="425"/>
        <w:contextualSpacing w:val="0"/>
        <w:rPr>
          <w:sz w:val="22"/>
          <w:lang w:val="fr-CH"/>
        </w:rPr>
      </w:pPr>
      <w:r w:rsidRPr="00587118">
        <w:rPr>
          <w:sz w:val="22"/>
          <w:lang w:val="fr-CH"/>
        </w:rPr>
        <w:t>Procédez au nettoyage du box.</w:t>
      </w:r>
    </w:p>
    <w:p w14:paraId="1297544E" w14:textId="77777777" w:rsidR="00E7777F" w:rsidRPr="0008209D" w:rsidRDefault="00E7777F" w:rsidP="00E7777F">
      <w:pPr>
        <w:pStyle w:val="Listenabsatz"/>
        <w:numPr>
          <w:ilvl w:val="0"/>
          <w:numId w:val="73"/>
        </w:numPr>
        <w:tabs>
          <w:tab w:val="left" w:pos="5102"/>
        </w:tabs>
        <w:ind w:left="425" w:hanging="425"/>
        <w:contextualSpacing w:val="0"/>
        <w:rPr>
          <w:sz w:val="22"/>
          <w:lang w:val="fr-CH"/>
        </w:rPr>
      </w:pPr>
      <w:r w:rsidRPr="0008209D">
        <w:rPr>
          <w:sz w:val="22"/>
          <w:lang w:val="fr-CH"/>
        </w:rPr>
        <w:t>Expliquez les autres mesures d’hygiène que vous prenez – ou que vous pourriez prendre – sur l’exploitation pour assurer la bonne santé des porcs.</w:t>
      </w:r>
    </w:p>
    <w:p w14:paraId="5289FE97" w14:textId="77777777" w:rsidR="00E7777F" w:rsidRPr="0008209D" w:rsidRDefault="00E7777F" w:rsidP="00E7777F">
      <w:pPr>
        <w:tabs>
          <w:tab w:val="left" w:pos="561"/>
          <w:tab w:val="left" w:pos="5102"/>
        </w:tabs>
        <w:rPr>
          <w:sz w:val="22"/>
          <w:lang w:val="fr-CH"/>
        </w:rPr>
      </w:pPr>
    </w:p>
    <w:p w14:paraId="12F8C0EC" w14:textId="77777777" w:rsidR="00E7777F" w:rsidRPr="0008209D" w:rsidRDefault="00E7777F" w:rsidP="00E7777F">
      <w:pPr>
        <w:tabs>
          <w:tab w:val="left" w:pos="561"/>
          <w:tab w:val="left" w:pos="5102"/>
        </w:tabs>
        <w:rPr>
          <w:b/>
          <w:sz w:val="22"/>
          <w:lang w:val="fr-CH"/>
        </w:rPr>
      </w:pPr>
      <w:r w:rsidRPr="0008209D">
        <w:rPr>
          <w:b/>
          <w:sz w:val="22"/>
          <w:lang w:val="fr-CH"/>
        </w:rPr>
        <w:t>Ressources</w:t>
      </w:r>
    </w:p>
    <w:p w14:paraId="6C0DDDF2" w14:textId="77777777" w:rsidR="00E7777F" w:rsidRPr="0008209D" w:rsidRDefault="00E7777F" w:rsidP="00E7777F">
      <w:pPr>
        <w:tabs>
          <w:tab w:val="left" w:pos="561"/>
          <w:tab w:val="left" w:pos="5102"/>
        </w:tabs>
        <w:rPr>
          <w:sz w:val="22"/>
          <w:lang w:val="fr-CH"/>
        </w:rPr>
      </w:pPr>
      <w:r w:rsidRPr="0008209D">
        <w:rPr>
          <w:sz w:val="22"/>
          <w:lang w:val="fr-CH"/>
        </w:rPr>
        <w:t>Ustensiles de nettoyage / nettoyeur à haute pression</w:t>
      </w:r>
    </w:p>
    <w:p w14:paraId="76AD23FB" w14:textId="77777777" w:rsidR="00E7777F" w:rsidRPr="0008209D" w:rsidRDefault="00E7777F" w:rsidP="00E7777F">
      <w:pPr>
        <w:tabs>
          <w:tab w:val="left" w:pos="561"/>
          <w:tab w:val="left" w:pos="5102"/>
        </w:tabs>
        <w:rPr>
          <w:color w:val="00B050"/>
          <w:sz w:val="22"/>
          <w:lang w:val="fr-CH"/>
        </w:rPr>
      </w:pPr>
    </w:p>
    <w:p w14:paraId="6B4A40FA" w14:textId="77777777" w:rsidR="00E7777F" w:rsidRDefault="00E7777F" w:rsidP="00E7777F">
      <w:pPr>
        <w:overflowPunct/>
        <w:autoSpaceDE/>
        <w:autoSpaceDN/>
        <w:adjustRightInd/>
        <w:spacing w:after="0"/>
        <w:textAlignment w:val="auto"/>
        <w:rPr>
          <w:color w:val="00B050"/>
          <w:sz w:val="22"/>
          <w:lang w:val="fr-CH"/>
        </w:rPr>
      </w:pPr>
      <w:r>
        <w:rPr>
          <w:color w:val="00B050"/>
          <w:sz w:val="22"/>
          <w:lang w:val="fr-CH"/>
        </w:rPr>
        <w:br w:type="page"/>
      </w:r>
    </w:p>
    <w:p w14:paraId="4559B7A1" w14:textId="2345F276" w:rsidR="00E7777F" w:rsidRPr="00683F49" w:rsidRDefault="00E7777F" w:rsidP="00E7777F">
      <w:pPr>
        <w:pStyle w:val="berschrift1"/>
        <w:rPr>
          <w:sz w:val="24"/>
          <w:szCs w:val="24"/>
          <w:lang w:val="fr-CH"/>
        </w:rPr>
      </w:pPr>
      <w:bookmarkStart w:id="47" w:name="_Toc191470963"/>
      <w:r w:rsidRPr="00683F49">
        <w:rPr>
          <w:sz w:val="24"/>
          <w:szCs w:val="24"/>
          <w:lang w:val="fr-CH"/>
        </w:rPr>
        <w:lastRenderedPageBreak/>
        <w:t xml:space="preserve">Sujet </w:t>
      </w:r>
      <w:r w:rsidR="00007BAB">
        <w:rPr>
          <w:sz w:val="24"/>
          <w:szCs w:val="24"/>
          <w:lang w:val="fr-CH"/>
        </w:rPr>
        <w:t>206</w:t>
      </w:r>
      <w:r w:rsidRPr="00683F49">
        <w:rPr>
          <w:sz w:val="24"/>
          <w:szCs w:val="24"/>
          <w:lang w:val="fr-CH"/>
        </w:rPr>
        <w:t>: Vaccination / administration de traitements médicamenteux aux porcs</w:t>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sidRPr="00683F49">
        <w:rPr>
          <w:sz w:val="24"/>
          <w:szCs w:val="24"/>
          <w:lang w:val="fr-CH"/>
        </w:rPr>
        <w:tab/>
      </w:r>
      <w:r w:rsidRPr="00683F49">
        <w:rPr>
          <w:color w:val="00B050"/>
          <w:sz w:val="24"/>
          <w:szCs w:val="24"/>
          <w:lang w:val="fr-CH"/>
        </w:rPr>
        <w:t xml:space="preserve"> | Obj. B6.3.14</w:t>
      </w:r>
      <w:bookmarkEnd w:id="47"/>
    </w:p>
    <w:p w14:paraId="1DE66A17" w14:textId="77777777" w:rsidR="00E7777F" w:rsidRPr="00587118" w:rsidRDefault="00E7777F" w:rsidP="00E7777F">
      <w:pPr>
        <w:tabs>
          <w:tab w:val="left" w:pos="561"/>
          <w:tab w:val="left" w:pos="5102"/>
        </w:tabs>
        <w:rPr>
          <w:sz w:val="22"/>
          <w:lang w:val="fr-CH"/>
        </w:rPr>
      </w:pPr>
      <w:r w:rsidRPr="00587118">
        <w:rPr>
          <w:sz w:val="22"/>
          <w:lang w:val="fr-CH"/>
        </w:rPr>
        <w:t xml:space="preserve">Des truies, des porcelets ou des porcs à l’engrais doivent être vaccinés ou traités avec des médicaments. </w:t>
      </w:r>
    </w:p>
    <w:p w14:paraId="2B80BC97" w14:textId="77777777" w:rsidR="00E7777F" w:rsidRPr="00635A2D" w:rsidRDefault="00E7777F" w:rsidP="00E7777F">
      <w:pPr>
        <w:pStyle w:val="Listenabsatz"/>
        <w:numPr>
          <w:ilvl w:val="0"/>
          <w:numId w:val="55"/>
        </w:numPr>
        <w:tabs>
          <w:tab w:val="left" w:pos="5102"/>
        </w:tabs>
        <w:ind w:left="426" w:hanging="426"/>
        <w:contextualSpacing w:val="0"/>
        <w:rPr>
          <w:sz w:val="22"/>
          <w:lang w:val="fr-CH"/>
        </w:rPr>
      </w:pPr>
      <w:r w:rsidRPr="00587118">
        <w:rPr>
          <w:sz w:val="22"/>
          <w:lang w:val="fr-CH"/>
        </w:rPr>
        <w:t xml:space="preserve">Préparez les </w:t>
      </w:r>
      <w:r w:rsidRPr="00635A2D">
        <w:rPr>
          <w:sz w:val="22"/>
          <w:lang w:val="fr-CH"/>
        </w:rPr>
        <w:t xml:space="preserve">ustensiles nécessaires. Expliquez également ce à quoi il faut veiller concernant l’entreposage et l’administration des vaccins. </w:t>
      </w:r>
    </w:p>
    <w:p w14:paraId="04CFA43B" w14:textId="77777777" w:rsidR="00E7777F" w:rsidRPr="00635A2D" w:rsidRDefault="00E7777F" w:rsidP="00E7777F">
      <w:pPr>
        <w:pStyle w:val="Listenabsatz"/>
        <w:numPr>
          <w:ilvl w:val="0"/>
          <w:numId w:val="55"/>
        </w:numPr>
        <w:tabs>
          <w:tab w:val="left" w:pos="5102"/>
        </w:tabs>
        <w:ind w:left="425" w:hanging="425"/>
        <w:contextualSpacing w:val="0"/>
        <w:rPr>
          <w:sz w:val="22"/>
          <w:lang w:val="fr-CH"/>
        </w:rPr>
      </w:pPr>
      <w:r w:rsidRPr="00635A2D">
        <w:rPr>
          <w:sz w:val="22"/>
          <w:lang w:val="fr-CH"/>
        </w:rPr>
        <w:t xml:space="preserve">Procédez à la vaccination ou au traitement des truies, des porcelets ou des porcs à l’engrais. </w:t>
      </w:r>
    </w:p>
    <w:p w14:paraId="2CDC27D4" w14:textId="77777777" w:rsidR="00E7777F" w:rsidRPr="00635A2D" w:rsidRDefault="00E7777F" w:rsidP="00E7777F">
      <w:pPr>
        <w:pStyle w:val="Listenabsatz"/>
        <w:numPr>
          <w:ilvl w:val="0"/>
          <w:numId w:val="55"/>
        </w:numPr>
        <w:tabs>
          <w:tab w:val="left" w:pos="5102"/>
        </w:tabs>
        <w:ind w:left="425" w:hanging="425"/>
        <w:contextualSpacing w:val="0"/>
        <w:rPr>
          <w:sz w:val="22"/>
          <w:lang w:val="fr-CH"/>
        </w:rPr>
      </w:pPr>
      <w:r w:rsidRPr="00635A2D">
        <w:rPr>
          <w:sz w:val="22"/>
          <w:lang w:val="fr-CH"/>
        </w:rPr>
        <w:t>Consignez la vaccination ou le traitement administrés dans le document prévu à cet effet.</w:t>
      </w:r>
    </w:p>
    <w:p w14:paraId="14F0B2EE" w14:textId="77777777" w:rsidR="00E7777F" w:rsidRPr="00635A2D" w:rsidRDefault="00E7777F" w:rsidP="00E7777F">
      <w:pPr>
        <w:tabs>
          <w:tab w:val="left" w:pos="561"/>
          <w:tab w:val="left" w:pos="5102"/>
        </w:tabs>
        <w:rPr>
          <w:sz w:val="22"/>
          <w:lang w:val="fr-CH"/>
        </w:rPr>
      </w:pPr>
    </w:p>
    <w:p w14:paraId="710D0FCD" w14:textId="77777777" w:rsidR="00E7777F" w:rsidRPr="00635A2D" w:rsidRDefault="00E7777F" w:rsidP="00E7777F">
      <w:pPr>
        <w:tabs>
          <w:tab w:val="left" w:pos="561"/>
          <w:tab w:val="left" w:pos="5102"/>
        </w:tabs>
        <w:rPr>
          <w:b/>
          <w:sz w:val="22"/>
          <w:lang w:val="fr-CH"/>
        </w:rPr>
      </w:pPr>
      <w:r w:rsidRPr="00635A2D">
        <w:rPr>
          <w:b/>
          <w:sz w:val="22"/>
          <w:lang w:val="fr-CH"/>
        </w:rPr>
        <w:t>Ressources</w:t>
      </w:r>
    </w:p>
    <w:p w14:paraId="1D242648" w14:textId="77777777" w:rsidR="00E7777F" w:rsidRPr="00635A2D" w:rsidRDefault="00E7777F" w:rsidP="00E7777F">
      <w:pPr>
        <w:tabs>
          <w:tab w:val="left" w:pos="561"/>
          <w:tab w:val="left" w:pos="5102"/>
        </w:tabs>
        <w:rPr>
          <w:sz w:val="22"/>
          <w:lang w:val="fr-CH"/>
        </w:rPr>
      </w:pPr>
      <w:r w:rsidRPr="00635A2D">
        <w:rPr>
          <w:sz w:val="22"/>
          <w:lang w:val="fr-CH"/>
        </w:rPr>
        <w:t>Vaccins, médicaments, seringues, aiguilles, marqueur, journal des traitements</w:t>
      </w:r>
      <w:r>
        <w:rPr>
          <w:sz w:val="22"/>
          <w:lang w:val="fr-CH"/>
        </w:rPr>
        <w:t xml:space="preserve"> électronique</w:t>
      </w:r>
    </w:p>
    <w:p w14:paraId="0EDD66E9" w14:textId="77777777" w:rsidR="00E7777F" w:rsidRPr="00635A2D" w:rsidRDefault="00E7777F" w:rsidP="00E7777F">
      <w:pPr>
        <w:tabs>
          <w:tab w:val="left" w:pos="561"/>
          <w:tab w:val="left" w:pos="5102"/>
        </w:tabs>
        <w:rPr>
          <w:sz w:val="22"/>
          <w:lang w:val="fr-CH"/>
        </w:rPr>
      </w:pPr>
    </w:p>
    <w:p w14:paraId="1F4913EE" w14:textId="77777777" w:rsidR="00E7777F" w:rsidRPr="00635A2D" w:rsidRDefault="00E7777F" w:rsidP="00E7777F">
      <w:pPr>
        <w:tabs>
          <w:tab w:val="left" w:pos="561"/>
          <w:tab w:val="left" w:pos="5102"/>
        </w:tabs>
        <w:rPr>
          <w:color w:val="00B050"/>
          <w:sz w:val="22"/>
          <w:lang w:val="fr-CH"/>
        </w:rPr>
      </w:pPr>
    </w:p>
    <w:p w14:paraId="518E434A" w14:textId="77777777" w:rsidR="00E7777F" w:rsidRDefault="00E7777F" w:rsidP="00E7777F">
      <w:pPr>
        <w:overflowPunct/>
        <w:autoSpaceDE/>
        <w:autoSpaceDN/>
        <w:adjustRightInd/>
        <w:spacing w:after="0"/>
        <w:textAlignment w:val="auto"/>
        <w:rPr>
          <w:color w:val="00B050"/>
          <w:sz w:val="22"/>
          <w:lang w:val="fr-CH"/>
        </w:rPr>
      </w:pPr>
      <w:r>
        <w:rPr>
          <w:color w:val="00B050"/>
          <w:sz w:val="22"/>
          <w:lang w:val="fr-CH"/>
        </w:rPr>
        <w:br w:type="page"/>
      </w:r>
    </w:p>
    <w:p w14:paraId="053F6D63" w14:textId="65748500" w:rsidR="00E7777F" w:rsidRPr="00683F49" w:rsidRDefault="00E7777F" w:rsidP="00E7777F">
      <w:pPr>
        <w:pStyle w:val="berschrift1"/>
        <w:rPr>
          <w:sz w:val="24"/>
          <w:szCs w:val="24"/>
          <w:lang w:val="fr-CH"/>
        </w:rPr>
      </w:pPr>
      <w:bookmarkStart w:id="48" w:name="_Toc191470964"/>
      <w:r w:rsidRPr="00683F49">
        <w:rPr>
          <w:sz w:val="24"/>
          <w:szCs w:val="24"/>
          <w:lang w:val="fr-CH"/>
        </w:rPr>
        <w:lastRenderedPageBreak/>
        <w:t xml:space="preserve">Sujet </w:t>
      </w:r>
      <w:r w:rsidR="00007BAB">
        <w:rPr>
          <w:sz w:val="24"/>
          <w:szCs w:val="24"/>
          <w:lang w:val="fr-CH"/>
        </w:rPr>
        <w:t>208</w:t>
      </w:r>
      <w:r w:rsidRPr="00683F49">
        <w:rPr>
          <w:sz w:val="24"/>
          <w:szCs w:val="24"/>
          <w:lang w:val="fr-CH"/>
        </w:rPr>
        <w:t>: Climat de la porcherie</w:t>
      </w:r>
      <w:r w:rsidRPr="00683F49">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sidRPr="00683F49">
        <w:rPr>
          <w:color w:val="00B050"/>
          <w:sz w:val="24"/>
          <w:szCs w:val="24"/>
          <w:lang w:val="fr-CH"/>
        </w:rPr>
        <w:t xml:space="preserve"> | Obj. B6.3.16; B6.3.17</w:t>
      </w:r>
      <w:bookmarkEnd w:id="48"/>
    </w:p>
    <w:p w14:paraId="6D541D1E" w14:textId="77777777" w:rsidR="00E7777F" w:rsidRPr="00587118" w:rsidRDefault="00E7777F" w:rsidP="00E7777F">
      <w:pPr>
        <w:tabs>
          <w:tab w:val="left" w:pos="561"/>
          <w:tab w:val="left" w:pos="5102"/>
        </w:tabs>
        <w:rPr>
          <w:sz w:val="22"/>
          <w:lang w:val="fr-CH"/>
        </w:rPr>
      </w:pPr>
      <w:r w:rsidRPr="00587118">
        <w:rPr>
          <w:sz w:val="22"/>
          <w:lang w:val="fr-CH"/>
        </w:rPr>
        <w:t xml:space="preserve">Lors de vos tournées du matin et du soir, vous contrôlez le climat de la porcherie. </w:t>
      </w:r>
    </w:p>
    <w:p w14:paraId="4EEE03E7" w14:textId="77777777" w:rsidR="00E7777F" w:rsidRPr="0008209D" w:rsidRDefault="00E7777F" w:rsidP="00E7777F">
      <w:pPr>
        <w:pStyle w:val="Listenabsatz"/>
        <w:numPr>
          <w:ilvl w:val="0"/>
          <w:numId w:val="75"/>
        </w:numPr>
        <w:tabs>
          <w:tab w:val="left" w:pos="5102"/>
        </w:tabs>
        <w:ind w:left="426" w:hanging="426"/>
        <w:contextualSpacing w:val="0"/>
        <w:rPr>
          <w:sz w:val="22"/>
          <w:lang w:val="fr-CH"/>
        </w:rPr>
      </w:pPr>
      <w:r w:rsidRPr="0008209D">
        <w:rPr>
          <w:sz w:val="22"/>
          <w:lang w:val="fr-CH"/>
        </w:rPr>
        <w:t xml:space="preserve">Contrôlez le climat des différentes parties de la porcherie. Évaluez les points contrôlés. </w:t>
      </w:r>
    </w:p>
    <w:p w14:paraId="1C18A670" w14:textId="77777777" w:rsidR="00E7777F" w:rsidRPr="0008209D" w:rsidRDefault="00E7777F" w:rsidP="00E7777F">
      <w:pPr>
        <w:pStyle w:val="Listenabsatz"/>
        <w:numPr>
          <w:ilvl w:val="0"/>
          <w:numId w:val="75"/>
        </w:numPr>
        <w:tabs>
          <w:tab w:val="left" w:pos="5102"/>
        </w:tabs>
        <w:ind w:left="425" w:hanging="425"/>
        <w:contextualSpacing w:val="0"/>
        <w:rPr>
          <w:sz w:val="22"/>
          <w:lang w:val="fr-CH"/>
        </w:rPr>
      </w:pPr>
      <w:bookmarkStart w:id="49" w:name="_Hlk90986787"/>
      <w:r w:rsidRPr="0008209D">
        <w:rPr>
          <w:sz w:val="22"/>
          <w:lang w:val="fr-CH"/>
        </w:rPr>
        <w:t xml:space="preserve">Quelles mesures prenez-vous immédiatement? </w:t>
      </w:r>
      <w:bookmarkEnd w:id="49"/>
    </w:p>
    <w:p w14:paraId="78B5D147" w14:textId="77777777" w:rsidR="00E7777F" w:rsidRPr="0008209D" w:rsidRDefault="00E7777F" w:rsidP="00E7777F">
      <w:pPr>
        <w:pStyle w:val="Listenabsatz"/>
        <w:numPr>
          <w:ilvl w:val="0"/>
          <w:numId w:val="75"/>
        </w:numPr>
        <w:tabs>
          <w:tab w:val="left" w:pos="5102"/>
        </w:tabs>
        <w:ind w:left="425" w:hanging="425"/>
        <w:contextualSpacing w:val="0"/>
        <w:rPr>
          <w:sz w:val="22"/>
          <w:lang w:val="fr-CH"/>
        </w:rPr>
      </w:pPr>
      <w:r w:rsidRPr="0008209D">
        <w:rPr>
          <w:sz w:val="22"/>
          <w:lang w:val="fr-CH"/>
        </w:rPr>
        <w:t xml:space="preserve">Quelles mesures pourriez-vous prendre à l’avenir pour améliorer encore le climat de la porcherie? </w:t>
      </w:r>
    </w:p>
    <w:p w14:paraId="722A92A4" w14:textId="77777777" w:rsidR="00E7777F" w:rsidRPr="0008209D" w:rsidRDefault="00E7777F" w:rsidP="00E7777F">
      <w:pPr>
        <w:tabs>
          <w:tab w:val="left" w:pos="561"/>
          <w:tab w:val="left" w:pos="5102"/>
        </w:tabs>
        <w:rPr>
          <w:sz w:val="22"/>
          <w:lang w:val="fr-CH"/>
        </w:rPr>
      </w:pPr>
    </w:p>
    <w:p w14:paraId="60485CAA" w14:textId="77777777" w:rsidR="00E7777F" w:rsidRPr="0008209D" w:rsidRDefault="00E7777F" w:rsidP="00E7777F">
      <w:pPr>
        <w:tabs>
          <w:tab w:val="left" w:pos="561"/>
          <w:tab w:val="left" w:pos="5102"/>
        </w:tabs>
        <w:rPr>
          <w:color w:val="00B050"/>
          <w:sz w:val="22"/>
          <w:lang w:val="fr-CH"/>
        </w:rPr>
      </w:pPr>
    </w:p>
    <w:p w14:paraId="5317DEB1" w14:textId="77777777" w:rsidR="00E7777F" w:rsidRDefault="00E7777F" w:rsidP="00E7777F">
      <w:pPr>
        <w:overflowPunct/>
        <w:autoSpaceDE/>
        <w:autoSpaceDN/>
        <w:adjustRightInd/>
        <w:spacing w:after="0"/>
        <w:textAlignment w:val="auto"/>
        <w:rPr>
          <w:color w:val="00B050"/>
          <w:sz w:val="22"/>
          <w:lang w:val="fr-CH"/>
        </w:rPr>
      </w:pPr>
      <w:r>
        <w:rPr>
          <w:color w:val="00B050"/>
          <w:sz w:val="22"/>
          <w:lang w:val="fr-CH"/>
        </w:rPr>
        <w:br w:type="page"/>
      </w:r>
    </w:p>
    <w:p w14:paraId="2735167F" w14:textId="19885D07" w:rsidR="00E7777F" w:rsidRPr="00683F49" w:rsidRDefault="00E7777F" w:rsidP="00E7777F">
      <w:pPr>
        <w:pStyle w:val="berschrift1"/>
        <w:rPr>
          <w:sz w:val="24"/>
          <w:szCs w:val="24"/>
          <w:lang w:val="fr-CH"/>
        </w:rPr>
      </w:pPr>
      <w:bookmarkStart w:id="50" w:name="_Toc191470965"/>
      <w:r w:rsidRPr="00683F49">
        <w:rPr>
          <w:sz w:val="24"/>
          <w:szCs w:val="24"/>
          <w:lang w:val="fr-CH"/>
        </w:rPr>
        <w:lastRenderedPageBreak/>
        <w:t xml:space="preserve">Sujet </w:t>
      </w:r>
      <w:r w:rsidR="00007BAB">
        <w:rPr>
          <w:sz w:val="24"/>
          <w:szCs w:val="24"/>
          <w:lang w:val="fr-CH"/>
        </w:rPr>
        <w:t>210</w:t>
      </w:r>
      <w:r w:rsidRPr="00683F49">
        <w:rPr>
          <w:sz w:val="24"/>
          <w:szCs w:val="24"/>
          <w:lang w:val="fr-CH"/>
        </w:rPr>
        <w:t>: Alimentation des truies allaitantes et des porcelets allaités</w:t>
      </w:r>
      <w:r w:rsidRPr="00683F49">
        <w:rPr>
          <w:sz w:val="24"/>
          <w:szCs w:val="24"/>
          <w:lang w:val="fr-CH"/>
        </w:rPr>
        <w:tab/>
      </w:r>
      <w:r w:rsidRPr="00683F49">
        <w:rPr>
          <w:color w:val="00B050"/>
          <w:sz w:val="24"/>
          <w:szCs w:val="24"/>
          <w:lang w:val="fr-CH"/>
        </w:rPr>
        <w:t xml:space="preserve"> | Obj. B6.3.18</w:t>
      </w:r>
      <w:bookmarkEnd w:id="50"/>
    </w:p>
    <w:p w14:paraId="3AACD809" w14:textId="77777777" w:rsidR="00E7777F" w:rsidRPr="00587118" w:rsidRDefault="00E7777F" w:rsidP="00E7777F">
      <w:pPr>
        <w:tabs>
          <w:tab w:val="left" w:pos="561"/>
          <w:tab w:val="left" w:pos="5102"/>
        </w:tabs>
        <w:rPr>
          <w:sz w:val="22"/>
          <w:lang w:val="fr-CH"/>
        </w:rPr>
      </w:pPr>
      <w:r w:rsidRPr="00587118">
        <w:rPr>
          <w:sz w:val="22"/>
          <w:lang w:val="fr-CH"/>
        </w:rPr>
        <w:t xml:space="preserve">Vous distribuez l’aliment du soir aux truies et aux porcelets dans la porcherie de mise bas. </w:t>
      </w:r>
    </w:p>
    <w:p w14:paraId="13E89934" w14:textId="77777777" w:rsidR="00E7777F" w:rsidRPr="00635A2D" w:rsidRDefault="00E7777F" w:rsidP="00E7777F">
      <w:pPr>
        <w:pStyle w:val="Listenabsatz"/>
        <w:numPr>
          <w:ilvl w:val="0"/>
          <w:numId w:val="57"/>
        </w:numPr>
        <w:tabs>
          <w:tab w:val="left" w:pos="5102"/>
        </w:tabs>
        <w:ind w:left="426" w:hanging="426"/>
        <w:contextualSpacing w:val="0"/>
        <w:rPr>
          <w:sz w:val="22"/>
          <w:lang w:val="fr-CH"/>
        </w:rPr>
      </w:pPr>
      <w:r w:rsidRPr="00635A2D">
        <w:rPr>
          <w:sz w:val="22"/>
          <w:lang w:val="fr-CH"/>
        </w:rPr>
        <w:t xml:space="preserve">Effectuez la distribution de l’aliment aux truies allaitantes. Ce faisant, expliquez l’évolution de l’alimentation des truies au cours des différentes phases de production. </w:t>
      </w:r>
    </w:p>
    <w:p w14:paraId="5D4A21C0" w14:textId="77777777" w:rsidR="00E7777F" w:rsidRPr="00635A2D" w:rsidRDefault="00E7777F" w:rsidP="00E7777F">
      <w:pPr>
        <w:pStyle w:val="Listenabsatz"/>
        <w:numPr>
          <w:ilvl w:val="0"/>
          <w:numId w:val="57"/>
        </w:numPr>
        <w:tabs>
          <w:tab w:val="left" w:pos="5102"/>
        </w:tabs>
        <w:ind w:left="425" w:hanging="425"/>
        <w:contextualSpacing w:val="0"/>
        <w:rPr>
          <w:sz w:val="22"/>
          <w:lang w:val="fr-CH"/>
        </w:rPr>
      </w:pPr>
      <w:r w:rsidRPr="00635A2D">
        <w:rPr>
          <w:sz w:val="22"/>
          <w:lang w:val="fr-CH"/>
        </w:rPr>
        <w:t xml:space="preserve">Vérifiez si une truie qui vient de mettre bas a la fièvre du lait. </w:t>
      </w:r>
    </w:p>
    <w:p w14:paraId="7FFDB5FC" w14:textId="77777777" w:rsidR="00E7777F" w:rsidRPr="00635A2D" w:rsidRDefault="00E7777F" w:rsidP="00E7777F">
      <w:pPr>
        <w:pStyle w:val="Listenabsatz"/>
        <w:numPr>
          <w:ilvl w:val="0"/>
          <w:numId w:val="57"/>
        </w:numPr>
        <w:tabs>
          <w:tab w:val="left" w:pos="5102"/>
        </w:tabs>
        <w:ind w:left="425" w:hanging="425"/>
        <w:contextualSpacing w:val="0"/>
        <w:rPr>
          <w:sz w:val="22"/>
          <w:lang w:val="fr-CH"/>
        </w:rPr>
      </w:pPr>
      <w:r w:rsidRPr="00635A2D">
        <w:rPr>
          <w:sz w:val="22"/>
          <w:lang w:val="fr-CH"/>
        </w:rPr>
        <w:t xml:space="preserve">Effectuez la distribution de l’aliment aux porcelets allaités. </w:t>
      </w:r>
    </w:p>
    <w:p w14:paraId="433B92B0" w14:textId="77777777" w:rsidR="00E7777F" w:rsidRPr="00A32C71" w:rsidRDefault="00E7777F" w:rsidP="00E7777F">
      <w:pPr>
        <w:pStyle w:val="Listenabsatz"/>
        <w:numPr>
          <w:ilvl w:val="0"/>
          <w:numId w:val="57"/>
        </w:numPr>
        <w:tabs>
          <w:tab w:val="left" w:pos="5102"/>
        </w:tabs>
        <w:ind w:left="425" w:hanging="425"/>
        <w:contextualSpacing w:val="0"/>
        <w:rPr>
          <w:sz w:val="22"/>
          <w:lang w:val="fr-CH"/>
        </w:rPr>
      </w:pPr>
      <w:r w:rsidRPr="00635A2D">
        <w:rPr>
          <w:sz w:val="22"/>
          <w:lang w:val="fr-CH"/>
        </w:rPr>
        <w:t xml:space="preserve">Contrôlez la santé des porcelets allaités. </w:t>
      </w:r>
    </w:p>
    <w:p w14:paraId="5F773371" w14:textId="77777777" w:rsidR="00E7777F" w:rsidRPr="00635A2D" w:rsidRDefault="00E7777F" w:rsidP="00E7777F">
      <w:pPr>
        <w:tabs>
          <w:tab w:val="left" w:pos="561"/>
          <w:tab w:val="left" w:pos="5102"/>
        </w:tabs>
        <w:rPr>
          <w:sz w:val="22"/>
          <w:lang w:val="fr-CH"/>
        </w:rPr>
      </w:pPr>
    </w:p>
    <w:p w14:paraId="638E0549" w14:textId="77777777" w:rsidR="00E7777F" w:rsidRPr="00635A2D" w:rsidRDefault="00E7777F" w:rsidP="00E7777F">
      <w:pPr>
        <w:tabs>
          <w:tab w:val="left" w:pos="561"/>
          <w:tab w:val="left" w:pos="5102"/>
        </w:tabs>
        <w:rPr>
          <w:color w:val="00B050"/>
          <w:sz w:val="22"/>
          <w:lang w:val="fr-CH"/>
        </w:rPr>
      </w:pPr>
    </w:p>
    <w:p w14:paraId="5A6D9BBB" w14:textId="77777777" w:rsidR="00E7777F" w:rsidRDefault="00E7777F" w:rsidP="00E7777F">
      <w:pPr>
        <w:overflowPunct/>
        <w:autoSpaceDE/>
        <w:autoSpaceDN/>
        <w:adjustRightInd/>
        <w:spacing w:after="0"/>
        <w:textAlignment w:val="auto"/>
        <w:rPr>
          <w:color w:val="00B050"/>
          <w:sz w:val="22"/>
          <w:lang w:val="fr-CH"/>
        </w:rPr>
      </w:pPr>
      <w:r>
        <w:rPr>
          <w:color w:val="00B050"/>
          <w:sz w:val="22"/>
          <w:lang w:val="fr-CH"/>
        </w:rPr>
        <w:br w:type="page"/>
      </w:r>
    </w:p>
    <w:p w14:paraId="6750EAF4" w14:textId="058903A5" w:rsidR="0033669F" w:rsidRPr="00683F49" w:rsidRDefault="0033669F" w:rsidP="0033669F">
      <w:pPr>
        <w:pStyle w:val="berschrift1"/>
        <w:rPr>
          <w:sz w:val="24"/>
          <w:szCs w:val="24"/>
          <w:lang w:val="fr-CH"/>
        </w:rPr>
      </w:pPr>
      <w:bookmarkStart w:id="51" w:name="_Toc191470966"/>
      <w:r w:rsidRPr="00683F49">
        <w:rPr>
          <w:sz w:val="24"/>
          <w:szCs w:val="24"/>
          <w:lang w:val="fr-CH"/>
        </w:rPr>
        <w:lastRenderedPageBreak/>
        <w:t xml:space="preserve">Sujet </w:t>
      </w:r>
      <w:r w:rsidR="00007BAB">
        <w:rPr>
          <w:sz w:val="24"/>
          <w:szCs w:val="24"/>
          <w:lang w:val="fr-CH"/>
        </w:rPr>
        <w:t>211</w:t>
      </w:r>
      <w:r w:rsidRPr="00683F49">
        <w:rPr>
          <w:sz w:val="24"/>
          <w:szCs w:val="24"/>
          <w:lang w:val="fr-CH"/>
        </w:rPr>
        <w:t>: Alimentation des porcelets sevrés</w:t>
      </w:r>
      <w:r>
        <w:rPr>
          <w:sz w:val="24"/>
          <w:szCs w:val="24"/>
          <w:lang w:val="fr-CH"/>
        </w:rPr>
        <w:tab/>
      </w:r>
      <w:r>
        <w:rPr>
          <w:sz w:val="24"/>
          <w:szCs w:val="24"/>
          <w:lang w:val="fr-CH"/>
        </w:rPr>
        <w:tab/>
      </w:r>
      <w:r>
        <w:rPr>
          <w:sz w:val="24"/>
          <w:szCs w:val="24"/>
          <w:lang w:val="fr-CH"/>
        </w:rPr>
        <w:tab/>
      </w:r>
      <w:r w:rsidRPr="00683F49">
        <w:rPr>
          <w:sz w:val="24"/>
          <w:szCs w:val="24"/>
          <w:lang w:val="fr-CH"/>
        </w:rPr>
        <w:tab/>
      </w:r>
      <w:r w:rsidRPr="00683F49">
        <w:rPr>
          <w:color w:val="00B050"/>
          <w:sz w:val="24"/>
          <w:szCs w:val="24"/>
          <w:lang w:val="fr-CH"/>
        </w:rPr>
        <w:t xml:space="preserve"> | Obj. B6.3.18</w:t>
      </w:r>
      <w:bookmarkEnd w:id="51"/>
    </w:p>
    <w:p w14:paraId="26527F70" w14:textId="77777777" w:rsidR="0033669F" w:rsidRPr="00587118" w:rsidRDefault="0033669F" w:rsidP="0033669F">
      <w:pPr>
        <w:tabs>
          <w:tab w:val="left" w:pos="561"/>
          <w:tab w:val="left" w:pos="5102"/>
        </w:tabs>
        <w:rPr>
          <w:sz w:val="22"/>
          <w:lang w:val="fr-CH"/>
        </w:rPr>
      </w:pPr>
      <w:r w:rsidRPr="00587118">
        <w:rPr>
          <w:sz w:val="22"/>
          <w:lang w:val="fr-CH"/>
        </w:rPr>
        <w:t>Vous nourrissez les gorets à l’engrais.</w:t>
      </w:r>
    </w:p>
    <w:p w14:paraId="45EFBBA3" w14:textId="77777777" w:rsidR="0033669F" w:rsidRPr="0008209D" w:rsidRDefault="0033669F" w:rsidP="0033669F">
      <w:pPr>
        <w:pStyle w:val="Listenabsatz"/>
        <w:numPr>
          <w:ilvl w:val="0"/>
          <w:numId w:val="69"/>
        </w:numPr>
        <w:tabs>
          <w:tab w:val="left" w:pos="5102"/>
        </w:tabs>
        <w:ind w:left="426" w:hanging="426"/>
        <w:contextualSpacing w:val="0"/>
        <w:rPr>
          <w:sz w:val="22"/>
          <w:lang w:val="fr-CH"/>
        </w:rPr>
      </w:pPr>
      <w:r w:rsidRPr="0008209D">
        <w:rPr>
          <w:sz w:val="22"/>
          <w:lang w:val="fr-CH"/>
        </w:rPr>
        <w:t>Procédez à la distribution de l’aliment aux porcelets qui viennent d’être sevrés.</w:t>
      </w:r>
    </w:p>
    <w:p w14:paraId="18FE2ECA" w14:textId="77777777" w:rsidR="0033669F" w:rsidRPr="0008209D" w:rsidRDefault="0033669F" w:rsidP="0033669F">
      <w:pPr>
        <w:pStyle w:val="Listenabsatz"/>
        <w:numPr>
          <w:ilvl w:val="0"/>
          <w:numId w:val="69"/>
        </w:numPr>
        <w:tabs>
          <w:tab w:val="left" w:pos="5102"/>
        </w:tabs>
        <w:ind w:left="425" w:hanging="425"/>
        <w:contextualSpacing w:val="0"/>
        <w:rPr>
          <w:sz w:val="22"/>
          <w:lang w:val="fr-CH"/>
        </w:rPr>
      </w:pPr>
      <w:r w:rsidRPr="0008209D">
        <w:rPr>
          <w:sz w:val="22"/>
          <w:lang w:val="fr-CH"/>
        </w:rPr>
        <w:t>Vérifiez le réglage des distributeurs automatiques d’aliment ou de l’ordinateur d’alimentation. Ce faisant,</w:t>
      </w:r>
      <w:r w:rsidRPr="00D9160B">
        <w:rPr>
          <w:sz w:val="22"/>
          <w:lang w:val="fr-CH"/>
        </w:rPr>
        <w:t xml:space="preserve"> </w:t>
      </w:r>
      <w:r w:rsidRPr="0008209D">
        <w:rPr>
          <w:sz w:val="22"/>
          <w:lang w:val="fr-CH"/>
        </w:rPr>
        <w:t xml:space="preserve">discutez et expliquez également les aliments utilisés. </w:t>
      </w:r>
    </w:p>
    <w:p w14:paraId="6A55B54D" w14:textId="77777777" w:rsidR="0033669F" w:rsidRPr="0008209D" w:rsidRDefault="0033669F" w:rsidP="0033669F">
      <w:pPr>
        <w:pStyle w:val="Listenabsatz"/>
        <w:numPr>
          <w:ilvl w:val="0"/>
          <w:numId w:val="69"/>
        </w:numPr>
        <w:tabs>
          <w:tab w:val="left" w:pos="5102"/>
        </w:tabs>
        <w:ind w:left="425" w:hanging="425"/>
        <w:contextualSpacing w:val="0"/>
        <w:rPr>
          <w:sz w:val="22"/>
          <w:lang w:val="fr-CH"/>
        </w:rPr>
      </w:pPr>
      <w:r w:rsidRPr="0008209D">
        <w:rPr>
          <w:sz w:val="22"/>
          <w:lang w:val="fr-CH"/>
        </w:rPr>
        <w:t>Contrôlez la santé des porcelets sevrés.</w:t>
      </w:r>
    </w:p>
    <w:p w14:paraId="75193478" w14:textId="77777777" w:rsidR="0033669F" w:rsidRPr="0008209D" w:rsidRDefault="0033669F" w:rsidP="0033669F">
      <w:pPr>
        <w:tabs>
          <w:tab w:val="left" w:pos="561"/>
          <w:tab w:val="left" w:pos="5102"/>
        </w:tabs>
        <w:rPr>
          <w:sz w:val="22"/>
          <w:lang w:val="fr-CH"/>
        </w:rPr>
      </w:pPr>
    </w:p>
    <w:p w14:paraId="2526C74A" w14:textId="77777777" w:rsidR="0033669F" w:rsidRDefault="0033669F" w:rsidP="0033669F">
      <w:pPr>
        <w:overflowPunct/>
        <w:autoSpaceDE/>
        <w:autoSpaceDN/>
        <w:adjustRightInd/>
        <w:spacing w:after="0"/>
        <w:textAlignment w:val="auto"/>
        <w:rPr>
          <w:color w:val="00B050"/>
          <w:sz w:val="22"/>
          <w:lang w:val="fr-CH"/>
        </w:rPr>
      </w:pPr>
      <w:r>
        <w:rPr>
          <w:color w:val="00B050"/>
          <w:sz w:val="22"/>
          <w:lang w:val="fr-CH"/>
        </w:rPr>
        <w:br w:type="page"/>
      </w:r>
    </w:p>
    <w:p w14:paraId="7563C232" w14:textId="3E028339" w:rsidR="0033669F" w:rsidRPr="00683F49" w:rsidRDefault="0033669F" w:rsidP="0033669F">
      <w:pPr>
        <w:pStyle w:val="berschrift1"/>
        <w:rPr>
          <w:sz w:val="24"/>
          <w:szCs w:val="24"/>
          <w:lang w:val="fr-CH"/>
        </w:rPr>
      </w:pPr>
      <w:bookmarkStart w:id="52" w:name="_Toc191470967"/>
      <w:r w:rsidRPr="00683F49">
        <w:rPr>
          <w:sz w:val="24"/>
          <w:szCs w:val="24"/>
          <w:lang w:val="fr-CH"/>
        </w:rPr>
        <w:lastRenderedPageBreak/>
        <w:t xml:space="preserve">Sujet </w:t>
      </w:r>
      <w:r w:rsidR="00007BAB">
        <w:rPr>
          <w:sz w:val="24"/>
          <w:szCs w:val="24"/>
          <w:lang w:val="fr-CH"/>
        </w:rPr>
        <w:t>212</w:t>
      </w:r>
      <w:r>
        <w:rPr>
          <w:sz w:val="24"/>
          <w:szCs w:val="24"/>
          <w:lang w:val="fr-CH"/>
        </w:rPr>
        <w:t xml:space="preserve"> </w:t>
      </w:r>
      <w:r w:rsidRPr="00683F49">
        <w:rPr>
          <w:sz w:val="24"/>
          <w:szCs w:val="24"/>
          <w:lang w:val="fr-CH"/>
        </w:rPr>
        <w:t>: Soin des porcelets nouveau-nés</w:t>
      </w:r>
      <w:r w:rsidRPr="00683F49">
        <w:rPr>
          <w:sz w:val="24"/>
          <w:szCs w:val="24"/>
          <w:lang w:val="fr-CH"/>
        </w:rPr>
        <w:tab/>
      </w:r>
      <w:r>
        <w:rPr>
          <w:sz w:val="24"/>
          <w:szCs w:val="24"/>
          <w:lang w:val="fr-CH"/>
        </w:rPr>
        <w:tab/>
      </w:r>
      <w:r>
        <w:rPr>
          <w:sz w:val="24"/>
          <w:szCs w:val="24"/>
          <w:lang w:val="fr-CH"/>
        </w:rPr>
        <w:tab/>
      </w:r>
      <w:r>
        <w:rPr>
          <w:sz w:val="24"/>
          <w:szCs w:val="24"/>
          <w:lang w:val="fr-CH"/>
        </w:rPr>
        <w:tab/>
      </w:r>
      <w:r w:rsidRPr="00683F49">
        <w:rPr>
          <w:color w:val="00B050"/>
          <w:sz w:val="24"/>
          <w:szCs w:val="24"/>
          <w:lang w:val="fr-CH"/>
        </w:rPr>
        <w:t xml:space="preserve"> | Obj. B6.3.20</w:t>
      </w:r>
      <w:bookmarkEnd w:id="52"/>
    </w:p>
    <w:p w14:paraId="0F1DF081" w14:textId="77777777" w:rsidR="0033669F" w:rsidRPr="00587118" w:rsidRDefault="0033669F" w:rsidP="0033669F">
      <w:pPr>
        <w:tabs>
          <w:tab w:val="left" w:pos="561"/>
          <w:tab w:val="left" w:pos="5102"/>
        </w:tabs>
        <w:rPr>
          <w:sz w:val="22"/>
          <w:lang w:val="fr-CH"/>
        </w:rPr>
      </w:pPr>
      <w:r w:rsidRPr="00587118">
        <w:rPr>
          <w:sz w:val="22"/>
          <w:lang w:val="fr-CH"/>
        </w:rPr>
        <w:t xml:space="preserve">Des truies ont mis bas hier. </w:t>
      </w:r>
    </w:p>
    <w:p w14:paraId="0AA02D8E" w14:textId="77777777" w:rsidR="0033669F" w:rsidRPr="00587118" w:rsidRDefault="0033669F" w:rsidP="0033669F">
      <w:pPr>
        <w:pStyle w:val="Listenabsatz"/>
        <w:numPr>
          <w:ilvl w:val="0"/>
          <w:numId w:val="63"/>
        </w:numPr>
        <w:tabs>
          <w:tab w:val="left" w:pos="5102"/>
        </w:tabs>
        <w:ind w:left="426" w:hanging="426"/>
        <w:contextualSpacing w:val="0"/>
        <w:rPr>
          <w:sz w:val="22"/>
          <w:lang w:val="fr-CH"/>
        </w:rPr>
      </w:pPr>
      <w:r w:rsidRPr="00587118">
        <w:rPr>
          <w:sz w:val="22"/>
          <w:lang w:val="fr-CH"/>
        </w:rPr>
        <w:t xml:space="preserve">Apportez à une portée les soins donnés habituellement sur l’exploitation. </w:t>
      </w:r>
    </w:p>
    <w:p w14:paraId="3E0045E7" w14:textId="77777777" w:rsidR="0033669F" w:rsidRPr="00587118" w:rsidRDefault="0033669F" w:rsidP="0033669F">
      <w:pPr>
        <w:pStyle w:val="Listenabsatz"/>
        <w:numPr>
          <w:ilvl w:val="0"/>
          <w:numId w:val="63"/>
        </w:numPr>
        <w:tabs>
          <w:tab w:val="left" w:pos="5102"/>
        </w:tabs>
        <w:ind w:left="425" w:hanging="425"/>
        <w:contextualSpacing w:val="0"/>
        <w:rPr>
          <w:sz w:val="22"/>
          <w:lang w:val="fr-CH"/>
        </w:rPr>
      </w:pPr>
      <w:r w:rsidRPr="00587118">
        <w:rPr>
          <w:sz w:val="22"/>
          <w:lang w:val="fr-CH"/>
        </w:rPr>
        <w:t>Procédez à l’équilibrage des portées.</w:t>
      </w:r>
    </w:p>
    <w:p w14:paraId="2B8673EE" w14:textId="77777777" w:rsidR="0033669F" w:rsidRPr="00587118" w:rsidRDefault="0033669F" w:rsidP="0033669F">
      <w:pPr>
        <w:tabs>
          <w:tab w:val="left" w:pos="561"/>
          <w:tab w:val="left" w:pos="5102"/>
        </w:tabs>
        <w:rPr>
          <w:sz w:val="22"/>
          <w:lang w:val="fr-CH"/>
        </w:rPr>
      </w:pPr>
    </w:p>
    <w:p w14:paraId="601A3019" w14:textId="77777777" w:rsidR="0033669F" w:rsidRPr="00587118" w:rsidRDefault="0033669F" w:rsidP="0033669F">
      <w:pPr>
        <w:tabs>
          <w:tab w:val="left" w:pos="561"/>
          <w:tab w:val="left" w:pos="5102"/>
        </w:tabs>
        <w:rPr>
          <w:b/>
          <w:sz w:val="22"/>
          <w:lang w:val="fr-CH"/>
        </w:rPr>
      </w:pPr>
      <w:r w:rsidRPr="00587118">
        <w:rPr>
          <w:b/>
          <w:sz w:val="22"/>
          <w:lang w:val="fr-CH"/>
        </w:rPr>
        <w:t>Ressources</w:t>
      </w:r>
    </w:p>
    <w:p w14:paraId="67B42996" w14:textId="77777777" w:rsidR="0033669F" w:rsidRPr="00587118" w:rsidRDefault="0033669F" w:rsidP="0033669F">
      <w:pPr>
        <w:tabs>
          <w:tab w:val="left" w:pos="561"/>
          <w:tab w:val="left" w:pos="5102"/>
        </w:tabs>
        <w:rPr>
          <w:sz w:val="22"/>
          <w:lang w:val="fr-CH"/>
        </w:rPr>
      </w:pPr>
      <w:r w:rsidRPr="00587118">
        <w:rPr>
          <w:sz w:val="22"/>
          <w:lang w:val="fr-CH"/>
        </w:rPr>
        <w:t>Meule à dents, paire de ciseaux, désinfectant, fer, seringue, aiguilles</w:t>
      </w:r>
    </w:p>
    <w:p w14:paraId="05AC5F06" w14:textId="77777777" w:rsidR="0033669F" w:rsidRPr="00587118" w:rsidRDefault="0033669F" w:rsidP="0033669F">
      <w:pPr>
        <w:tabs>
          <w:tab w:val="left" w:pos="561"/>
          <w:tab w:val="left" w:pos="5102"/>
        </w:tabs>
        <w:rPr>
          <w:color w:val="00B050"/>
          <w:sz w:val="22"/>
          <w:lang w:val="fr-CH"/>
        </w:rPr>
      </w:pPr>
    </w:p>
    <w:p w14:paraId="60277AB2" w14:textId="77777777" w:rsidR="0033669F" w:rsidRPr="00587118" w:rsidRDefault="0033669F" w:rsidP="0033669F">
      <w:pPr>
        <w:tabs>
          <w:tab w:val="left" w:pos="561"/>
          <w:tab w:val="left" w:pos="5102"/>
        </w:tabs>
        <w:rPr>
          <w:color w:val="00B050"/>
          <w:sz w:val="22"/>
          <w:lang w:val="fr-CH"/>
        </w:rPr>
      </w:pPr>
    </w:p>
    <w:p w14:paraId="659AEAA2" w14:textId="77777777" w:rsidR="0033669F" w:rsidRDefault="0033669F" w:rsidP="0033669F">
      <w:pPr>
        <w:overflowPunct/>
        <w:autoSpaceDE/>
        <w:autoSpaceDN/>
        <w:adjustRightInd/>
        <w:spacing w:after="0"/>
        <w:textAlignment w:val="auto"/>
        <w:rPr>
          <w:color w:val="00B050"/>
          <w:sz w:val="22"/>
          <w:lang w:val="fr-CH"/>
        </w:rPr>
      </w:pPr>
      <w:r>
        <w:rPr>
          <w:color w:val="00B050"/>
          <w:sz w:val="22"/>
          <w:lang w:val="fr-CH"/>
        </w:rPr>
        <w:br w:type="page"/>
      </w:r>
    </w:p>
    <w:p w14:paraId="5B732243" w14:textId="4B225193" w:rsidR="0033669F" w:rsidRPr="00683F49" w:rsidRDefault="0033669F" w:rsidP="0033669F">
      <w:pPr>
        <w:pStyle w:val="berschrift1"/>
        <w:rPr>
          <w:sz w:val="24"/>
          <w:szCs w:val="24"/>
          <w:lang w:val="fr-CH"/>
        </w:rPr>
      </w:pPr>
      <w:bookmarkStart w:id="53" w:name="_Toc191470968"/>
      <w:r w:rsidRPr="00683F49">
        <w:rPr>
          <w:sz w:val="24"/>
          <w:szCs w:val="24"/>
          <w:lang w:val="fr-CH"/>
        </w:rPr>
        <w:lastRenderedPageBreak/>
        <w:t xml:space="preserve">Sujet </w:t>
      </w:r>
      <w:r w:rsidR="00007BAB">
        <w:rPr>
          <w:sz w:val="24"/>
          <w:szCs w:val="24"/>
          <w:lang w:val="fr-CH"/>
        </w:rPr>
        <w:t>215</w:t>
      </w:r>
      <w:r w:rsidRPr="00683F49">
        <w:rPr>
          <w:sz w:val="24"/>
          <w:szCs w:val="24"/>
          <w:lang w:val="fr-CH"/>
        </w:rPr>
        <w:t>: Préparer et désinfecter un box pour la mise à l’engrais des porcelets sevrés</w:t>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sidRPr="00683F49">
        <w:rPr>
          <w:sz w:val="24"/>
          <w:szCs w:val="24"/>
          <w:lang w:val="fr-CH"/>
        </w:rPr>
        <w:tab/>
      </w:r>
      <w:r w:rsidRPr="00683F49">
        <w:rPr>
          <w:color w:val="00B050"/>
          <w:sz w:val="24"/>
          <w:szCs w:val="24"/>
          <w:lang w:val="fr-CH"/>
        </w:rPr>
        <w:t xml:space="preserve"> | Obj. B6.3.21</w:t>
      </w:r>
      <w:bookmarkEnd w:id="53"/>
    </w:p>
    <w:p w14:paraId="6AF63BB4" w14:textId="77777777" w:rsidR="0033669F" w:rsidRPr="00587118" w:rsidRDefault="0033669F" w:rsidP="0033669F">
      <w:pPr>
        <w:tabs>
          <w:tab w:val="left" w:pos="561"/>
          <w:tab w:val="left" w:pos="5102"/>
        </w:tabs>
        <w:rPr>
          <w:sz w:val="22"/>
          <w:lang w:val="fr-CH"/>
        </w:rPr>
      </w:pPr>
      <w:r w:rsidRPr="00587118">
        <w:rPr>
          <w:sz w:val="22"/>
          <w:lang w:val="fr-CH"/>
        </w:rPr>
        <w:t xml:space="preserve">Vous préparez le box des gorets, afin d’y installer les porcelets qui vont être sevrés demain. </w:t>
      </w:r>
    </w:p>
    <w:p w14:paraId="035D60A8" w14:textId="77777777" w:rsidR="0033669F" w:rsidRPr="00587118" w:rsidRDefault="0033669F" w:rsidP="0033669F">
      <w:pPr>
        <w:pStyle w:val="Listenabsatz"/>
        <w:numPr>
          <w:ilvl w:val="0"/>
          <w:numId w:val="67"/>
        </w:numPr>
        <w:tabs>
          <w:tab w:val="left" w:pos="5102"/>
        </w:tabs>
        <w:ind w:left="426" w:hanging="426"/>
        <w:contextualSpacing w:val="0"/>
        <w:rPr>
          <w:sz w:val="22"/>
          <w:lang w:val="fr-CH"/>
        </w:rPr>
      </w:pPr>
      <w:r w:rsidRPr="00587118">
        <w:rPr>
          <w:sz w:val="22"/>
          <w:lang w:val="fr-CH"/>
        </w:rPr>
        <w:t xml:space="preserve">Si cela est d’usage dans votre exploitation : procédez à la désinfection d’un box. </w:t>
      </w:r>
    </w:p>
    <w:p w14:paraId="3051AEAD" w14:textId="77777777" w:rsidR="0033669F" w:rsidRPr="00587118" w:rsidRDefault="0033669F" w:rsidP="0033669F">
      <w:pPr>
        <w:pStyle w:val="Listenabsatz"/>
        <w:numPr>
          <w:ilvl w:val="0"/>
          <w:numId w:val="67"/>
        </w:numPr>
        <w:tabs>
          <w:tab w:val="left" w:pos="5102"/>
        </w:tabs>
        <w:ind w:left="425" w:hanging="425"/>
        <w:contextualSpacing w:val="0"/>
        <w:rPr>
          <w:sz w:val="22"/>
          <w:lang w:val="fr-CH"/>
        </w:rPr>
      </w:pPr>
      <w:r w:rsidRPr="00587118">
        <w:rPr>
          <w:sz w:val="22"/>
          <w:lang w:val="fr-CH"/>
        </w:rPr>
        <w:t>Préparez un box pour la mise à l’engrais des porcelets sevrés.</w:t>
      </w:r>
    </w:p>
    <w:p w14:paraId="48A6EBAE" w14:textId="77777777" w:rsidR="0033669F" w:rsidRPr="00587118" w:rsidRDefault="0033669F" w:rsidP="0033669F">
      <w:pPr>
        <w:tabs>
          <w:tab w:val="left" w:pos="561"/>
          <w:tab w:val="left" w:pos="5102"/>
        </w:tabs>
        <w:rPr>
          <w:sz w:val="22"/>
          <w:lang w:val="fr-CH"/>
        </w:rPr>
      </w:pPr>
    </w:p>
    <w:p w14:paraId="46AC3AF7" w14:textId="77777777" w:rsidR="0033669F" w:rsidRPr="00587118" w:rsidRDefault="0033669F" w:rsidP="0033669F">
      <w:pPr>
        <w:tabs>
          <w:tab w:val="left" w:pos="561"/>
          <w:tab w:val="left" w:pos="5102"/>
        </w:tabs>
        <w:rPr>
          <w:b/>
          <w:sz w:val="22"/>
          <w:lang w:val="fr-CH"/>
        </w:rPr>
      </w:pPr>
      <w:r w:rsidRPr="00587118">
        <w:rPr>
          <w:b/>
          <w:sz w:val="22"/>
          <w:lang w:val="fr-CH"/>
        </w:rPr>
        <w:t>Ressources</w:t>
      </w:r>
    </w:p>
    <w:p w14:paraId="585EFDE1" w14:textId="77777777" w:rsidR="0033669F" w:rsidRPr="00587118" w:rsidRDefault="0033669F" w:rsidP="0033669F">
      <w:pPr>
        <w:tabs>
          <w:tab w:val="left" w:pos="561"/>
          <w:tab w:val="left" w:pos="5102"/>
        </w:tabs>
        <w:rPr>
          <w:sz w:val="22"/>
          <w:lang w:val="fr-CH"/>
        </w:rPr>
      </w:pPr>
      <w:r w:rsidRPr="00587118">
        <w:rPr>
          <w:sz w:val="22"/>
          <w:lang w:val="fr-CH"/>
        </w:rPr>
        <w:t>Produit de désinfection, nettoyeur à haute pression</w:t>
      </w:r>
    </w:p>
    <w:p w14:paraId="4F3E8D02" w14:textId="77777777" w:rsidR="0033669F" w:rsidRPr="00587118" w:rsidRDefault="0033669F" w:rsidP="0033669F">
      <w:pPr>
        <w:tabs>
          <w:tab w:val="left" w:pos="561"/>
          <w:tab w:val="left" w:pos="5102"/>
        </w:tabs>
        <w:rPr>
          <w:sz w:val="22"/>
          <w:lang w:val="fr-CH"/>
        </w:rPr>
      </w:pPr>
    </w:p>
    <w:p w14:paraId="478CB309" w14:textId="77777777" w:rsidR="0033669F" w:rsidRDefault="0033669F" w:rsidP="0033669F">
      <w:pPr>
        <w:overflowPunct/>
        <w:autoSpaceDE/>
        <w:autoSpaceDN/>
        <w:adjustRightInd/>
        <w:spacing w:after="0"/>
        <w:textAlignment w:val="auto"/>
        <w:rPr>
          <w:color w:val="00B050"/>
          <w:sz w:val="22"/>
          <w:lang w:val="fr-CH"/>
        </w:rPr>
      </w:pPr>
      <w:r>
        <w:rPr>
          <w:color w:val="00B050"/>
          <w:sz w:val="22"/>
          <w:lang w:val="fr-CH"/>
        </w:rPr>
        <w:br w:type="page"/>
      </w:r>
    </w:p>
    <w:p w14:paraId="2FE62783" w14:textId="1D5C8F65" w:rsidR="0033669F" w:rsidRPr="00683F49" w:rsidRDefault="0033669F" w:rsidP="0033669F">
      <w:pPr>
        <w:pStyle w:val="berschrift1"/>
        <w:rPr>
          <w:sz w:val="24"/>
          <w:szCs w:val="24"/>
          <w:lang w:val="fr-CH"/>
        </w:rPr>
      </w:pPr>
      <w:bookmarkStart w:id="54" w:name="_Toc191470969"/>
      <w:r w:rsidRPr="00683F49">
        <w:rPr>
          <w:sz w:val="24"/>
          <w:szCs w:val="24"/>
          <w:lang w:val="fr-CH"/>
        </w:rPr>
        <w:lastRenderedPageBreak/>
        <w:t xml:space="preserve">Sujet </w:t>
      </w:r>
      <w:r w:rsidR="00007BAB">
        <w:rPr>
          <w:sz w:val="24"/>
          <w:szCs w:val="24"/>
          <w:lang w:val="fr-CH"/>
        </w:rPr>
        <w:t>216</w:t>
      </w:r>
      <w:r w:rsidRPr="00683F49">
        <w:rPr>
          <w:sz w:val="24"/>
          <w:szCs w:val="24"/>
          <w:lang w:val="fr-CH"/>
        </w:rPr>
        <w:t>: Sevrage des porcelets</w:t>
      </w:r>
      <w:r w:rsidRPr="00683F49">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sidRPr="00683F49">
        <w:rPr>
          <w:color w:val="00B050"/>
          <w:sz w:val="24"/>
          <w:szCs w:val="24"/>
          <w:lang w:val="fr-CH"/>
        </w:rPr>
        <w:t xml:space="preserve"> | Obj. B6.3.16, B6.3.17</w:t>
      </w:r>
      <w:bookmarkEnd w:id="54"/>
    </w:p>
    <w:p w14:paraId="2B86A1A3" w14:textId="77777777" w:rsidR="0033669F" w:rsidRPr="0008209D" w:rsidRDefault="0033669F" w:rsidP="0033669F">
      <w:pPr>
        <w:tabs>
          <w:tab w:val="left" w:pos="561"/>
          <w:tab w:val="left" w:pos="5102"/>
        </w:tabs>
        <w:rPr>
          <w:sz w:val="22"/>
          <w:lang w:val="fr-CH"/>
        </w:rPr>
      </w:pPr>
      <w:r w:rsidRPr="0008209D">
        <w:rPr>
          <w:sz w:val="22"/>
          <w:lang w:val="fr-CH"/>
        </w:rPr>
        <w:t xml:space="preserve">Le sevrage des porcelets doit être effectué aujourd’hui. </w:t>
      </w:r>
    </w:p>
    <w:p w14:paraId="66F3A3E8" w14:textId="77777777" w:rsidR="0033669F" w:rsidRPr="0008209D" w:rsidRDefault="0033669F" w:rsidP="0033669F">
      <w:pPr>
        <w:pStyle w:val="Listenabsatz"/>
        <w:numPr>
          <w:ilvl w:val="0"/>
          <w:numId w:val="65"/>
        </w:numPr>
        <w:tabs>
          <w:tab w:val="left" w:pos="5102"/>
        </w:tabs>
        <w:ind w:left="425" w:hanging="425"/>
        <w:contextualSpacing w:val="0"/>
        <w:rPr>
          <w:sz w:val="22"/>
          <w:lang w:val="fr-CH"/>
        </w:rPr>
      </w:pPr>
      <w:r w:rsidRPr="0008209D">
        <w:rPr>
          <w:sz w:val="22"/>
          <w:lang w:val="fr-CH"/>
        </w:rPr>
        <w:t>Transférez les truies du box de mise bas au centre de saillie.</w:t>
      </w:r>
      <w:r>
        <w:rPr>
          <w:sz w:val="22"/>
          <w:lang w:val="fr-CH"/>
        </w:rPr>
        <w:t xml:space="preserve"> Faites les enregistrements nécessaires.</w:t>
      </w:r>
    </w:p>
    <w:p w14:paraId="2BE3F63D" w14:textId="77777777" w:rsidR="0033669F" w:rsidRPr="0008209D" w:rsidRDefault="0033669F" w:rsidP="0033669F">
      <w:pPr>
        <w:pStyle w:val="Listenabsatz"/>
        <w:numPr>
          <w:ilvl w:val="0"/>
          <w:numId w:val="65"/>
        </w:numPr>
        <w:tabs>
          <w:tab w:val="left" w:pos="5102"/>
        </w:tabs>
        <w:ind w:left="426" w:hanging="426"/>
        <w:contextualSpacing w:val="0"/>
        <w:rPr>
          <w:sz w:val="22"/>
          <w:lang w:val="fr-CH"/>
        </w:rPr>
      </w:pPr>
      <w:r w:rsidRPr="0008209D">
        <w:rPr>
          <w:sz w:val="22"/>
          <w:lang w:val="fr-CH"/>
        </w:rPr>
        <w:t xml:space="preserve">Transférez les porcelets de deux ou trois portées du box de mise bas au box des gorets. </w:t>
      </w:r>
    </w:p>
    <w:p w14:paraId="636A5EC5" w14:textId="77777777" w:rsidR="0033669F" w:rsidRPr="0008209D" w:rsidRDefault="0033669F" w:rsidP="0033669F">
      <w:pPr>
        <w:pStyle w:val="Listenabsatz"/>
        <w:numPr>
          <w:ilvl w:val="0"/>
          <w:numId w:val="65"/>
        </w:numPr>
        <w:tabs>
          <w:tab w:val="left" w:pos="5102"/>
        </w:tabs>
        <w:ind w:left="425" w:hanging="425"/>
        <w:contextualSpacing w:val="0"/>
        <w:rPr>
          <w:sz w:val="22"/>
          <w:lang w:val="fr-CH"/>
        </w:rPr>
      </w:pPr>
      <w:r>
        <w:rPr>
          <w:sz w:val="22"/>
          <w:lang w:val="fr-CH"/>
        </w:rPr>
        <w:t>P</w:t>
      </w:r>
      <w:r w:rsidRPr="0008209D">
        <w:rPr>
          <w:sz w:val="22"/>
          <w:lang w:val="fr-CH"/>
        </w:rPr>
        <w:t xml:space="preserve">rocédez aux modifications nécessaires </w:t>
      </w:r>
      <w:r>
        <w:rPr>
          <w:sz w:val="22"/>
          <w:lang w:val="fr-CH"/>
        </w:rPr>
        <w:t>dans l’alimentation. E</w:t>
      </w:r>
      <w:r w:rsidRPr="0008209D">
        <w:rPr>
          <w:sz w:val="22"/>
          <w:lang w:val="fr-CH"/>
        </w:rPr>
        <w:t xml:space="preserve">xpliquez les différences en matière d’alimentation. </w:t>
      </w:r>
    </w:p>
    <w:p w14:paraId="02C298E4" w14:textId="77777777" w:rsidR="0033669F" w:rsidRPr="0008209D" w:rsidRDefault="0033669F" w:rsidP="0033669F">
      <w:pPr>
        <w:tabs>
          <w:tab w:val="left" w:pos="561"/>
          <w:tab w:val="left" w:pos="5102"/>
        </w:tabs>
        <w:rPr>
          <w:sz w:val="22"/>
          <w:lang w:val="fr-CH"/>
        </w:rPr>
      </w:pPr>
    </w:p>
    <w:p w14:paraId="2066C665" w14:textId="77777777" w:rsidR="0033669F" w:rsidRPr="0008209D" w:rsidRDefault="0033669F" w:rsidP="0033669F">
      <w:pPr>
        <w:tabs>
          <w:tab w:val="left" w:pos="561"/>
          <w:tab w:val="left" w:pos="5102"/>
        </w:tabs>
        <w:rPr>
          <w:color w:val="00B050"/>
          <w:sz w:val="22"/>
          <w:lang w:val="fr-CH"/>
        </w:rPr>
      </w:pPr>
    </w:p>
    <w:p w14:paraId="21D5E5D0" w14:textId="77777777" w:rsidR="0033669F" w:rsidRDefault="0033669F" w:rsidP="0033669F">
      <w:pPr>
        <w:overflowPunct/>
        <w:autoSpaceDE/>
        <w:autoSpaceDN/>
        <w:adjustRightInd/>
        <w:spacing w:after="0"/>
        <w:textAlignment w:val="auto"/>
        <w:rPr>
          <w:color w:val="00B050"/>
          <w:sz w:val="22"/>
          <w:lang w:val="fr-CH"/>
        </w:rPr>
      </w:pPr>
      <w:r>
        <w:rPr>
          <w:color w:val="00B050"/>
          <w:sz w:val="22"/>
          <w:lang w:val="fr-CH"/>
        </w:rPr>
        <w:br w:type="page"/>
      </w:r>
    </w:p>
    <w:p w14:paraId="0A1F45F6" w14:textId="2E9F78BC" w:rsidR="0033669F" w:rsidRPr="00587118" w:rsidRDefault="0033669F" w:rsidP="0033669F">
      <w:pPr>
        <w:pStyle w:val="berschrift1"/>
        <w:pageBreakBefore/>
        <w:widowControl w:val="0"/>
        <w:tabs>
          <w:tab w:val="clear" w:pos="851"/>
          <w:tab w:val="right" w:pos="9638"/>
        </w:tabs>
        <w:ind w:left="425" w:hanging="425"/>
        <w:rPr>
          <w:sz w:val="24"/>
          <w:lang w:val="fr-CH"/>
        </w:rPr>
      </w:pPr>
      <w:bookmarkStart w:id="55" w:name="_Toc191470970"/>
      <w:r>
        <w:rPr>
          <w:sz w:val="24"/>
          <w:lang w:val="fr-CH"/>
        </w:rPr>
        <w:lastRenderedPageBreak/>
        <w:t xml:space="preserve">Sujet </w:t>
      </w:r>
      <w:r w:rsidR="00007BAB">
        <w:rPr>
          <w:sz w:val="24"/>
          <w:lang w:val="fr-CH"/>
        </w:rPr>
        <w:t>219</w:t>
      </w:r>
      <w:r>
        <w:rPr>
          <w:sz w:val="24"/>
          <w:lang w:val="fr-CH"/>
        </w:rPr>
        <w:t xml:space="preserve"> : </w:t>
      </w:r>
      <w:r w:rsidRPr="00587118">
        <w:rPr>
          <w:sz w:val="24"/>
          <w:lang w:val="fr-CH"/>
        </w:rPr>
        <w:t xml:space="preserve">Préparation des porcelets </w:t>
      </w:r>
      <w:r>
        <w:rPr>
          <w:sz w:val="24"/>
          <w:lang w:val="fr-CH"/>
        </w:rPr>
        <w:t>pour la vente</w:t>
      </w:r>
      <w:r>
        <w:rPr>
          <w:sz w:val="24"/>
          <w:lang w:val="fr-CH"/>
        </w:rPr>
        <w:tab/>
        <w:t xml:space="preserve"> </w:t>
      </w:r>
      <w:r w:rsidRPr="00D9160B">
        <w:rPr>
          <w:color w:val="00B050"/>
          <w:sz w:val="24"/>
          <w:lang w:val="fr-CH"/>
        </w:rPr>
        <w:t xml:space="preserve">| Obj. </w:t>
      </w:r>
      <w:r w:rsidRPr="004210FF">
        <w:rPr>
          <w:color w:val="00B050"/>
          <w:sz w:val="24"/>
          <w:lang w:val="fr-CH"/>
        </w:rPr>
        <w:t>B1.2.2, B1.2.4</w:t>
      </w:r>
      <w:bookmarkEnd w:id="55"/>
    </w:p>
    <w:p w14:paraId="6CCBB7A5" w14:textId="77777777" w:rsidR="0033669F" w:rsidRPr="00587118" w:rsidRDefault="0033669F" w:rsidP="0033669F">
      <w:pPr>
        <w:tabs>
          <w:tab w:val="left" w:pos="561"/>
          <w:tab w:val="left" w:pos="5102"/>
        </w:tabs>
        <w:rPr>
          <w:sz w:val="22"/>
          <w:lang w:val="fr-CH"/>
        </w:rPr>
      </w:pPr>
      <w:r w:rsidRPr="00587118">
        <w:rPr>
          <w:sz w:val="22"/>
          <w:lang w:val="fr-CH"/>
        </w:rPr>
        <w:t xml:space="preserve">Tout engraisseur doit disposer de groupes de gorets équilibrés pour permettre un engraissement sans problème. </w:t>
      </w:r>
    </w:p>
    <w:p w14:paraId="5E512781" w14:textId="77777777" w:rsidR="0033669F" w:rsidRPr="00587118" w:rsidRDefault="0033669F" w:rsidP="0033669F">
      <w:pPr>
        <w:pStyle w:val="Listenabsatz"/>
        <w:numPr>
          <w:ilvl w:val="0"/>
          <w:numId w:val="31"/>
        </w:numPr>
        <w:tabs>
          <w:tab w:val="left" w:pos="5102"/>
        </w:tabs>
        <w:ind w:left="426" w:hanging="426"/>
        <w:contextualSpacing w:val="0"/>
        <w:rPr>
          <w:sz w:val="22"/>
          <w:lang w:val="fr-CH"/>
        </w:rPr>
      </w:pPr>
      <w:r w:rsidRPr="00587118">
        <w:rPr>
          <w:sz w:val="22"/>
          <w:lang w:val="fr-CH"/>
        </w:rPr>
        <w:t xml:space="preserve">Préparez un groupe de porcelets destinés à l’engraissement pour la vente. </w:t>
      </w:r>
    </w:p>
    <w:p w14:paraId="6A6575B9" w14:textId="77777777" w:rsidR="0033669F" w:rsidRPr="00587118" w:rsidRDefault="0033669F" w:rsidP="0033669F">
      <w:pPr>
        <w:pStyle w:val="Listenabsatz"/>
        <w:numPr>
          <w:ilvl w:val="0"/>
          <w:numId w:val="31"/>
        </w:numPr>
        <w:tabs>
          <w:tab w:val="left" w:pos="5102"/>
        </w:tabs>
        <w:ind w:left="425" w:hanging="425"/>
        <w:contextualSpacing w:val="0"/>
        <w:rPr>
          <w:sz w:val="22"/>
          <w:lang w:val="fr-CH"/>
        </w:rPr>
      </w:pPr>
      <w:r w:rsidRPr="00587118">
        <w:rPr>
          <w:sz w:val="22"/>
          <w:lang w:val="fr-CH"/>
        </w:rPr>
        <w:t xml:space="preserve">Remplissez correctement le document d’accompagnement. </w:t>
      </w:r>
    </w:p>
    <w:p w14:paraId="51622FB2" w14:textId="77777777" w:rsidR="0033669F" w:rsidRPr="00587118" w:rsidRDefault="0033669F" w:rsidP="0033669F">
      <w:pPr>
        <w:pStyle w:val="Listenabsatz"/>
        <w:numPr>
          <w:ilvl w:val="0"/>
          <w:numId w:val="31"/>
        </w:numPr>
        <w:tabs>
          <w:tab w:val="left" w:pos="5102"/>
        </w:tabs>
        <w:ind w:left="425" w:hanging="425"/>
        <w:contextualSpacing w:val="0"/>
        <w:rPr>
          <w:sz w:val="22"/>
          <w:lang w:val="fr-CH"/>
        </w:rPr>
      </w:pPr>
      <w:r w:rsidRPr="00587118">
        <w:rPr>
          <w:sz w:val="22"/>
          <w:lang w:val="fr-CH"/>
        </w:rPr>
        <w:t xml:space="preserve">Expliquez comment vous procédez pour charger les animaux avec le plus de ménagement possible. </w:t>
      </w:r>
    </w:p>
    <w:p w14:paraId="3ECC924F" w14:textId="77777777" w:rsidR="0033669F" w:rsidRPr="00587118" w:rsidRDefault="0033669F" w:rsidP="0033669F">
      <w:pPr>
        <w:tabs>
          <w:tab w:val="left" w:pos="561"/>
          <w:tab w:val="left" w:pos="5102"/>
        </w:tabs>
        <w:rPr>
          <w:sz w:val="22"/>
          <w:lang w:val="fr-CH"/>
        </w:rPr>
      </w:pPr>
    </w:p>
    <w:p w14:paraId="4915C7F3" w14:textId="77777777" w:rsidR="0033669F" w:rsidRPr="00587118" w:rsidRDefault="0033669F" w:rsidP="0033669F">
      <w:pPr>
        <w:tabs>
          <w:tab w:val="left" w:pos="561"/>
          <w:tab w:val="left" w:pos="5102"/>
        </w:tabs>
        <w:rPr>
          <w:b/>
          <w:sz w:val="22"/>
          <w:lang w:val="fr-CH"/>
        </w:rPr>
      </w:pPr>
      <w:r w:rsidRPr="00587118">
        <w:rPr>
          <w:b/>
          <w:sz w:val="22"/>
          <w:lang w:val="fr-CH"/>
        </w:rPr>
        <w:t>Ressources</w:t>
      </w:r>
    </w:p>
    <w:p w14:paraId="63A49AA7" w14:textId="77777777" w:rsidR="0033669F" w:rsidRPr="00587118" w:rsidRDefault="0033669F" w:rsidP="0033669F">
      <w:pPr>
        <w:tabs>
          <w:tab w:val="left" w:pos="561"/>
          <w:tab w:val="left" w:pos="5102"/>
        </w:tabs>
        <w:rPr>
          <w:sz w:val="22"/>
          <w:lang w:val="fr-CH"/>
        </w:rPr>
      </w:pPr>
      <w:r w:rsidRPr="00587118">
        <w:rPr>
          <w:sz w:val="22"/>
          <w:lang w:val="fr-CH"/>
        </w:rPr>
        <w:t xml:space="preserve">Balance </w:t>
      </w:r>
    </w:p>
    <w:p w14:paraId="3CCDEFA8" w14:textId="77777777" w:rsidR="0033669F" w:rsidRPr="00587118" w:rsidRDefault="0033669F" w:rsidP="0033669F">
      <w:pPr>
        <w:tabs>
          <w:tab w:val="left" w:pos="561"/>
          <w:tab w:val="left" w:pos="5102"/>
        </w:tabs>
        <w:rPr>
          <w:sz w:val="22"/>
          <w:lang w:val="fr-CH"/>
        </w:rPr>
      </w:pPr>
      <w:r>
        <w:rPr>
          <w:sz w:val="22"/>
          <w:lang w:val="fr-CH"/>
        </w:rPr>
        <w:t>Document d’accompagnement</w:t>
      </w:r>
      <w:r w:rsidRPr="00587118">
        <w:rPr>
          <w:sz w:val="22"/>
          <w:lang w:val="fr-CH"/>
        </w:rPr>
        <w:t xml:space="preserve"> vierge</w:t>
      </w:r>
    </w:p>
    <w:p w14:paraId="436FC497" w14:textId="77777777" w:rsidR="0033669F" w:rsidRPr="00587118" w:rsidRDefault="0033669F" w:rsidP="0033669F">
      <w:pPr>
        <w:tabs>
          <w:tab w:val="left" w:pos="561"/>
          <w:tab w:val="left" w:pos="5102"/>
        </w:tabs>
        <w:rPr>
          <w:color w:val="00B050"/>
          <w:sz w:val="22"/>
          <w:lang w:val="fr-CH"/>
        </w:rPr>
      </w:pPr>
    </w:p>
    <w:p w14:paraId="67B6BB5E" w14:textId="759BCE18" w:rsidR="0033669F" w:rsidRPr="00587118" w:rsidRDefault="0033669F" w:rsidP="0033669F">
      <w:pPr>
        <w:tabs>
          <w:tab w:val="left" w:pos="561"/>
          <w:tab w:val="left" w:pos="5102"/>
        </w:tabs>
        <w:rPr>
          <w:color w:val="00B050"/>
          <w:sz w:val="22"/>
          <w:lang w:val="fr-CH"/>
        </w:rPr>
      </w:pPr>
      <w:r w:rsidRPr="00587118">
        <w:rPr>
          <w:color w:val="00B050"/>
          <w:sz w:val="22"/>
          <w:lang w:val="fr-CH"/>
        </w:rPr>
        <w:t>.</w:t>
      </w:r>
    </w:p>
    <w:p w14:paraId="7F977373" w14:textId="768DA9B8" w:rsidR="0033669F" w:rsidRDefault="0033669F">
      <w:pPr>
        <w:overflowPunct/>
        <w:autoSpaceDE/>
        <w:autoSpaceDN/>
        <w:adjustRightInd/>
        <w:spacing w:after="0"/>
        <w:textAlignment w:val="auto"/>
        <w:rPr>
          <w:bCs/>
          <w:color w:val="00B050"/>
          <w:sz w:val="22"/>
          <w:lang w:val="fr-CH"/>
        </w:rPr>
      </w:pPr>
      <w:r>
        <w:rPr>
          <w:bCs/>
          <w:color w:val="00B050"/>
          <w:sz w:val="22"/>
          <w:lang w:val="fr-CH"/>
        </w:rPr>
        <w:br w:type="page"/>
      </w:r>
    </w:p>
    <w:p w14:paraId="1BE0F841" w14:textId="1DB2B99E" w:rsidR="0033669F" w:rsidRPr="000B3056" w:rsidRDefault="0033669F" w:rsidP="0033669F">
      <w:pPr>
        <w:pStyle w:val="berschrift1"/>
        <w:pageBreakBefore/>
        <w:widowControl w:val="0"/>
        <w:tabs>
          <w:tab w:val="clear" w:pos="851"/>
          <w:tab w:val="right" w:pos="9638"/>
        </w:tabs>
        <w:ind w:left="425" w:hanging="425"/>
        <w:rPr>
          <w:sz w:val="24"/>
          <w:lang w:val="fr-CH"/>
        </w:rPr>
      </w:pPr>
      <w:bookmarkStart w:id="56" w:name="_Toc191470971"/>
      <w:r w:rsidRPr="000B3056">
        <w:rPr>
          <w:sz w:val="24"/>
          <w:lang w:val="fr-CH"/>
        </w:rPr>
        <w:lastRenderedPageBreak/>
        <w:t xml:space="preserve">Sujet </w:t>
      </w:r>
      <w:r w:rsidR="00007BAB">
        <w:rPr>
          <w:sz w:val="24"/>
          <w:lang w:val="fr-CH"/>
        </w:rPr>
        <w:t>223</w:t>
      </w:r>
      <w:r>
        <w:rPr>
          <w:sz w:val="24"/>
          <w:lang w:val="fr-CH"/>
        </w:rPr>
        <w:t xml:space="preserve"> </w:t>
      </w:r>
      <w:r w:rsidRPr="000B3056">
        <w:rPr>
          <w:sz w:val="24"/>
          <w:lang w:val="fr-CH"/>
        </w:rPr>
        <w:t>: Affouragement des porcs à l’engrais</w:t>
      </w:r>
      <w:r w:rsidRPr="000B3056">
        <w:rPr>
          <w:sz w:val="24"/>
          <w:lang w:val="fr-CH"/>
        </w:rPr>
        <w:tab/>
      </w:r>
      <w:r w:rsidRPr="000B3056">
        <w:rPr>
          <w:color w:val="00B050"/>
          <w:sz w:val="24"/>
          <w:lang w:val="fr-CH"/>
        </w:rPr>
        <w:t xml:space="preserve"> | Obj B.2.1.5, B2.3.3</w:t>
      </w:r>
      <w:bookmarkEnd w:id="56"/>
    </w:p>
    <w:p w14:paraId="20A0954E" w14:textId="77777777" w:rsidR="0033669F" w:rsidRPr="00587118" w:rsidRDefault="0033669F" w:rsidP="0033669F">
      <w:pPr>
        <w:tabs>
          <w:tab w:val="left" w:pos="561"/>
          <w:tab w:val="left" w:pos="5102"/>
        </w:tabs>
        <w:rPr>
          <w:sz w:val="22"/>
          <w:lang w:val="fr-CH"/>
        </w:rPr>
      </w:pPr>
      <w:r w:rsidRPr="00587118">
        <w:rPr>
          <w:sz w:val="22"/>
          <w:lang w:val="fr-CH"/>
        </w:rPr>
        <w:t xml:space="preserve">Dans l’engraissement des porcs, l’alimentation est un important facteur de coûts, une alimentation adaptée est donc indispensable.  </w:t>
      </w:r>
    </w:p>
    <w:p w14:paraId="4B8C93F2" w14:textId="77777777" w:rsidR="0033669F" w:rsidRPr="00587118" w:rsidRDefault="0033669F" w:rsidP="0033669F">
      <w:pPr>
        <w:pStyle w:val="Listenabsatz"/>
        <w:numPr>
          <w:ilvl w:val="0"/>
          <w:numId w:val="33"/>
        </w:numPr>
        <w:tabs>
          <w:tab w:val="left" w:pos="5102"/>
        </w:tabs>
        <w:ind w:left="426" w:hanging="426"/>
        <w:contextualSpacing w:val="0"/>
        <w:rPr>
          <w:sz w:val="22"/>
          <w:lang w:val="fr-CH"/>
        </w:rPr>
      </w:pPr>
      <w:r>
        <w:rPr>
          <w:sz w:val="22"/>
          <w:lang w:val="fr-CH"/>
        </w:rPr>
        <w:t>E</w:t>
      </w:r>
      <w:r w:rsidRPr="00587118">
        <w:rPr>
          <w:sz w:val="22"/>
          <w:lang w:val="fr-CH"/>
        </w:rPr>
        <w:t xml:space="preserve">xpliquez comment fonctionne le système d’alimentation de l’exploitation. Expliquez-en les avantages et les inconvénients. </w:t>
      </w:r>
    </w:p>
    <w:p w14:paraId="6B14971C" w14:textId="77777777" w:rsidR="0033669F" w:rsidRPr="00587118" w:rsidRDefault="0033669F" w:rsidP="0033669F">
      <w:pPr>
        <w:pStyle w:val="Listenabsatz"/>
        <w:numPr>
          <w:ilvl w:val="0"/>
          <w:numId w:val="33"/>
        </w:numPr>
        <w:tabs>
          <w:tab w:val="left" w:pos="5102"/>
        </w:tabs>
        <w:ind w:left="425" w:hanging="425"/>
        <w:contextualSpacing w:val="0"/>
        <w:rPr>
          <w:sz w:val="22"/>
          <w:lang w:val="fr-CH"/>
        </w:rPr>
      </w:pPr>
      <w:r w:rsidRPr="00587118">
        <w:rPr>
          <w:sz w:val="22"/>
          <w:lang w:val="fr-CH"/>
        </w:rPr>
        <w:t xml:space="preserve">Expliquez l’utilisation des différents aliments disponibles sur l’exploitation. </w:t>
      </w:r>
      <w:r>
        <w:rPr>
          <w:sz w:val="22"/>
          <w:lang w:val="fr-CH"/>
        </w:rPr>
        <w:t>Quelles sont les différences ?</w:t>
      </w:r>
    </w:p>
    <w:p w14:paraId="0FF5F21B" w14:textId="77777777" w:rsidR="0033669F" w:rsidRPr="00587118" w:rsidRDefault="0033669F" w:rsidP="0033669F">
      <w:pPr>
        <w:pStyle w:val="Listenabsatz"/>
        <w:numPr>
          <w:ilvl w:val="0"/>
          <w:numId w:val="33"/>
        </w:numPr>
        <w:tabs>
          <w:tab w:val="left" w:pos="5102"/>
        </w:tabs>
        <w:ind w:left="425" w:hanging="425"/>
        <w:contextualSpacing w:val="0"/>
        <w:rPr>
          <w:sz w:val="22"/>
          <w:lang w:val="fr-CH"/>
        </w:rPr>
      </w:pPr>
      <w:r>
        <w:rPr>
          <w:sz w:val="22"/>
          <w:lang w:val="fr-CH"/>
        </w:rPr>
        <w:t xml:space="preserve">  </w:t>
      </w:r>
      <w:r w:rsidRPr="009474F4">
        <w:rPr>
          <w:sz w:val="22"/>
          <w:lang w:val="fr-CH"/>
        </w:rPr>
        <w:t>Évaluez la consommation d'aliments et d'eau des animaux.</w:t>
      </w:r>
    </w:p>
    <w:p w14:paraId="69559CB2" w14:textId="77777777" w:rsidR="0033669F" w:rsidRPr="00587118" w:rsidRDefault="0033669F" w:rsidP="0033669F">
      <w:pPr>
        <w:tabs>
          <w:tab w:val="left" w:pos="561"/>
          <w:tab w:val="left" w:pos="5102"/>
        </w:tabs>
        <w:rPr>
          <w:color w:val="00B050"/>
          <w:sz w:val="22"/>
          <w:lang w:val="fr-CH"/>
        </w:rPr>
      </w:pPr>
    </w:p>
    <w:p w14:paraId="006B1C51" w14:textId="77777777" w:rsidR="0033669F" w:rsidRDefault="0033669F" w:rsidP="0033669F">
      <w:pPr>
        <w:overflowPunct/>
        <w:autoSpaceDE/>
        <w:autoSpaceDN/>
        <w:adjustRightInd/>
        <w:spacing w:after="0"/>
        <w:textAlignment w:val="auto"/>
        <w:rPr>
          <w:color w:val="00B050"/>
          <w:sz w:val="22"/>
          <w:lang w:val="fr-CH"/>
        </w:rPr>
      </w:pPr>
      <w:r>
        <w:rPr>
          <w:color w:val="00B050"/>
          <w:sz w:val="22"/>
          <w:lang w:val="fr-CH"/>
        </w:rPr>
        <w:br w:type="page"/>
      </w:r>
    </w:p>
    <w:p w14:paraId="70E9F485" w14:textId="7E87E04D" w:rsidR="0033669F" w:rsidRPr="00683F49" w:rsidRDefault="0033669F" w:rsidP="0033669F">
      <w:pPr>
        <w:pStyle w:val="berschrift1"/>
        <w:rPr>
          <w:sz w:val="24"/>
          <w:szCs w:val="24"/>
          <w:lang w:val="fr-CH"/>
        </w:rPr>
      </w:pPr>
      <w:bookmarkStart w:id="57" w:name="_Toc191470972"/>
      <w:r w:rsidRPr="00683F49">
        <w:rPr>
          <w:sz w:val="24"/>
          <w:szCs w:val="24"/>
          <w:lang w:val="fr-CH"/>
        </w:rPr>
        <w:lastRenderedPageBreak/>
        <w:t xml:space="preserve">Sujet </w:t>
      </w:r>
      <w:r w:rsidR="00007BAB">
        <w:rPr>
          <w:sz w:val="24"/>
          <w:szCs w:val="24"/>
          <w:lang w:val="fr-CH"/>
        </w:rPr>
        <w:t>225</w:t>
      </w:r>
      <w:r w:rsidRPr="00683F49">
        <w:rPr>
          <w:sz w:val="24"/>
          <w:szCs w:val="24"/>
          <w:lang w:val="fr-CH"/>
        </w:rPr>
        <w:t>: Arrivée de porcs à l’engrais</w:t>
      </w:r>
      <w:r w:rsidRPr="00683F49">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sidRPr="00683F49">
        <w:rPr>
          <w:color w:val="00B050"/>
          <w:sz w:val="24"/>
          <w:szCs w:val="24"/>
          <w:lang w:val="fr-CH"/>
        </w:rPr>
        <w:t xml:space="preserve"> | Obj. B6.3.16</w:t>
      </w:r>
      <w:bookmarkEnd w:id="57"/>
    </w:p>
    <w:p w14:paraId="5A567C1D" w14:textId="77777777" w:rsidR="0033669F" w:rsidRPr="00587118" w:rsidRDefault="0033669F" w:rsidP="0033669F">
      <w:pPr>
        <w:tabs>
          <w:tab w:val="left" w:pos="561"/>
          <w:tab w:val="left" w:pos="5102"/>
        </w:tabs>
        <w:rPr>
          <w:sz w:val="22"/>
          <w:lang w:val="fr-CH"/>
        </w:rPr>
      </w:pPr>
      <w:r w:rsidRPr="00587118">
        <w:rPr>
          <w:sz w:val="22"/>
          <w:lang w:val="fr-CH"/>
        </w:rPr>
        <w:t xml:space="preserve">Aujourd’hui, vous attendez la livraison de gorets d’engraissement. </w:t>
      </w:r>
    </w:p>
    <w:p w14:paraId="42E450A8" w14:textId="77777777" w:rsidR="0033669F" w:rsidRPr="00587118" w:rsidRDefault="0033669F" w:rsidP="0033669F">
      <w:pPr>
        <w:pStyle w:val="Listenabsatz"/>
        <w:numPr>
          <w:ilvl w:val="0"/>
          <w:numId w:val="71"/>
        </w:numPr>
        <w:tabs>
          <w:tab w:val="left" w:pos="5102"/>
        </w:tabs>
        <w:ind w:left="426" w:hanging="426"/>
        <w:contextualSpacing w:val="0"/>
        <w:rPr>
          <w:sz w:val="22"/>
          <w:lang w:val="fr-CH"/>
        </w:rPr>
      </w:pPr>
      <w:r w:rsidRPr="00587118">
        <w:rPr>
          <w:sz w:val="22"/>
          <w:lang w:val="fr-CH"/>
        </w:rPr>
        <w:t xml:space="preserve">Préparez la porcherie d’engraissement en vue de l’installation des animaux. </w:t>
      </w:r>
    </w:p>
    <w:p w14:paraId="4BF71AFE" w14:textId="77777777" w:rsidR="0033669F" w:rsidRPr="0008209D" w:rsidRDefault="0033669F" w:rsidP="0033669F">
      <w:pPr>
        <w:pStyle w:val="Listenabsatz"/>
        <w:numPr>
          <w:ilvl w:val="0"/>
          <w:numId w:val="71"/>
        </w:numPr>
        <w:tabs>
          <w:tab w:val="left" w:pos="5102"/>
        </w:tabs>
        <w:ind w:left="425" w:hanging="425"/>
        <w:contextualSpacing w:val="0"/>
        <w:rPr>
          <w:sz w:val="22"/>
          <w:lang w:val="fr-CH"/>
        </w:rPr>
      </w:pPr>
      <w:r w:rsidRPr="0008209D">
        <w:rPr>
          <w:sz w:val="22"/>
          <w:lang w:val="fr-CH"/>
        </w:rPr>
        <w:t>Installez les animaux dans la porcherie.</w:t>
      </w:r>
    </w:p>
    <w:p w14:paraId="61D35392" w14:textId="77777777" w:rsidR="0033669F" w:rsidRPr="0008209D" w:rsidRDefault="0033669F" w:rsidP="0033669F">
      <w:pPr>
        <w:pStyle w:val="Listenabsatz"/>
        <w:numPr>
          <w:ilvl w:val="0"/>
          <w:numId w:val="71"/>
        </w:numPr>
        <w:tabs>
          <w:tab w:val="left" w:pos="5102"/>
        </w:tabs>
        <w:ind w:left="425" w:hanging="425"/>
        <w:contextualSpacing w:val="0"/>
        <w:rPr>
          <w:sz w:val="22"/>
          <w:lang w:val="fr-CH"/>
        </w:rPr>
      </w:pPr>
      <w:r w:rsidRPr="0008209D">
        <w:rPr>
          <w:sz w:val="22"/>
          <w:lang w:val="fr-CH"/>
        </w:rPr>
        <w:t xml:space="preserve">Expliquez quelle est la durée de l’engraissement et quelles sont les performances qui peuvent être attendues. Expliquez également les travaux à réaliser durant l’engraissement. </w:t>
      </w:r>
    </w:p>
    <w:p w14:paraId="0339E4F4" w14:textId="77777777" w:rsidR="0033669F" w:rsidRPr="0008209D" w:rsidRDefault="0033669F" w:rsidP="0033669F">
      <w:pPr>
        <w:tabs>
          <w:tab w:val="left" w:pos="561"/>
          <w:tab w:val="left" w:pos="5102"/>
        </w:tabs>
        <w:rPr>
          <w:sz w:val="22"/>
          <w:lang w:val="fr-CH"/>
        </w:rPr>
      </w:pPr>
    </w:p>
    <w:p w14:paraId="5A9301E7" w14:textId="77777777" w:rsidR="0033669F" w:rsidRPr="0008209D" w:rsidRDefault="0033669F" w:rsidP="0033669F">
      <w:pPr>
        <w:tabs>
          <w:tab w:val="left" w:pos="561"/>
          <w:tab w:val="left" w:pos="5102"/>
        </w:tabs>
        <w:rPr>
          <w:color w:val="00B050"/>
          <w:sz w:val="22"/>
          <w:lang w:val="fr-CH"/>
        </w:rPr>
      </w:pPr>
    </w:p>
    <w:p w14:paraId="54BCDBCD" w14:textId="77777777" w:rsidR="0033669F" w:rsidRDefault="0033669F" w:rsidP="0033669F">
      <w:pPr>
        <w:overflowPunct/>
        <w:autoSpaceDE/>
        <w:autoSpaceDN/>
        <w:adjustRightInd/>
        <w:spacing w:after="0"/>
        <w:textAlignment w:val="auto"/>
        <w:rPr>
          <w:color w:val="00B050"/>
          <w:sz w:val="22"/>
          <w:lang w:val="fr-CH"/>
        </w:rPr>
      </w:pPr>
      <w:r>
        <w:rPr>
          <w:color w:val="00B050"/>
          <w:sz w:val="22"/>
          <w:lang w:val="fr-CH"/>
        </w:rPr>
        <w:br w:type="page"/>
      </w:r>
    </w:p>
    <w:p w14:paraId="77D5EA39" w14:textId="1A80495E" w:rsidR="0033669F" w:rsidRPr="00683F49" w:rsidRDefault="0033669F" w:rsidP="0033669F">
      <w:pPr>
        <w:pStyle w:val="berschrift1"/>
        <w:rPr>
          <w:sz w:val="24"/>
          <w:szCs w:val="24"/>
          <w:lang w:val="fr-CH"/>
        </w:rPr>
      </w:pPr>
      <w:bookmarkStart w:id="58" w:name="_Toc191470973"/>
      <w:r w:rsidRPr="00683F49">
        <w:rPr>
          <w:sz w:val="24"/>
          <w:szCs w:val="24"/>
          <w:lang w:val="fr-CH"/>
        </w:rPr>
        <w:lastRenderedPageBreak/>
        <w:t xml:space="preserve">Sujet </w:t>
      </w:r>
      <w:r w:rsidR="00007BAB">
        <w:rPr>
          <w:sz w:val="24"/>
          <w:szCs w:val="24"/>
          <w:lang w:val="fr-CH"/>
        </w:rPr>
        <w:t>228</w:t>
      </w:r>
      <w:r w:rsidRPr="00683F49">
        <w:rPr>
          <w:sz w:val="24"/>
          <w:szCs w:val="24"/>
          <w:lang w:val="fr-CH"/>
        </w:rPr>
        <w:t xml:space="preserve"> : Changement de box des porcs à l’engrais</w:t>
      </w:r>
      <w:r w:rsidRPr="00683F49">
        <w:rPr>
          <w:sz w:val="24"/>
          <w:szCs w:val="24"/>
          <w:lang w:val="fr-CH"/>
        </w:rPr>
        <w:tab/>
      </w:r>
      <w:r>
        <w:rPr>
          <w:sz w:val="24"/>
          <w:szCs w:val="24"/>
          <w:lang w:val="fr-CH"/>
        </w:rPr>
        <w:tab/>
      </w:r>
      <w:r w:rsidRPr="00683F49">
        <w:rPr>
          <w:color w:val="00B050"/>
          <w:sz w:val="24"/>
          <w:szCs w:val="24"/>
          <w:lang w:val="fr-CH"/>
        </w:rPr>
        <w:t xml:space="preserve"> | Obj. B2.3.3., B2.3.4</w:t>
      </w:r>
      <w:bookmarkEnd w:id="58"/>
    </w:p>
    <w:p w14:paraId="64878198" w14:textId="77777777" w:rsidR="0033669F" w:rsidRPr="00587118" w:rsidRDefault="0033669F" w:rsidP="0033669F">
      <w:pPr>
        <w:tabs>
          <w:tab w:val="left" w:pos="561"/>
          <w:tab w:val="left" w:pos="5102"/>
        </w:tabs>
        <w:rPr>
          <w:sz w:val="22"/>
          <w:lang w:val="fr-CH"/>
        </w:rPr>
      </w:pPr>
      <w:r w:rsidRPr="00587118">
        <w:rPr>
          <w:sz w:val="22"/>
          <w:lang w:val="fr-CH"/>
        </w:rPr>
        <w:t xml:space="preserve">Dans de nombreuses porcheries, il est nécessaire de changer les porcs de box au cours de l’engraissement. </w:t>
      </w:r>
    </w:p>
    <w:p w14:paraId="3D838BD8" w14:textId="77777777" w:rsidR="0033669F" w:rsidRPr="00587118" w:rsidRDefault="0033669F" w:rsidP="0033669F">
      <w:pPr>
        <w:pStyle w:val="Listenabsatz"/>
        <w:numPr>
          <w:ilvl w:val="0"/>
          <w:numId w:val="34"/>
        </w:numPr>
        <w:tabs>
          <w:tab w:val="left" w:pos="5102"/>
        </w:tabs>
        <w:ind w:left="426" w:hanging="426"/>
        <w:contextualSpacing w:val="0"/>
        <w:rPr>
          <w:sz w:val="22"/>
          <w:lang w:val="fr-CH"/>
        </w:rPr>
      </w:pPr>
      <w:r w:rsidRPr="00587118">
        <w:rPr>
          <w:sz w:val="22"/>
          <w:lang w:val="fr-CH"/>
        </w:rPr>
        <w:t xml:space="preserve">Préparez le box de finition d’engraissement. </w:t>
      </w:r>
    </w:p>
    <w:p w14:paraId="7A98BF52" w14:textId="77777777" w:rsidR="0033669F" w:rsidRPr="00587118" w:rsidRDefault="0033669F" w:rsidP="0033669F">
      <w:pPr>
        <w:pStyle w:val="Listenabsatz"/>
        <w:numPr>
          <w:ilvl w:val="0"/>
          <w:numId w:val="34"/>
        </w:numPr>
        <w:tabs>
          <w:tab w:val="left" w:pos="5102"/>
        </w:tabs>
        <w:ind w:left="425" w:hanging="425"/>
        <w:contextualSpacing w:val="0"/>
        <w:rPr>
          <w:sz w:val="22"/>
          <w:lang w:val="fr-CH"/>
        </w:rPr>
      </w:pPr>
      <w:r w:rsidRPr="00587118">
        <w:rPr>
          <w:sz w:val="22"/>
          <w:lang w:val="fr-CH"/>
        </w:rPr>
        <w:t xml:space="preserve">Changez un groupe de porcs de box. </w:t>
      </w:r>
    </w:p>
    <w:p w14:paraId="50F0B588" w14:textId="77777777" w:rsidR="0033669F" w:rsidRPr="00587118" w:rsidRDefault="0033669F" w:rsidP="0033669F">
      <w:pPr>
        <w:pStyle w:val="Listenabsatz"/>
        <w:numPr>
          <w:ilvl w:val="0"/>
          <w:numId w:val="34"/>
        </w:numPr>
        <w:tabs>
          <w:tab w:val="left" w:pos="5102"/>
        </w:tabs>
        <w:ind w:left="425" w:hanging="425"/>
        <w:contextualSpacing w:val="0"/>
        <w:rPr>
          <w:sz w:val="22"/>
          <w:lang w:val="fr-CH"/>
        </w:rPr>
      </w:pPr>
      <w:r w:rsidRPr="00587118">
        <w:rPr>
          <w:sz w:val="22"/>
          <w:lang w:val="fr-CH"/>
        </w:rPr>
        <w:t xml:space="preserve">Expliquez les avantages et les inconvénients d’un engraissement avec changement de box. </w:t>
      </w:r>
    </w:p>
    <w:p w14:paraId="3D710F47" w14:textId="77777777" w:rsidR="0033669F" w:rsidRPr="00587118" w:rsidRDefault="0033669F" w:rsidP="0033669F">
      <w:pPr>
        <w:pStyle w:val="Listenabsatz"/>
        <w:numPr>
          <w:ilvl w:val="0"/>
          <w:numId w:val="34"/>
        </w:numPr>
        <w:tabs>
          <w:tab w:val="left" w:pos="5102"/>
        </w:tabs>
        <w:ind w:left="425" w:hanging="425"/>
        <w:contextualSpacing w:val="0"/>
        <w:rPr>
          <w:sz w:val="22"/>
          <w:lang w:val="fr-CH"/>
        </w:rPr>
      </w:pPr>
      <w:r w:rsidRPr="00587118">
        <w:rPr>
          <w:sz w:val="22"/>
          <w:lang w:val="fr-CH"/>
        </w:rPr>
        <w:t xml:space="preserve">Combien de temps devrait normalement durer l’engraissement ? Expliquez comment les différents facteurs influencent la durée de l’engraissement. </w:t>
      </w:r>
    </w:p>
    <w:p w14:paraId="3563EDB6" w14:textId="77777777" w:rsidR="0033669F" w:rsidRPr="00587118" w:rsidRDefault="0033669F" w:rsidP="0033669F">
      <w:pPr>
        <w:tabs>
          <w:tab w:val="left" w:pos="561"/>
          <w:tab w:val="left" w:pos="5102"/>
        </w:tabs>
        <w:rPr>
          <w:color w:val="00B050"/>
          <w:sz w:val="22"/>
          <w:lang w:val="fr-CH"/>
        </w:rPr>
      </w:pPr>
    </w:p>
    <w:p w14:paraId="60604BEE" w14:textId="77777777" w:rsidR="0033669F" w:rsidRDefault="0033669F" w:rsidP="0033669F">
      <w:pPr>
        <w:overflowPunct/>
        <w:autoSpaceDE/>
        <w:autoSpaceDN/>
        <w:adjustRightInd/>
        <w:spacing w:after="0"/>
        <w:textAlignment w:val="auto"/>
        <w:rPr>
          <w:sz w:val="22"/>
          <w:lang w:val="fr-CH"/>
        </w:rPr>
      </w:pPr>
      <w:r>
        <w:rPr>
          <w:sz w:val="22"/>
          <w:lang w:val="fr-CH"/>
        </w:rPr>
        <w:br w:type="page"/>
      </w:r>
    </w:p>
    <w:p w14:paraId="646ABA48" w14:textId="76645976" w:rsidR="0033669F" w:rsidRPr="00683F49" w:rsidRDefault="0033669F" w:rsidP="0033669F">
      <w:pPr>
        <w:pStyle w:val="berschrift1"/>
        <w:rPr>
          <w:sz w:val="24"/>
          <w:szCs w:val="24"/>
          <w:lang w:val="fr-CH"/>
        </w:rPr>
      </w:pPr>
      <w:bookmarkStart w:id="59" w:name="_Toc191470974"/>
      <w:r w:rsidRPr="00683F49">
        <w:rPr>
          <w:sz w:val="24"/>
          <w:szCs w:val="24"/>
          <w:lang w:val="fr-CH"/>
        </w:rPr>
        <w:lastRenderedPageBreak/>
        <w:t xml:space="preserve">Sujet </w:t>
      </w:r>
      <w:r w:rsidR="00007BAB">
        <w:rPr>
          <w:sz w:val="24"/>
          <w:szCs w:val="24"/>
          <w:lang w:val="fr-CH"/>
        </w:rPr>
        <w:t>229</w:t>
      </w:r>
      <w:r>
        <w:rPr>
          <w:sz w:val="24"/>
          <w:szCs w:val="24"/>
          <w:lang w:val="fr-CH"/>
        </w:rPr>
        <w:t xml:space="preserve"> </w:t>
      </w:r>
      <w:r w:rsidRPr="00683F49">
        <w:rPr>
          <w:sz w:val="24"/>
          <w:szCs w:val="24"/>
          <w:lang w:val="fr-CH"/>
        </w:rPr>
        <w:t>: Livraison des porcs gras</w:t>
      </w:r>
      <w:r w:rsidRPr="00683F49">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sidRPr="00683F49">
        <w:rPr>
          <w:color w:val="00B050"/>
          <w:sz w:val="24"/>
          <w:szCs w:val="24"/>
          <w:lang w:val="fr-CH"/>
        </w:rPr>
        <w:t xml:space="preserve"> | Obj. B5.1.3</w:t>
      </w:r>
      <w:bookmarkEnd w:id="59"/>
    </w:p>
    <w:p w14:paraId="6D793E63" w14:textId="77777777" w:rsidR="0033669F" w:rsidRPr="00587118" w:rsidRDefault="0033669F" w:rsidP="0033669F">
      <w:pPr>
        <w:tabs>
          <w:tab w:val="left" w:pos="561"/>
          <w:tab w:val="left" w:pos="5102"/>
        </w:tabs>
        <w:rPr>
          <w:sz w:val="22"/>
          <w:lang w:val="fr-CH"/>
        </w:rPr>
      </w:pPr>
      <w:r w:rsidRPr="00587118">
        <w:rPr>
          <w:sz w:val="22"/>
          <w:lang w:val="fr-CH"/>
        </w:rPr>
        <w:t xml:space="preserve">La livraison des porcs engraissés dans la fourchette de poids idéale permet d’éviter d’importantes déductions à l’abattoir. </w:t>
      </w:r>
    </w:p>
    <w:p w14:paraId="5F5B51D3" w14:textId="77777777" w:rsidR="0033669F" w:rsidRPr="00587118" w:rsidRDefault="0033669F" w:rsidP="0033669F">
      <w:pPr>
        <w:pStyle w:val="Listenabsatz"/>
        <w:numPr>
          <w:ilvl w:val="0"/>
          <w:numId w:val="36"/>
        </w:numPr>
        <w:tabs>
          <w:tab w:val="left" w:pos="5102"/>
        </w:tabs>
        <w:ind w:left="426" w:hanging="426"/>
        <w:contextualSpacing w:val="0"/>
        <w:rPr>
          <w:sz w:val="22"/>
          <w:lang w:val="fr-CH"/>
        </w:rPr>
      </w:pPr>
      <w:r w:rsidRPr="00587118">
        <w:rPr>
          <w:sz w:val="22"/>
          <w:lang w:val="fr-CH"/>
        </w:rPr>
        <w:t xml:space="preserve">Regroupez des porcs engraissés prêts pour l’abattage. </w:t>
      </w:r>
    </w:p>
    <w:p w14:paraId="4D5F0137" w14:textId="77777777" w:rsidR="0033669F" w:rsidRPr="00635A2D" w:rsidRDefault="0033669F" w:rsidP="0033669F">
      <w:pPr>
        <w:pStyle w:val="Listenabsatz"/>
        <w:numPr>
          <w:ilvl w:val="0"/>
          <w:numId w:val="36"/>
        </w:numPr>
        <w:tabs>
          <w:tab w:val="left" w:pos="5102"/>
        </w:tabs>
        <w:ind w:left="425" w:hanging="425"/>
        <w:contextualSpacing w:val="0"/>
        <w:rPr>
          <w:sz w:val="22"/>
          <w:lang w:val="fr-CH"/>
        </w:rPr>
      </w:pPr>
      <w:r w:rsidRPr="00635A2D">
        <w:rPr>
          <w:sz w:val="22"/>
          <w:lang w:val="fr-CH"/>
        </w:rPr>
        <w:t>Expliquez les principales exigences de qualité et les déductions possibles les concernant.</w:t>
      </w:r>
    </w:p>
    <w:p w14:paraId="50BE7498" w14:textId="77777777" w:rsidR="0033669F" w:rsidRPr="00635A2D" w:rsidRDefault="0033669F" w:rsidP="0033669F">
      <w:pPr>
        <w:pStyle w:val="Listenabsatz"/>
        <w:numPr>
          <w:ilvl w:val="0"/>
          <w:numId w:val="36"/>
        </w:numPr>
        <w:tabs>
          <w:tab w:val="left" w:pos="5102"/>
        </w:tabs>
        <w:ind w:left="425" w:hanging="425"/>
        <w:contextualSpacing w:val="0"/>
        <w:rPr>
          <w:sz w:val="22"/>
          <w:lang w:val="fr-CH"/>
        </w:rPr>
      </w:pPr>
      <w:r w:rsidRPr="00635A2D">
        <w:rPr>
          <w:sz w:val="22"/>
          <w:lang w:val="fr-CH"/>
        </w:rPr>
        <w:t>Expliquez la préparation des porcs au chargement.</w:t>
      </w:r>
    </w:p>
    <w:p w14:paraId="358BCE5A" w14:textId="77777777" w:rsidR="0033669F" w:rsidRPr="00587118" w:rsidRDefault="0033669F" w:rsidP="0033669F">
      <w:pPr>
        <w:pStyle w:val="Listenabsatz"/>
        <w:numPr>
          <w:ilvl w:val="0"/>
          <w:numId w:val="36"/>
        </w:numPr>
        <w:tabs>
          <w:tab w:val="left" w:pos="5102"/>
        </w:tabs>
        <w:ind w:left="425" w:hanging="425"/>
        <w:contextualSpacing w:val="0"/>
        <w:rPr>
          <w:sz w:val="22"/>
          <w:lang w:val="fr-CH"/>
        </w:rPr>
      </w:pPr>
      <w:r w:rsidRPr="00635A2D">
        <w:rPr>
          <w:sz w:val="22"/>
          <w:lang w:val="fr-CH"/>
        </w:rPr>
        <w:t>Remplissez correctement le document d’accompagnement approprié.</w:t>
      </w:r>
    </w:p>
    <w:p w14:paraId="4F781216" w14:textId="77777777" w:rsidR="0033669F" w:rsidRPr="00587118" w:rsidRDefault="0033669F" w:rsidP="0033669F">
      <w:pPr>
        <w:tabs>
          <w:tab w:val="left" w:pos="561"/>
          <w:tab w:val="left" w:pos="5102"/>
        </w:tabs>
        <w:rPr>
          <w:sz w:val="22"/>
          <w:lang w:val="fr-CH"/>
        </w:rPr>
      </w:pPr>
    </w:p>
    <w:p w14:paraId="4C5AA318" w14:textId="77777777" w:rsidR="0033669F" w:rsidRPr="00587118" w:rsidRDefault="0033669F" w:rsidP="0033669F">
      <w:pPr>
        <w:tabs>
          <w:tab w:val="left" w:pos="561"/>
          <w:tab w:val="left" w:pos="5102"/>
        </w:tabs>
        <w:rPr>
          <w:b/>
          <w:sz w:val="22"/>
          <w:lang w:val="fr-CH"/>
        </w:rPr>
      </w:pPr>
      <w:r w:rsidRPr="00587118">
        <w:rPr>
          <w:b/>
          <w:sz w:val="22"/>
          <w:lang w:val="fr-CH"/>
        </w:rPr>
        <w:t>Ressources</w:t>
      </w:r>
    </w:p>
    <w:p w14:paraId="4C2FA609" w14:textId="77777777" w:rsidR="0033669F" w:rsidRPr="00587118" w:rsidRDefault="0033669F" w:rsidP="0033669F">
      <w:pPr>
        <w:tabs>
          <w:tab w:val="left" w:pos="561"/>
          <w:tab w:val="left" w:pos="5102"/>
        </w:tabs>
        <w:rPr>
          <w:sz w:val="22"/>
          <w:lang w:val="fr-CH"/>
        </w:rPr>
      </w:pPr>
      <w:r w:rsidRPr="00587118">
        <w:rPr>
          <w:sz w:val="22"/>
          <w:lang w:val="fr-CH"/>
        </w:rPr>
        <w:t xml:space="preserve">Balance, chevillière </w:t>
      </w:r>
    </w:p>
    <w:p w14:paraId="5B018AB3" w14:textId="77777777" w:rsidR="0033669F" w:rsidRPr="006F77E4" w:rsidRDefault="0033669F" w:rsidP="0033669F">
      <w:pPr>
        <w:tabs>
          <w:tab w:val="left" w:pos="561"/>
          <w:tab w:val="left" w:pos="5102"/>
        </w:tabs>
        <w:rPr>
          <w:sz w:val="22"/>
          <w:lang w:val="fr-CH"/>
        </w:rPr>
      </w:pPr>
      <w:r w:rsidRPr="00587118">
        <w:rPr>
          <w:sz w:val="22"/>
          <w:lang w:val="fr-CH"/>
        </w:rPr>
        <w:t>Document d’accompagnement</w:t>
      </w:r>
    </w:p>
    <w:p w14:paraId="296CA9CA" w14:textId="77777777" w:rsidR="0033669F" w:rsidRDefault="0033669F" w:rsidP="0033669F">
      <w:pPr>
        <w:overflowPunct/>
        <w:autoSpaceDE/>
        <w:autoSpaceDN/>
        <w:adjustRightInd/>
        <w:spacing w:after="0"/>
        <w:textAlignment w:val="auto"/>
        <w:rPr>
          <w:color w:val="00B050"/>
          <w:sz w:val="22"/>
          <w:lang w:val="fr-CH"/>
        </w:rPr>
      </w:pPr>
      <w:r>
        <w:rPr>
          <w:color w:val="00B050"/>
          <w:sz w:val="22"/>
          <w:lang w:val="fr-CH"/>
        </w:rPr>
        <w:br w:type="page"/>
      </w:r>
    </w:p>
    <w:p w14:paraId="63A3ADC2" w14:textId="41449DE6" w:rsidR="0033669F" w:rsidRPr="00683F49" w:rsidRDefault="0033669F" w:rsidP="0033669F">
      <w:pPr>
        <w:pStyle w:val="berschrift1"/>
        <w:rPr>
          <w:sz w:val="24"/>
          <w:szCs w:val="24"/>
          <w:lang w:val="fr-CH"/>
        </w:rPr>
      </w:pPr>
      <w:bookmarkStart w:id="60" w:name="_Toc191470975"/>
      <w:r w:rsidRPr="00683F49">
        <w:rPr>
          <w:sz w:val="24"/>
          <w:szCs w:val="24"/>
          <w:lang w:val="fr-CH"/>
        </w:rPr>
        <w:lastRenderedPageBreak/>
        <w:t xml:space="preserve">Sujet </w:t>
      </w:r>
      <w:r w:rsidR="00007BAB">
        <w:rPr>
          <w:sz w:val="24"/>
          <w:szCs w:val="24"/>
          <w:lang w:val="fr-CH"/>
        </w:rPr>
        <w:t>240</w:t>
      </w:r>
      <w:r w:rsidRPr="00683F49">
        <w:rPr>
          <w:sz w:val="24"/>
          <w:szCs w:val="24"/>
          <w:lang w:val="fr-CH"/>
        </w:rPr>
        <w:t>: Alimentation des truies taries</w:t>
      </w:r>
      <w:r w:rsidRPr="00683F49">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sidRPr="00683F49">
        <w:rPr>
          <w:sz w:val="24"/>
          <w:szCs w:val="24"/>
          <w:lang w:val="fr-CH"/>
        </w:rPr>
        <w:t xml:space="preserve"> </w:t>
      </w:r>
      <w:r w:rsidRPr="00683F49">
        <w:rPr>
          <w:color w:val="00B050"/>
          <w:sz w:val="24"/>
          <w:szCs w:val="24"/>
          <w:lang w:val="fr-CH"/>
        </w:rPr>
        <w:t>| Obj. B6.3.18</w:t>
      </w:r>
      <w:bookmarkEnd w:id="60"/>
    </w:p>
    <w:p w14:paraId="194DD5CD" w14:textId="77777777" w:rsidR="0033669F" w:rsidRPr="00587118" w:rsidRDefault="0033669F" w:rsidP="0033669F">
      <w:pPr>
        <w:tabs>
          <w:tab w:val="left" w:pos="561"/>
          <w:tab w:val="left" w:pos="5102"/>
        </w:tabs>
        <w:rPr>
          <w:sz w:val="22"/>
          <w:lang w:val="fr-CH"/>
        </w:rPr>
      </w:pPr>
      <w:r w:rsidRPr="00587118">
        <w:rPr>
          <w:sz w:val="22"/>
          <w:lang w:val="fr-CH"/>
        </w:rPr>
        <w:t xml:space="preserve">Vous nourrissez les truies taries. </w:t>
      </w:r>
    </w:p>
    <w:p w14:paraId="5A0FE9A5" w14:textId="77777777" w:rsidR="0033669F" w:rsidRPr="00587118" w:rsidRDefault="0033669F" w:rsidP="0033669F">
      <w:pPr>
        <w:pStyle w:val="Listenabsatz"/>
        <w:numPr>
          <w:ilvl w:val="0"/>
          <w:numId w:val="59"/>
        </w:numPr>
        <w:tabs>
          <w:tab w:val="left" w:pos="5102"/>
        </w:tabs>
        <w:ind w:left="426" w:hanging="426"/>
        <w:contextualSpacing w:val="0"/>
        <w:rPr>
          <w:sz w:val="22"/>
          <w:lang w:val="fr-CH"/>
        </w:rPr>
      </w:pPr>
      <w:r w:rsidRPr="00587118">
        <w:rPr>
          <w:sz w:val="22"/>
          <w:lang w:val="fr-CH"/>
        </w:rPr>
        <w:t xml:space="preserve">Contrôlez l’état corporel (NEC/BCS) des truies taries. </w:t>
      </w:r>
    </w:p>
    <w:p w14:paraId="2F83466B" w14:textId="77777777" w:rsidR="0033669F" w:rsidRPr="00635A2D" w:rsidRDefault="0033669F" w:rsidP="0033669F">
      <w:pPr>
        <w:pStyle w:val="Listenabsatz"/>
        <w:numPr>
          <w:ilvl w:val="0"/>
          <w:numId w:val="59"/>
        </w:numPr>
        <w:tabs>
          <w:tab w:val="left" w:pos="5102"/>
        </w:tabs>
        <w:ind w:left="425" w:hanging="425"/>
        <w:contextualSpacing w:val="0"/>
        <w:rPr>
          <w:sz w:val="22"/>
          <w:lang w:val="fr-CH"/>
        </w:rPr>
      </w:pPr>
      <w:r w:rsidRPr="00635A2D">
        <w:rPr>
          <w:sz w:val="22"/>
          <w:lang w:val="fr-CH"/>
        </w:rPr>
        <w:t>Procédez à la distribution de l’aliment aux truies taries. Ce faisant, expliquez l’évolution de l’alimentation des truies au cours des différentes phases de production.</w:t>
      </w:r>
    </w:p>
    <w:p w14:paraId="5A314ACA" w14:textId="77777777" w:rsidR="0033669F" w:rsidRPr="00635A2D" w:rsidRDefault="0033669F" w:rsidP="0033669F">
      <w:pPr>
        <w:pStyle w:val="Listenabsatz"/>
        <w:numPr>
          <w:ilvl w:val="0"/>
          <w:numId w:val="59"/>
        </w:numPr>
        <w:tabs>
          <w:tab w:val="left" w:pos="5102"/>
        </w:tabs>
        <w:ind w:left="425" w:hanging="425"/>
        <w:contextualSpacing w:val="0"/>
        <w:rPr>
          <w:sz w:val="22"/>
          <w:lang w:val="fr-CH"/>
        </w:rPr>
      </w:pPr>
      <w:r w:rsidRPr="00635A2D">
        <w:rPr>
          <w:sz w:val="22"/>
          <w:lang w:val="fr-CH"/>
        </w:rPr>
        <w:t>Contrôlez la santé des truies taries.</w:t>
      </w:r>
    </w:p>
    <w:p w14:paraId="300F1202" w14:textId="77777777" w:rsidR="0033669F" w:rsidRPr="00635A2D" w:rsidRDefault="0033669F" w:rsidP="0033669F">
      <w:pPr>
        <w:tabs>
          <w:tab w:val="left" w:pos="561"/>
          <w:tab w:val="left" w:pos="5102"/>
        </w:tabs>
        <w:rPr>
          <w:sz w:val="22"/>
          <w:lang w:val="fr-CH"/>
        </w:rPr>
      </w:pPr>
    </w:p>
    <w:p w14:paraId="075E7DD2" w14:textId="77777777" w:rsidR="0033669F" w:rsidRPr="00635A2D" w:rsidRDefault="0033669F" w:rsidP="0033669F">
      <w:pPr>
        <w:tabs>
          <w:tab w:val="left" w:pos="561"/>
          <w:tab w:val="left" w:pos="5102"/>
        </w:tabs>
        <w:rPr>
          <w:color w:val="00B050"/>
          <w:sz w:val="22"/>
          <w:lang w:val="fr-CH"/>
        </w:rPr>
      </w:pPr>
    </w:p>
    <w:p w14:paraId="4F0D9969" w14:textId="77777777" w:rsidR="0033669F" w:rsidRDefault="0033669F" w:rsidP="0033669F">
      <w:pPr>
        <w:overflowPunct/>
        <w:autoSpaceDE/>
        <w:autoSpaceDN/>
        <w:adjustRightInd/>
        <w:spacing w:after="0"/>
        <w:textAlignment w:val="auto"/>
        <w:rPr>
          <w:color w:val="00B050"/>
          <w:sz w:val="22"/>
          <w:lang w:val="fr-CH"/>
        </w:rPr>
      </w:pPr>
      <w:r>
        <w:rPr>
          <w:color w:val="00B050"/>
          <w:sz w:val="22"/>
          <w:lang w:val="fr-CH"/>
        </w:rPr>
        <w:br w:type="page"/>
      </w:r>
    </w:p>
    <w:p w14:paraId="34AEAD8C" w14:textId="53C7E11B" w:rsidR="0033669F" w:rsidRPr="00FF173B" w:rsidRDefault="00007BAB" w:rsidP="0033669F">
      <w:pPr>
        <w:pStyle w:val="berschrift1"/>
        <w:tabs>
          <w:tab w:val="right" w:pos="9356"/>
        </w:tabs>
        <w:rPr>
          <w:rFonts w:ascii="Times New Roman" w:hAnsi="Times New Roman"/>
          <w:sz w:val="24"/>
          <w:szCs w:val="24"/>
          <w:lang w:val="fr-CH" w:eastAsia="de-CH"/>
        </w:rPr>
      </w:pPr>
      <w:bookmarkStart w:id="61" w:name="_Toc191470976"/>
      <w:r>
        <w:rPr>
          <w:sz w:val="24"/>
          <w:szCs w:val="24"/>
          <w:lang w:val="fr-CH"/>
        </w:rPr>
        <w:lastRenderedPageBreak/>
        <w:t xml:space="preserve">Sujet 245 : </w:t>
      </w:r>
      <w:r w:rsidR="0033669F" w:rsidRPr="00FF173B">
        <w:rPr>
          <w:sz w:val="24"/>
          <w:szCs w:val="24"/>
          <w:lang w:val="fr-CH"/>
        </w:rPr>
        <w:t xml:space="preserve">Fertilité des porcs </w:t>
      </w:r>
      <w:r w:rsidR="0033669F">
        <w:rPr>
          <w:sz w:val="24"/>
          <w:szCs w:val="24"/>
          <w:lang w:val="fr-CH"/>
        </w:rPr>
        <w:tab/>
      </w:r>
      <w:r w:rsidR="0033669F" w:rsidRPr="00FF173B">
        <w:rPr>
          <w:sz w:val="24"/>
          <w:szCs w:val="24"/>
          <w:lang w:val="fr-CH"/>
        </w:rPr>
        <w:t>| RiZi B6.3.20</w:t>
      </w:r>
      <w:bookmarkEnd w:id="61"/>
    </w:p>
    <w:p w14:paraId="2C44A070" w14:textId="77777777" w:rsidR="0033669F" w:rsidRPr="00FF173B" w:rsidRDefault="0033669F" w:rsidP="0033669F">
      <w:pPr>
        <w:pStyle w:val="StandardWeb"/>
        <w:rPr>
          <w:rFonts w:asciiTheme="minorHAnsi" w:hAnsiTheme="minorHAnsi" w:cstheme="minorHAnsi"/>
          <w:sz w:val="22"/>
          <w:szCs w:val="22"/>
          <w:lang w:val="fr-CH"/>
        </w:rPr>
      </w:pPr>
      <w:r w:rsidRPr="00FF173B">
        <w:rPr>
          <w:rFonts w:asciiTheme="minorHAnsi" w:hAnsiTheme="minorHAnsi" w:cstheme="minorHAnsi"/>
          <w:sz w:val="22"/>
          <w:szCs w:val="22"/>
          <w:lang w:val="fr-CH"/>
        </w:rPr>
        <w:t>Ils ont sevré des truies mères. Comment procèdent-ils pour atteindre une fécondité maximale.</w:t>
      </w:r>
    </w:p>
    <w:p w14:paraId="5FCBB497" w14:textId="77777777" w:rsidR="0033669F" w:rsidRPr="00FF173B" w:rsidRDefault="0033669F" w:rsidP="0033669F">
      <w:pPr>
        <w:pStyle w:val="StandardWeb"/>
        <w:numPr>
          <w:ilvl w:val="0"/>
          <w:numId w:val="134"/>
        </w:numPr>
        <w:spacing w:before="120" w:beforeAutospacing="0" w:after="0" w:afterAutospacing="0"/>
        <w:ind w:left="357" w:hanging="357"/>
        <w:rPr>
          <w:rFonts w:asciiTheme="minorHAnsi" w:hAnsiTheme="minorHAnsi" w:cstheme="minorHAnsi"/>
          <w:sz w:val="22"/>
          <w:szCs w:val="22"/>
          <w:lang w:val="fr-CH"/>
        </w:rPr>
      </w:pPr>
      <w:r w:rsidRPr="00FF173B">
        <w:rPr>
          <w:rFonts w:asciiTheme="minorHAnsi" w:hAnsiTheme="minorHAnsi" w:cstheme="minorHAnsi"/>
          <w:sz w:val="22"/>
          <w:szCs w:val="22"/>
          <w:lang w:val="fr-CH"/>
        </w:rPr>
        <w:t>Comment les truies sont-elles nourries de la période d'allaitement à la gestation ?</w:t>
      </w:r>
    </w:p>
    <w:p w14:paraId="24DBDEC5" w14:textId="77777777" w:rsidR="0033669F" w:rsidRPr="00FF173B" w:rsidRDefault="0033669F" w:rsidP="0033669F">
      <w:pPr>
        <w:pStyle w:val="StandardWeb"/>
        <w:numPr>
          <w:ilvl w:val="0"/>
          <w:numId w:val="134"/>
        </w:numPr>
        <w:spacing w:before="120" w:beforeAutospacing="0" w:after="0" w:afterAutospacing="0"/>
        <w:ind w:left="357" w:hanging="357"/>
        <w:rPr>
          <w:rFonts w:asciiTheme="minorHAnsi" w:hAnsiTheme="minorHAnsi" w:cstheme="minorHAnsi"/>
          <w:sz w:val="22"/>
          <w:szCs w:val="22"/>
          <w:lang w:val="fr-CH"/>
        </w:rPr>
      </w:pPr>
      <w:r w:rsidRPr="00FF173B">
        <w:rPr>
          <w:rFonts w:asciiTheme="minorHAnsi" w:hAnsiTheme="minorHAnsi" w:cstheme="minorHAnsi"/>
          <w:sz w:val="22"/>
          <w:szCs w:val="22"/>
          <w:lang w:val="fr-CH"/>
        </w:rPr>
        <w:t>Quelles sont les exigences posées au centre de saillie ?</w:t>
      </w:r>
    </w:p>
    <w:p w14:paraId="21FE0435" w14:textId="77777777" w:rsidR="0033669F" w:rsidRPr="00FF173B" w:rsidRDefault="0033669F" w:rsidP="0033669F">
      <w:pPr>
        <w:pStyle w:val="StandardWeb"/>
        <w:numPr>
          <w:ilvl w:val="0"/>
          <w:numId w:val="134"/>
        </w:numPr>
        <w:spacing w:before="120" w:beforeAutospacing="0" w:after="0" w:afterAutospacing="0"/>
        <w:ind w:left="357" w:hanging="357"/>
        <w:rPr>
          <w:rFonts w:asciiTheme="minorHAnsi" w:hAnsiTheme="minorHAnsi" w:cstheme="minorHAnsi"/>
          <w:sz w:val="22"/>
          <w:szCs w:val="22"/>
          <w:lang w:val="fr-CH"/>
        </w:rPr>
      </w:pPr>
      <w:r w:rsidRPr="00FF173B">
        <w:rPr>
          <w:rFonts w:asciiTheme="minorHAnsi" w:hAnsiTheme="minorHAnsi" w:cstheme="minorHAnsi"/>
          <w:sz w:val="22"/>
          <w:szCs w:val="22"/>
          <w:lang w:val="fr-CH"/>
        </w:rPr>
        <w:t xml:space="preserve">Comment procède-t-on </w:t>
      </w:r>
      <w:r>
        <w:rPr>
          <w:rFonts w:asciiTheme="minorHAnsi" w:hAnsiTheme="minorHAnsi" w:cstheme="minorHAnsi"/>
          <w:sz w:val="22"/>
          <w:szCs w:val="22"/>
          <w:lang w:val="fr-CH"/>
        </w:rPr>
        <w:t>pour</w:t>
      </w:r>
      <w:r w:rsidRPr="00FF173B">
        <w:rPr>
          <w:rFonts w:asciiTheme="minorHAnsi" w:hAnsiTheme="minorHAnsi" w:cstheme="minorHAnsi"/>
          <w:sz w:val="22"/>
          <w:szCs w:val="22"/>
          <w:lang w:val="fr-CH"/>
        </w:rPr>
        <w:t xml:space="preserve"> la saillie ?</w:t>
      </w:r>
    </w:p>
    <w:p w14:paraId="28F43A86" w14:textId="77777777" w:rsidR="0033669F" w:rsidRPr="00FF173B" w:rsidRDefault="0033669F" w:rsidP="0033669F">
      <w:pPr>
        <w:pStyle w:val="StandardWeb"/>
        <w:numPr>
          <w:ilvl w:val="0"/>
          <w:numId w:val="134"/>
        </w:numPr>
        <w:spacing w:before="120" w:beforeAutospacing="0" w:after="0" w:afterAutospacing="0"/>
        <w:ind w:left="357" w:hanging="357"/>
        <w:rPr>
          <w:rFonts w:asciiTheme="minorHAnsi" w:hAnsiTheme="minorHAnsi" w:cstheme="minorHAnsi"/>
          <w:sz w:val="22"/>
          <w:szCs w:val="22"/>
          <w:lang w:val="fr-CH"/>
        </w:rPr>
      </w:pPr>
      <w:r w:rsidRPr="00FF173B">
        <w:rPr>
          <w:rFonts w:asciiTheme="minorHAnsi" w:hAnsiTheme="minorHAnsi" w:cstheme="minorHAnsi"/>
          <w:sz w:val="22"/>
          <w:szCs w:val="22"/>
          <w:lang w:val="fr-CH"/>
        </w:rPr>
        <w:t>Comment détecte-t-on les truies en chaleur ?</w:t>
      </w:r>
    </w:p>
    <w:p w14:paraId="3276E83E" w14:textId="77777777" w:rsidR="0033669F" w:rsidRPr="00FF173B" w:rsidRDefault="0033669F" w:rsidP="0033669F">
      <w:pPr>
        <w:overflowPunct/>
        <w:autoSpaceDE/>
        <w:autoSpaceDN/>
        <w:adjustRightInd/>
        <w:spacing w:after="0"/>
        <w:textAlignment w:val="auto"/>
        <w:rPr>
          <w:rFonts w:cstheme="minorHAnsi"/>
          <w:sz w:val="24"/>
          <w:szCs w:val="24"/>
          <w:lang w:val="fr-CH" w:eastAsia="de-CH"/>
        </w:rPr>
      </w:pPr>
      <w:r w:rsidRPr="009067F6">
        <w:rPr>
          <w:rFonts w:cstheme="minorHAnsi"/>
          <w:lang w:val="fr-CH"/>
        </w:rPr>
        <w:br w:type="page"/>
      </w:r>
    </w:p>
    <w:p w14:paraId="7724DE3A" w14:textId="18520135" w:rsidR="0033669F" w:rsidRPr="00683F49" w:rsidRDefault="0033669F" w:rsidP="0033669F">
      <w:pPr>
        <w:pStyle w:val="berschrift1"/>
        <w:rPr>
          <w:sz w:val="24"/>
          <w:szCs w:val="24"/>
          <w:lang w:val="fr-CH"/>
        </w:rPr>
      </w:pPr>
      <w:bookmarkStart w:id="62" w:name="_Toc191470977"/>
      <w:r>
        <w:rPr>
          <w:sz w:val="24"/>
          <w:szCs w:val="24"/>
          <w:lang w:val="fr-CH"/>
        </w:rPr>
        <w:lastRenderedPageBreak/>
        <w:t>S</w:t>
      </w:r>
      <w:r w:rsidRPr="00683F49">
        <w:rPr>
          <w:sz w:val="24"/>
          <w:szCs w:val="24"/>
          <w:lang w:val="fr-CH"/>
        </w:rPr>
        <w:t xml:space="preserve">ujet </w:t>
      </w:r>
      <w:r w:rsidR="00007BAB">
        <w:rPr>
          <w:sz w:val="24"/>
          <w:szCs w:val="24"/>
          <w:lang w:val="fr-CH"/>
        </w:rPr>
        <w:t>246</w:t>
      </w:r>
      <w:r>
        <w:rPr>
          <w:sz w:val="24"/>
          <w:szCs w:val="24"/>
          <w:lang w:val="fr-CH"/>
        </w:rPr>
        <w:t xml:space="preserve"> </w:t>
      </w:r>
      <w:r w:rsidRPr="00683F49">
        <w:rPr>
          <w:sz w:val="24"/>
          <w:szCs w:val="24"/>
          <w:lang w:val="fr-CH"/>
        </w:rPr>
        <w:t>: Mise bas des truies</w:t>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sidRPr="00683F49">
        <w:rPr>
          <w:sz w:val="24"/>
          <w:szCs w:val="24"/>
          <w:lang w:val="fr-CH"/>
        </w:rPr>
        <w:tab/>
      </w:r>
      <w:r w:rsidRPr="00683F49">
        <w:rPr>
          <w:color w:val="00B050"/>
          <w:sz w:val="24"/>
          <w:szCs w:val="24"/>
          <w:lang w:val="fr-CH"/>
        </w:rPr>
        <w:t xml:space="preserve"> | Obj. B6.3.20</w:t>
      </w:r>
      <w:bookmarkEnd w:id="62"/>
    </w:p>
    <w:p w14:paraId="5C6E5F97" w14:textId="77777777" w:rsidR="0033669F" w:rsidRPr="00587118" w:rsidRDefault="0033669F" w:rsidP="0033669F">
      <w:pPr>
        <w:tabs>
          <w:tab w:val="left" w:pos="561"/>
          <w:tab w:val="left" w:pos="5102"/>
        </w:tabs>
        <w:rPr>
          <w:sz w:val="22"/>
          <w:lang w:val="fr-CH"/>
        </w:rPr>
      </w:pPr>
      <w:r w:rsidRPr="00587118">
        <w:rPr>
          <w:sz w:val="22"/>
          <w:lang w:val="fr-CH"/>
        </w:rPr>
        <w:t xml:space="preserve">Dans votre porcherie, des truies doivent mettre bas. </w:t>
      </w:r>
    </w:p>
    <w:p w14:paraId="1155FBE6" w14:textId="77777777" w:rsidR="0033669F" w:rsidRPr="00587118" w:rsidRDefault="0033669F" w:rsidP="0033669F">
      <w:pPr>
        <w:pStyle w:val="Listenabsatz"/>
        <w:numPr>
          <w:ilvl w:val="0"/>
          <w:numId w:val="61"/>
        </w:numPr>
        <w:tabs>
          <w:tab w:val="left" w:pos="5102"/>
        </w:tabs>
        <w:ind w:left="426" w:hanging="426"/>
        <w:contextualSpacing w:val="0"/>
        <w:rPr>
          <w:sz w:val="22"/>
          <w:lang w:val="fr-CH"/>
        </w:rPr>
      </w:pPr>
      <w:r w:rsidRPr="00587118">
        <w:rPr>
          <w:sz w:val="22"/>
          <w:lang w:val="fr-CH"/>
        </w:rPr>
        <w:t xml:space="preserve">Vérifiez si des truies mettent bas aujourd’hui. </w:t>
      </w:r>
    </w:p>
    <w:p w14:paraId="2AAD6A71" w14:textId="77777777" w:rsidR="0033669F" w:rsidRPr="00587118" w:rsidRDefault="0033669F" w:rsidP="0033669F">
      <w:pPr>
        <w:pStyle w:val="Listenabsatz"/>
        <w:numPr>
          <w:ilvl w:val="0"/>
          <w:numId w:val="61"/>
        </w:numPr>
        <w:tabs>
          <w:tab w:val="left" w:pos="5102"/>
        </w:tabs>
        <w:ind w:left="425" w:hanging="425"/>
        <w:contextualSpacing w:val="0"/>
        <w:rPr>
          <w:sz w:val="22"/>
          <w:lang w:val="fr-CH"/>
        </w:rPr>
      </w:pPr>
      <w:r>
        <w:rPr>
          <w:sz w:val="22"/>
          <w:lang w:val="fr-CH"/>
        </w:rPr>
        <w:t>P</w:t>
      </w:r>
      <w:r w:rsidRPr="00587118">
        <w:rPr>
          <w:sz w:val="22"/>
          <w:lang w:val="fr-CH"/>
        </w:rPr>
        <w:t xml:space="preserve">réparez le box de mise bas et le nid à porcelets. </w:t>
      </w:r>
    </w:p>
    <w:p w14:paraId="59D93A41" w14:textId="77777777" w:rsidR="0033669F" w:rsidRPr="00587118" w:rsidRDefault="0033669F" w:rsidP="0033669F">
      <w:pPr>
        <w:pStyle w:val="Listenabsatz"/>
        <w:numPr>
          <w:ilvl w:val="0"/>
          <w:numId w:val="61"/>
        </w:numPr>
        <w:tabs>
          <w:tab w:val="left" w:pos="5102"/>
        </w:tabs>
        <w:ind w:left="425" w:hanging="425"/>
        <w:contextualSpacing w:val="0"/>
        <w:rPr>
          <w:sz w:val="22"/>
          <w:lang w:val="fr-CH"/>
        </w:rPr>
      </w:pPr>
      <w:r w:rsidRPr="00587118">
        <w:rPr>
          <w:sz w:val="22"/>
          <w:lang w:val="fr-CH"/>
        </w:rPr>
        <w:t xml:space="preserve">Donnez les soins appropriés </w:t>
      </w:r>
      <w:r>
        <w:rPr>
          <w:sz w:val="22"/>
          <w:lang w:val="fr-CH"/>
        </w:rPr>
        <w:t>à la truie mère lors de la mise-bas et faites les enregistrements nécessaires</w:t>
      </w:r>
      <w:r w:rsidRPr="00587118">
        <w:rPr>
          <w:sz w:val="22"/>
          <w:lang w:val="fr-CH"/>
        </w:rPr>
        <w:t>.</w:t>
      </w:r>
    </w:p>
    <w:p w14:paraId="7D9CBB35" w14:textId="77777777" w:rsidR="0033669F" w:rsidRPr="00587118" w:rsidRDefault="0033669F" w:rsidP="0033669F">
      <w:pPr>
        <w:tabs>
          <w:tab w:val="left" w:pos="561"/>
          <w:tab w:val="left" w:pos="5102"/>
        </w:tabs>
        <w:rPr>
          <w:sz w:val="22"/>
          <w:lang w:val="fr-CH"/>
        </w:rPr>
      </w:pPr>
    </w:p>
    <w:p w14:paraId="13FDD9D3" w14:textId="77777777" w:rsidR="0033669F" w:rsidRPr="00635A2D" w:rsidRDefault="0033669F" w:rsidP="0033669F">
      <w:pPr>
        <w:tabs>
          <w:tab w:val="left" w:pos="561"/>
          <w:tab w:val="left" w:pos="5102"/>
        </w:tabs>
        <w:rPr>
          <w:color w:val="00B050"/>
          <w:sz w:val="22"/>
          <w:lang w:val="fr-CH"/>
        </w:rPr>
      </w:pPr>
    </w:p>
    <w:p w14:paraId="0C9A28A1" w14:textId="77777777" w:rsidR="0033669F" w:rsidRDefault="0033669F" w:rsidP="0033669F">
      <w:pPr>
        <w:overflowPunct/>
        <w:autoSpaceDE/>
        <w:autoSpaceDN/>
        <w:adjustRightInd/>
        <w:spacing w:after="0"/>
        <w:textAlignment w:val="auto"/>
        <w:rPr>
          <w:color w:val="00B050"/>
          <w:sz w:val="22"/>
          <w:lang w:val="fr-CH"/>
        </w:rPr>
      </w:pPr>
      <w:r>
        <w:rPr>
          <w:color w:val="00B050"/>
          <w:sz w:val="22"/>
          <w:lang w:val="fr-CH"/>
        </w:rPr>
        <w:br w:type="page"/>
      </w:r>
    </w:p>
    <w:p w14:paraId="3668E77F" w14:textId="434A3B67" w:rsidR="0033669F" w:rsidRPr="00683F49" w:rsidRDefault="0033669F" w:rsidP="0033669F">
      <w:pPr>
        <w:pStyle w:val="berschrift1"/>
        <w:rPr>
          <w:sz w:val="24"/>
          <w:szCs w:val="24"/>
          <w:lang w:val="fr-CH"/>
        </w:rPr>
      </w:pPr>
      <w:bookmarkStart w:id="63" w:name="_Toc191470978"/>
      <w:r w:rsidRPr="00683F49">
        <w:rPr>
          <w:sz w:val="24"/>
          <w:szCs w:val="24"/>
          <w:lang w:val="fr-CH"/>
        </w:rPr>
        <w:lastRenderedPageBreak/>
        <w:t xml:space="preserve">Sujet </w:t>
      </w:r>
      <w:r w:rsidR="00007BAB">
        <w:rPr>
          <w:sz w:val="24"/>
          <w:szCs w:val="24"/>
          <w:lang w:val="fr-CH"/>
        </w:rPr>
        <w:t>303</w:t>
      </w:r>
      <w:r>
        <w:rPr>
          <w:sz w:val="24"/>
          <w:szCs w:val="24"/>
          <w:lang w:val="fr-CH"/>
        </w:rPr>
        <w:t xml:space="preserve"> </w:t>
      </w:r>
      <w:r w:rsidRPr="00683F49">
        <w:rPr>
          <w:sz w:val="24"/>
          <w:szCs w:val="24"/>
          <w:lang w:val="fr-CH"/>
        </w:rPr>
        <w:t>: Nourrir les volailles et contrôler l'alimentation en eau</w:t>
      </w:r>
      <w:r w:rsidRPr="00683F49">
        <w:rPr>
          <w:sz w:val="24"/>
          <w:szCs w:val="24"/>
          <w:lang w:val="fr-CH"/>
        </w:rPr>
        <w:tab/>
      </w:r>
      <w:r w:rsidRPr="00683F49">
        <w:rPr>
          <w:color w:val="00B050"/>
          <w:sz w:val="24"/>
          <w:szCs w:val="24"/>
          <w:lang w:val="fr-CH"/>
        </w:rPr>
        <w:t xml:space="preserve"> | Obj. B2.3</w:t>
      </w:r>
      <w:bookmarkEnd w:id="63"/>
    </w:p>
    <w:p w14:paraId="7185D6F0" w14:textId="77777777" w:rsidR="0033669F" w:rsidRPr="00587118" w:rsidRDefault="0033669F" w:rsidP="0033669F">
      <w:pPr>
        <w:tabs>
          <w:tab w:val="left" w:pos="561"/>
          <w:tab w:val="left" w:pos="5102"/>
        </w:tabs>
        <w:rPr>
          <w:sz w:val="22"/>
          <w:lang w:val="fr-CH"/>
        </w:rPr>
      </w:pPr>
      <w:r w:rsidRPr="00587118">
        <w:rPr>
          <w:sz w:val="22"/>
          <w:lang w:val="fr-CH"/>
        </w:rPr>
        <w:t xml:space="preserve">Vous êtes tous les jours avec les animaux </w:t>
      </w:r>
      <w:r>
        <w:rPr>
          <w:sz w:val="22"/>
          <w:lang w:val="fr-CH"/>
        </w:rPr>
        <w:t>(</w:t>
      </w:r>
      <w:r w:rsidRPr="00493E5E">
        <w:rPr>
          <w:sz w:val="22"/>
          <w:lang w:val="fr-CH"/>
        </w:rPr>
        <w:t>les poulets de chair/les poules pondeuses/les poulettes</w:t>
      </w:r>
      <w:r>
        <w:rPr>
          <w:sz w:val="22"/>
          <w:lang w:val="fr-CH"/>
        </w:rPr>
        <w:t>)</w:t>
      </w:r>
      <w:r w:rsidRPr="00493E5E">
        <w:rPr>
          <w:sz w:val="22"/>
          <w:lang w:val="fr-CH"/>
        </w:rPr>
        <w:t xml:space="preserve"> </w:t>
      </w:r>
      <w:r w:rsidRPr="00587118">
        <w:rPr>
          <w:sz w:val="22"/>
          <w:lang w:val="fr-CH"/>
        </w:rPr>
        <w:t>et devez contrôler l'approvisionnement en nourriture et en eau.</w:t>
      </w:r>
    </w:p>
    <w:p w14:paraId="3693B34B" w14:textId="77777777" w:rsidR="0033669F" w:rsidRPr="00587118" w:rsidRDefault="0033669F" w:rsidP="0033669F">
      <w:pPr>
        <w:pStyle w:val="Listenabsatz"/>
        <w:numPr>
          <w:ilvl w:val="0"/>
          <w:numId w:val="45"/>
        </w:numPr>
        <w:tabs>
          <w:tab w:val="left" w:pos="5102"/>
        </w:tabs>
        <w:ind w:left="426" w:hanging="426"/>
        <w:contextualSpacing w:val="0"/>
        <w:rPr>
          <w:sz w:val="22"/>
          <w:lang w:val="fr-CH"/>
        </w:rPr>
      </w:pPr>
      <w:r w:rsidRPr="00587118">
        <w:rPr>
          <w:sz w:val="22"/>
          <w:lang w:val="fr-CH"/>
        </w:rPr>
        <w:t>À quoi faut-il veiller concernant l'alimentation des diverses catégories de volailles (phases d'alimentation, teneurs, quantité, délais d'attente, ...).</w:t>
      </w:r>
    </w:p>
    <w:p w14:paraId="5B5212B2" w14:textId="77777777" w:rsidR="0033669F" w:rsidRPr="00587118" w:rsidRDefault="0033669F" w:rsidP="0033669F">
      <w:pPr>
        <w:pStyle w:val="Listenabsatz"/>
        <w:numPr>
          <w:ilvl w:val="0"/>
          <w:numId w:val="45"/>
        </w:numPr>
        <w:tabs>
          <w:tab w:val="left" w:pos="5102"/>
        </w:tabs>
        <w:ind w:left="425" w:hanging="425"/>
        <w:contextualSpacing w:val="0"/>
        <w:rPr>
          <w:sz w:val="22"/>
          <w:lang w:val="fr-CH"/>
        </w:rPr>
      </w:pPr>
      <w:r w:rsidRPr="00587118">
        <w:rPr>
          <w:sz w:val="22"/>
          <w:lang w:val="fr-CH"/>
        </w:rPr>
        <w:t>Comment contrôlez-vous la quantité de nourriture et d'eau ingérée</w:t>
      </w:r>
      <w:r>
        <w:rPr>
          <w:sz w:val="22"/>
          <w:lang w:val="fr-CH"/>
        </w:rPr>
        <w:t xml:space="preserve"> </w:t>
      </w:r>
      <w:r w:rsidRPr="00587118">
        <w:rPr>
          <w:sz w:val="22"/>
          <w:lang w:val="fr-CH"/>
        </w:rPr>
        <w:t>?</w:t>
      </w:r>
    </w:p>
    <w:p w14:paraId="76A41752" w14:textId="77777777" w:rsidR="0033669F" w:rsidRPr="00587118" w:rsidRDefault="0033669F" w:rsidP="0033669F">
      <w:pPr>
        <w:pStyle w:val="Listenabsatz"/>
        <w:numPr>
          <w:ilvl w:val="0"/>
          <w:numId w:val="45"/>
        </w:numPr>
        <w:tabs>
          <w:tab w:val="left" w:pos="5102"/>
        </w:tabs>
        <w:ind w:left="425" w:hanging="425"/>
        <w:contextualSpacing w:val="0"/>
        <w:rPr>
          <w:sz w:val="22"/>
          <w:lang w:val="fr-CH"/>
        </w:rPr>
      </w:pPr>
      <w:r w:rsidRPr="00587118">
        <w:rPr>
          <w:sz w:val="22"/>
          <w:lang w:val="fr-CH"/>
        </w:rPr>
        <w:t>De quelles possibilités disposez-vous si les quantités consommées sont anormales</w:t>
      </w:r>
      <w:r>
        <w:rPr>
          <w:sz w:val="22"/>
          <w:lang w:val="fr-CH"/>
        </w:rPr>
        <w:t xml:space="preserve"> </w:t>
      </w:r>
      <w:r w:rsidRPr="00587118">
        <w:rPr>
          <w:sz w:val="22"/>
          <w:lang w:val="fr-CH"/>
        </w:rPr>
        <w:t xml:space="preserve">? </w:t>
      </w:r>
      <w:r w:rsidRPr="00513084">
        <w:rPr>
          <w:sz w:val="22"/>
          <w:lang w:val="fr-CH"/>
        </w:rPr>
        <w:t>Citez les principaux facteurs d'influence</w:t>
      </w:r>
      <w:r>
        <w:rPr>
          <w:sz w:val="22"/>
          <w:lang w:val="fr-CH"/>
        </w:rPr>
        <w:t xml:space="preserve">. </w:t>
      </w:r>
    </w:p>
    <w:p w14:paraId="101F8AC5" w14:textId="77777777" w:rsidR="0033669F" w:rsidRPr="00587118" w:rsidRDefault="0033669F" w:rsidP="0033669F">
      <w:pPr>
        <w:pStyle w:val="Listenabsatz"/>
        <w:numPr>
          <w:ilvl w:val="0"/>
          <w:numId w:val="45"/>
        </w:numPr>
        <w:tabs>
          <w:tab w:val="left" w:pos="5102"/>
        </w:tabs>
        <w:ind w:left="425" w:hanging="425"/>
        <w:contextualSpacing w:val="0"/>
        <w:rPr>
          <w:sz w:val="22"/>
          <w:lang w:val="fr-CH"/>
        </w:rPr>
      </w:pPr>
      <w:r w:rsidRPr="00587118">
        <w:rPr>
          <w:sz w:val="22"/>
          <w:lang w:val="fr-CH"/>
        </w:rPr>
        <w:t>Que pouvez-vous faire pour que la qualité de l'eau soit optimale</w:t>
      </w:r>
      <w:r>
        <w:rPr>
          <w:sz w:val="22"/>
          <w:lang w:val="fr-CH"/>
        </w:rPr>
        <w:t xml:space="preserve"> </w:t>
      </w:r>
      <w:r w:rsidRPr="00587118">
        <w:rPr>
          <w:sz w:val="22"/>
          <w:lang w:val="fr-CH"/>
        </w:rPr>
        <w:t>?</w:t>
      </w:r>
    </w:p>
    <w:p w14:paraId="251B6349" w14:textId="77777777" w:rsidR="0033669F" w:rsidRPr="006F77E4" w:rsidRDefault="0033669F" w:rsidP="0033669F">
      <w:pPr>
        <w:tabs>
          <w:tab w:val="left" w:pos="561"/>
          <w:tab w:val="left" w:pos="5102"/>
        </w:tabs>
        <w:spacing w:after="0"/>
        <w:rPr>
          <w:bCs/>
          <w:sz w:val="22"/>
          <w:lang w:val="fr-CH"/>
        </w:rPr>
      </w:pPr>
    </w:p>
    <w:p w14:paraId="26BCB872" w14:textId="77777777" w:rsidR="0033669F" w:rsidRPr="006F77E4" w:rsidRDefault="0033669F" w:rsidP="0033669F">
      <w:pPr>
        <w:tabs>
          <w:tab w:val="left" w:pos="561"/>
          <w:tab w:val="left" w:pos="5102"/>
        </w:tabs>
        <w:spacing w:after="0"/>
        <w:rPr>
          <w:bCs/>
          <w:sz w:val="22"/>
          <w:lang w:val="fr-CH"/>
        </w:rPr>
      </w:pPr>
      <w:r w:rsidRPr="006F77E4">
        <w:rPr>
          <w:b/>
          <w:sz w:val="22"/>
          <w:lang w:val="fr-CH"/>
        </w:rPr>
        <w:t>Ressources :</w:t>
      </w:r>
      <w:r w:rsidRPr="006F77E4">
        <w:rPr>
          <w:bCs/>
          <w:sz w:val="22"/>
          <w:lang w:val="fr-CH"/>
        </w:rPr>
        <w:t xml:space="preserve"> étiquette d’alimentation</w:t>
      </w:r>
    </w:p>
    <w:p w14:paraId="4129FF05" w14:textId="753E5C56" w:rsidR="0033669F" w:rsidRPr="006F77E4" w:rsidRDefault="0033669F" w:rsidP="0033669F">
      <w:pPr>
        <w:pStyle w:val="Listenabsatz"/>
        <w:numPr>
          <w:ilvl w:val="0"/>
          <w:numId w:val="46"/>
        </w:numPr>
        <w:tabs>
          <w:tab w:val="left" w:pos="5102"/>
        </w:tabs>
        <w:ind w:left="426" w:hanging="426"/>
        <w:contextualSpacing w:val="0"/>
        <w:rPr>
          <w:color w:val="00B050"/>
          <w:sz w:val="22"/>
          <w:lang w:val="fr-CH"/>
        </w:rPr>
      </w:pPr>
      <w:r w:rsidRPr="006F77E4">
        <w:rPr>
          <w:color w:val="00B050"/>
          <w:sz w:val="22"/>
          <w:lang w:val="fr-CH"/>
        </w:rPr>
        <w:br w:type="page"/>
      </w:r>
    </w:p>
    <w:p w14:paraId="68B2269E" w14:textId="36FEB14C" w:rsidR="0033669F" w:rsidRPr="00683F49" w:rsidRDefault="0033669F" w:rsidP="0033669F">
      <w:pPr>
        <w:pStyle w:val="berschrift1"/>
        <w:rPr>
          <w:sz w:val="24"/>
          <w:szCs w:val="24"/>
          <w:lang w:val="fr-CH"/>
        </w:rPr>
      </w:pPr>
      <w:bookmarkStart w:id="64" w:name="_Toc191470979"/>
      <w:r w:rsidRPr="00683F49">
        <w:rPr>
          <w:sz w:val="24"/>
          <w:szCs w:val="24"/>
          <w:lang w:val="fr-CH"/>
        </w:rPr>
        <w:lastRenderedPageBreak/>
        <w:t xml:space="preserve">Sujet </w:t>
      </w:r>
      <w:r w:rsidR="004E796C">
        <w:rPr>
          <w:sz w:val="24"/>
          <w:szCs w:val="24"/>
          <w:lang w:val="fr-CH"/>
        </w:rPr>
        <w:t>319</w:t>
      </w:r>
      <w:r w:rsidRPr="00683F49">
        <w:rPr>
          <w:sz w:val="24"/>
          <w:szCs w:val="24"/>
          <w:lang w:val="fr-CH"/>
        </w:rPr>
        <w:t xml:space="preserve"> : Sortir de volaille, puis nettoyer le poulailler</w:t>
      </w:r>
      <w:r w:rsidRPr="00683F49">
        <w:rPr>
          <w:sz w:val="24"/>
          <w:szCs w:val="24"/>
          <w:lang w:val="fr-CH"/>
        </w:rPr>
        <w:tab/>
      </w:r>
      <w:r>
        <w:rPr>
          <w:sz w:val="24"/>
          <w:szCs w:val="24"/>
          <w:lang w:val="fr-CH"/>
        </w:rPr>
        <w:tab/>
      </w:r>
      <w:r>
        <w:rPr>
          <w:sz w:val="24"/>
          <w:szCs w:val="24"/>
          <w:lang w:val="fr-CH"/>
        </w:rPr>
        <w:tab/>
      </w:r>
      <w:r w:rsidRPr="00683F49">
        <w:rPr>
          <w:color w:val="00B050"/>
          <w:sz w:val="24"/>
          <w:szCs w:val="24"/>
          <w:lang w:val="fr-CH"/>
        </w:rPr>
        <w:t xml:space="preserve"> | Obj. B1.1</w:t>
      </w:r>
      <w:bookmarkEnd w:id="64"/>
    </w:p>
    <w:p w14:paraId="15807250" w14:textId="77777777" w:rsidR="0033669F" w:rsidRPr="00587118" w:rsidRDefault="0033669F" w:rsidP="0033669F">
      <w:pPr>
        <w:tabs>
          <w:tab w:val="left" w:pos="561"/>
          <w:tab w:val="left" w:pos="5102"/>
        </w:tabs>
        <w:rPr>
          <w:sz w:val="22"/>
          <w:lang w:val="fr-CH"/>
        </w:rPr>
      </w:pPr>
      <w:r w:rsidRPr="00587118">
        <w:rPr>
          <w:sz w:val="22"/>
          <w:lang w:val="fr-CH"/>
        </w:rPr>
        <w:t>Vous venez de vider le poulailler des poulets/poules pondeuses/poulettes.</w:t>
      </w:r>
    </w:p>
    <w:p w14:paraId="7BAE24A6" w14:textId="77777777" w:rsidR="0033669F" w:rsidRPr="00587118" w:rsidRDefault="0033669F" w:rsidP="0033669F">
      <w:pPr>
        <w:pStyle w:val="Listenabsatz"/>
        <w:numPr>
          <w:ilvl w:val="0"/>
          <w:numId w:val="43"/>
        </w:numPr>
        <w:tabs>
          <w:tab w:val="left" w:pos="5102"/>
        </w:tabs>
        <w:ind w:left="426" w:hanging="426"/>
        <w:contextualSpacing w:val="0"/>
        <w:rPr>
          <w:sz w:val="22"/>
          <w:lang w:val="fr-CH"/>
        </w:rPr>
      </w:pPr>
      <w:r w:rsidRPr="00587118">
        <w:rPr>
          <w:sz w:val="22"/>
          <w:lang w:val="fr-CH"/>
        </w:rPr>
        <w:t>À quoi faut-il faire particulièrement attention lors de la sortie d'un type de volaille</w:t>
      </w:r>
      <w:r>
        <w:rPr>
          <w:sz w:val="22"/>
          <w:lang w:val="fr-CH"/>
        </w:rPr>
        <w:t xml:space="preserve"> </w:t>
      </w:r>
      <w:r w:rsidRPr="00587118">
        <w:rPr>
          <w:sz w:val="22"/>
          <w:lang w:val="fr-CH"/>
        </w:rPr>
        <w:t>? Expliquez aux experts les opérations à effectuer ou les règles à observer (nombre de volailles par cage, manipulation de celles-ci, ...)</w:t>
      </w:r>
    </w:p>
    <w:p w14:paraId="62C10058" w14:textId="77777777" w:rsidR="0033669F" w:rsidRPr="00587118" w:rsidRDefault="0033669F" w:rsidP="0033669F">
      <w:pPr>
        <w:pStyle w:val="Listenabsatz"/>
        <w:numPr>
          <w:ilvl w:val="0"/>
          <w:numId w:val="43"/>
        </w:numPr>
        <w:tabs>
          <w:tab w:val="left" w:pos="5102"/>
        </w:tabs>
        <w:ind w:left="425" w:hanging="425"/>
        <w:contextualSpacing w:val="0"/>
        <w:rPr>
          <w:sz w:val="22"/>
          <w:lang w:val="fr-CH"/>
        </w:rPr>
      </w:pPr>
      <w:r w:rsidRPr="00587118">
        <w:rPr>
          <w:sz w:val="22"/>
          <w:lang w:val="fr-CH"/>
        </w:rPr>
        <w:t>Montrez si possible ou bien expliquez comment vous procédez pour nettoyer, laver et le cas échéant désinfecter le poulailler.</w:t>
      </w:r>
    </w:p>
    <w:p w14:paraId="33B4F1AE" w14:textId="66E765EB" w:rsidR="0033669F" w:rsidRDefault="0033669F">
      <w:pPr>
        <w:overflowPunct/>
        <w:autoSpaceDE/>
        <w:autoSpaceDN/>
        <w:adjustRightInd/>
        <w:spacing w:after="0"/>
        <w:textAlignment w:val="auto"/>
        <w:rPr>
          <w:bCs/>
          <w:color w:val="00B050"/>
          <w:sz w:val="22"/>
          <w:lang w:val="fr-CH"/>
        </w:rPr>
      </w:pPr>
      <w:r>
        <w:rPr>
          <w:bCs/>
          <w:color w:val="00B050"/>
          <w:sz w:val="22"/>
          <w:lang w:val="fr-CH"/>
        </w:rPr>
        <w:br w:type="page"/>
      </w:r>
    </w:p>
    <w:p w14:paraId="1D3EA18A" w14:textId="15E0419B" w:rsidR="0033669F" w:rsidRPr="00683F49" w:rsidRDefault="0033669F" w:rsidP="0033669F">
      <w:pPr>
        <w:pStyle w:val="berschrift1"/>
        <w:rPr>
          <w:sz w:val="24"/>
          <w:szCs w:val="24"/>
          <w:lang w:val="fr-CH"/>
        </w:rPr>
      </w:pPr>
      <w:bookmarkStart w:id="65" w:name="_Toc191470980"/>
      <w:r w:rsidRPr="00683F49">
        <w:rPr>
          <w:sz w:val="24"/>
          <w:szCs w:val="24"/>
          <w:lang w:val="fr-CH"/>
        </w:rPr>
        <w:lastRenderedPageBreak/>
        <w:t xml:space="preserve">Sujet </w:t>
      </w:r>
      <w:r w:rsidR="004E796C">
        <w:rPr>
          <w:sz w:val="24"/>
          <w:szCs w:val="24"/>
          <w:lang w:val="fr-CH"/>
        </w:rPr>
        <w:t>320</w:t>
      </w:r>
      <w:r>
        <w:rPr>
          <w:sz w:val="24"/>
          <w:szCs w:val="24"/>
          <w:lang w:val="fr-CH"/>
        </w:rPr>
        <w:t xml:space="preserve"> </w:t>
      </w:r>
      <w:r w:rsidRPr="00683F49">
        <w:rPr>
          <w:sz w:val="24"/>
          <w:szCs w:val="24"/>
          <w:lang w:val="fr-CH"/>
        </w:rPr>
        <w:t>: S’occuper des poulets/ dindes à l'engrais</w:t>
      </w:r>
      <w:r w:rsidRPr="00683F49">
        <w:rPr>
          <w:sz w:val="24"/>
          <w:szCs w:val="24"/>
          <w:lang w:val="fr-CH"/>
        </w:rPr>
        <w:tab/>
      </w:r>
      <w:r>
        <w:rPr>
          <w:sz w:val="24"/>
          <w:szCs w:val="24"/>
          <w:lang w:val="fr-CH"/>
        </w:rPr>
        <w:tab/>
      </w:r>
      <w:r w:rsidRPr="00683F49">
        <w:rPr>
          <w:color w:val="00B050"/>
          <w:sz w:val="24"/>
          <w:szCs w:val="24"/>
          <w:lang w:val="fr-CH"/>
        </w:rPr>
        <w:t xml:space="preserve"> | Obj. B2.3, B4.1, B.4.2</w:t>
      </w:r>
      <w:bookmarkEnd w:id="65"/>
    </w:p>
    <w:p w14:paraId="06C7DCBD" w14:textId="77777777" w:rsidR="0033669F" w:rsidRPr="00587118" w:rsidRDefault="0033669F" w:rsidP="0033669F">
      <w:pPr>
        <w:tabs>
          <w:tab w:val="left" w:pos="561"/>
          <w:tab w:val="left" w:pos="5102"/>
        </w:tabs>
        <w:rPr>
          <w:sz w:val="22"/>
          <w:lang w:val="fr-CH"/>
        </w:rPr>
      </w:pPr>
      <w:r w:rsidRPr="00587118">
        <w:rPr>
          <w:sz w:val="22"/>
          <w:lang w:val="fr-CH"/>
        </w:rPr>
        <w:t>Vous êtes responsable des poulets à l'engrais. À ce titre, vous effectuez les contrôles journaliers.</w:t>
      </w:r>
    </w:p>
    <w:p w14:paraId="3C6BFB94" w14:textId="77777777" w:rsidR="0033669F" w:rsidRPr="00587118" w:rsidRDefault="0033669F" w:rsidP="0033669F">
      <w:pPr>
        <w:pStyle w:val="Listenabsatz"/>
        <w:numPr>
          <w:ilvl w:val="0"/>
          <w:numId w:val="41"/>
        </w:numPr>
        <w:tabs>
          <w:tab w:val="left" w:pos="5102"/>
        </w:tabs>
        <w:ind w:left="426" w:hanging="426"/>
        <w:contextualSpacing w:val="0"/>
        <w:rPr>
          <w:sz w:val="22"/>
          <w:lang w:val="fr-CH"/>
        </w:rPr>
      </w:pPr>
      <w:r w:rsidRPr="00587118">
        <w:rPr>
          <w:sz w:val="22"/>
          <w:lang w:val="fr-CH"/>
        </w:rPr>
        <w:t>Entrez avec les experts dans le poulailler d'engraissement. Veillez à cet égard au respect de la réglementation en vigueur en matière d'hygiène et demandez aux visiteurs de se conformer aux règles d'hygiène.</w:t>
      </w:r>
    </w:p>
    <w:p w14:paraId="159F2A18" w14:textId="77777777" w:rsidR="0033669F" w:rsidRPr="00587118" w:rsidRDefault="0033669F" w:rsidP="0033669F">
      <w:pPr>
        <w:pStyle w:val="Listenabsatz"/>
        <w:numPr>
          <w:ilvl w:val="0"/>
          <w:numId w:val="41"/>
        </w:numPr>
        <w:tabs>
          <w:tab w:val="left" w:pos="5102"/>
        </w:tabs>
        <w:ind w:left="425" w:hanging="425"/>
        <w:contextualSpacing w:val="0"/>
        <w:rPr>
          <w:sz w:val="22"/>
          <w:lang w:val="fr-CH"/>
        </w:rPr>
      </w:pPr>
      <w:r w:rsidRPr="00587118">
        <w:rPr>
          <w:sz w:val="22"/>
          <w:lang w:val="fr-CH"/>
        </w:rPr>
        <w:t xml:space="preserve">Faites votre tournée d'inspection comme à l'accoutumée et indiquez les points sur lesquels vous portez une attention particulière. </w:t>
      </w:r>
    </w:p>
    <w:p w14:paraId="161E9F95" w14:textId="77777777" w:rsidR="0033669F" w:rsidRPr="00587118" w:rsidRDefault="0033669F" w:rsidP="0033669F">
      <w:pPr>
        <w:pStyle w:val="Listenabsatz"/>
        <w:numPr>
          <w:ilvl w:val="0"/>
          <w:numId w:val="41"/>
        </w:numPr>
        <w:tabs>
          <w:tab w:val="left" w:pos="5102"/>
        </w:tabs>
        <w:ind w:left="425" w:hanging="425"/>
        <w:contextualSpacing w:val="0"/>
        <w:rPr>
          <w:sz w:val="22"/>
          <w:lang w:val="fr-CH"/>
        </w:rPr>
      </w:pPr>
      <w:r w:rsidRPr="00587118">
        <w:rPr>
          <w:sz w:val="22"/>
          <w:lang w:val="fr-CH"/>
        </w:rPr>
        <w:t>Faites une évaluation des animaux du troupeau</w:t>
      </w:r>
      <w:r>
        <w:rPr>
          <w:sz w:val="22"/>
          <w:lang w:val="fr-CH"/>
        </w:rPr>
        <w:t xml:space="preserve"> et d’un animal individuel </w:t>
      </w:r>
      <w:r w:rsidRPr="00587118">
        <w:rPr>
          <w:sz w:val="22"/>
          <w:lang w:val="fr-CH"/>
        </w:rPr>
        <w:t xml:space="preserve">: état sanitaire, croissance, plumage, </w:t>
      </w:r>
      <w:r>
        <w:rPr>
          <w:sz w:val="22"/>
          <w:lang w:val="fr-CH"/>
        </w:rPr>
        <w:t xml:space="preserve">état de nutrition, </w:t>
      </w:r>
      <w:r w:rsidRPr="00587118">
        <w:rPr>
          <w:sz w:val="22"/>
          <w:lang w:val="fr-CH"/>
        </w:rPr>
        <w:t>...</w:t>
      </w:r>
    </w:p>
    <w:p w14:paraId="2FDCC7D5" w14:textId="77777777" w:rsidR="0033669F" w:rsidRPr="00587118" w:rsidRDefault="0033669F" w:rsidP="0033669F">
      <w:pPr>
        <w:pStyle w:val="Listenabsatz"/>
        <w:numPr>
          <w:ilvl w:val="0"/>
          <w:numId w:val="41"/>
        </w:numPr>
        <w:tabs>
          <w:tab w:val="left" w:pos="5102"/>
        </w:tabs>
        <w:ind w:left="425" w:hanging="425"/>
        <w:contextualSpacing w:val="0"/>
        <w:rPr>
          <w:sz w:val="22"/>
          <w:lang w:val="fr-CH"/>
        </w:rPr>
      </w:pPr>
      <w:r w:rsidRPr="00587118">
        <w:rPr>
          <w:sz w:val="22"/>
          <w:lang w:val="fr-CH"/>
        </w:rPr>
        <w:t>Évaluez aussi l'état de la litière à l'intérieur du poulailler et montrez comment on pourrait intervenir au cas où la litière ne présenterait pas l'état voulu.</w:t>
      </w:r>
    </w:p>
    <w:p w14:paraId="43EB12C4" w14:textId="77777777" w:rsidR="0033669F" w:rsidRPr="00587118" w:rsidRDefault="0033669F" w:rsidP="0033669F">
      <w:pPr>
        <w:pStyle w:val="Listenabsatz"/>
        <w:numPr>
          <w:ilvl w:val="0"/>
          <w:numId w:val="41"/>
        </w:numPr>
        <w:tabs>
          <w:tab w:val="left" w:pos="5102"/>
        </w:tabs>
        <w:ind w:left="425" w:hanging="425"/>
        <w:contextualSpacing w:val="0"/>
        <w:rPr>
          <w:sz w:val="22"/>
          <w:lang w:val="fr-CH"/>
        </w:rPr>
      </w:pPr>
      <w:r w:rsidRPr="00587118">
        <w:rPr>
          <w:sz w:val="22"/>
          <w:lang w:val="fr-CH"/>
        </w:rPr>
        <w:t>Que faites-vous des animaux blessés, malades ou souffrants</w:t>
      </w:r>
      <w:r>
        <w:rPr>
          <w:sz w:val="22"/>
          <w:lang w:val="fr-CH"/>
        </w:rPr>
        <w:t xml:space="preserve"> </w:t>
      </w:r>
      <w:r w:rsidRPr="00587118">
        <w:rPr>
          <w:sz w:val="22"/>
          <w:lang w:val="fr-CH"/>
        </w:rPr>
        <w:t>?</w:t>
      </w:r>
    </w:p>
    <w:p w14:paraId="2C3BC19F" w14:textId="77777777" w:rsidR="0033669F" w:rsidRPr="00587118" w:rsidRDefault="0033669F" w:rsidP="0033669F">
      <w:pPr>
        <w:tabs>
          <w:tab w:val="left" w:pos="561"/>
          <w:tab w:val="left" w:pos="5102"/>
        </w:tabs>
        <w:rPr>
          <w:sz w:val="22"/>
          <w:lang w:val="fr-CH"/>
        </w:rPr>
      </w:pPr>
    </w:p>
    <w:p w14:paraId="563DD5C4" w14:textId="4D4DF080" w:rsidR="0033669F" w:rsidRDefault="0033669F">
      <w:pPr>
        <w:overflowPunct/>
        <w:autoSpaceDE/>
        <w:autoSpaceDN/>
        <w:adjustRightInd/>
        <w:spacing w:after="0"/>
        <w:textAlignment w:val="auto"/>
        <w:rPr>
          <w:bCs/>
          <w:color w:val="00B050"/>
          <w:sz w:val="22"/>
          <w:lang w:val="fr-CH"/>
        </w:rPr>
      </w:pPr>
      <w:r>
        <w:rPr>
          <w:bCs/>
          <w:color w:val="00B050"/>
          <w:sz w:val="22"/>
          <w:lang w:val="fr-CH"/>
        </w:rPr>
        <w:br w:type="page"/>
      </w:r>
    </w:p>
    <w:p w14:paraId="1643B5EA" w14:textId="396EE2BB" w:rsidR="0033669F" w:rsidRPr="00683F49" w:rsidRDefault="0033669F" w:rsidP="0033669F">
      <w:pPr>
        <w:pStyle w:val="berschrift1"/>
        <w:rPr>
          <w:sz w:val="24"/>
          <w:szCs w:val="24"/>
          <w:lang w:val="fr-CH"/>
        </w:rPr>
      </w:pPr>
      <w:bookmarkStart w:id="66" w:name="_Toc191470981"/>
      <w:r w:rsidRPr="00683F49">
        <w:rPr>
          <w:sz w:val="24"/>
          <w:szCs w:val="24"/>
          <w:lang w:val="fr-CH"/>
        </w:rPr>
        <w:lastRenderedPageBreak/>
        <w:t xml:space="preserve">Sujet </w:t>
      </w:r>
      <w:r w:rsidR="004E796C">
        <w:rPr>
          <w:sz w:val="24"/>
          <w:szCs w:val="24"/>
          <w:lang w:val="fr-CH"/>
        </w:rPr>
        <w:t>340</w:t>
      </w:r>
      <w:r>
        <w:rPr>
          <w:sz w:val="24"/>
          <w:szCs w:val="24"/>
          <w:lang w:val="fr-CH"/>
        </w:rPr>
        <w:t xml:space="preserve"> </w:t>
      </w:r>
      <w:r w:rsidRPr="00683F49">
        <w:rPr>
          <w:sz w:val="24"/>
          <w:szCs w:val="24"/>
          <w:lang w:val="fr-CH"/>
        </w:rPr>
        <w:t>: Travaux quotidiens dans un poulailler de poules pondeuses</w:t>
      </w:r>
      <w:r w:rsidRPr="00683F49">
        <w:rPr>
          <w:sz w:val="24"/>
          <w:szCs w:val="24"/>
          <w:lang w:val="fr-CH"/>
        </w:rPr>
        <w:tab/>
      </w:r>
      <w:r w:rsidRPr="00683F49">
        <w:rPr>
          <w:color w:val="00B050"/>
          <w:sz w:val="24"/>
          <w:szCs w:val="24"/>
          <w:lang w:val="fr-CH"/>
        </w:rPr>
        <w:t xml:space="preserve"> | Obj. B1.1</w:t>
      </w:r>
      <w:bookmarkEnd w:id="66"/>
    </w:p>
    <w:p w14:paraId="3EA68B07" w14:textId="77777777" w:rsidR="0033669F" w:rsidRPr="00587118" w:rsidRDefault="0033669F" w:rsidP="0033669F">
      <w:pPr>
        <w:tabs>
          <w:tab w:val="left" w:pos="561"/>
          <w:tab w:val="left" w:pos="5102"/>
        </w:tabs>
        <w:spacing w:after="0"/>
        <w:rPr>
          <w:sz w:val="22"/>
          <w:lang w:val="fr-CH"/>
        </w:rPr>
      </w:pPr>
      <w:r w:rsidRPr="00587118">
        <w:rPr>
          <w:sz w:val="22"/>
          <w:lang w:val="fr-CH"/>
        </w:rPr>
        <w:t>Vous êtes avec les experts à l'intérieur du poulailler et vous leur expliquez comment vous vous acquittez de vos tâches de gestion des poules pondeuses.</w:t>
      </w:r>
    </w:p>
    <w:p w14:paraId="16306E27" w14:textId="77777777" w:rsidR="0033669F" w:rsidRPr="004210FF" w:rsidRDefault="0033669F" w:rsidP="0033669F">
      <w:pPr>
        <w:tabs>
          <w:tab w:val="left" w:pos="5102"/>
        </w:tabs>
        <w:rPr>
          <w:sz w:val="22"/>
          <w:lang w:val="fr-CH"/>
        </w:rPr>
      </w:pPr>
      <w:r w:rsidRPr="004210FF">
        <w:rPr>
          <w:sz w:val="22"/>
          <w:lang w:val="fr-CH"/>
        </w:rPr>
        <w:t>Effectuez les tâches quotidiennes dans les règles de l'art.</w:t>
      </w:r>
    </w:p>
    <w:p w14:paraId="5AFE8324" w14:textId="77777777" w:rsidR="0033669F" w:rsidRPr="00484D50" w:rsidRDefault="0033669F" w:rsidP="0033669F">
      <w:pPr>
        <w:tabs>
          <w:tab w:val="left" w:pos="5102"/>
        </w:tabs>
        <w:rPr>
          <w:sz w:val="22"/>
          <w:lang w:val="fr-CH"/>
        </w:rPr>
      </w:pPr>
      <w:r w:rsidRPr="004210FF">
        <w:rPr>
          <w:sz w:val="22"/>
          <w:lang w:val="fr-CH"/>
        </w:rPr>
        <w:t xml:space="preserve">Effectuez les travaux de routine quotidiens dans l’étable </w:t>
      </w:r>
      <w:r w:rsidRPr="00FB5202">
        <w:rPr>
          <w:sz w:val="22"/>
          <w:lang w:val="fr-CH"/>
        </w:rPr>
        <w:t>de manière professionnel</w:t>
      </w:r>
      <w:r>
        <w:rPr>
          <w:sz w:val="22"/>
          <w:lang w:val="fr-CH"/>
        </w:rPr>
        <w:t>le.</w:t>
      </w:r>
      <w:r w:rsidRPr="004210FF">
        <w:rPr>
          <w:sz w:val="22"/>
          <w:lang w:val="fr-CH"/>
        </w:rPr>
        <w:t xml:space="preserve"> </w:t>
      </w:r>
    </w:p>
    <w:p w14:paraId="70F9E606" w14:textId="77777777" w:rsidR="0033669F" w:rsidRPr="00683F49" w:rsidRDefault="0033669F" w:rsidP="0033669F">
      <w:pPr>
        <w:pStyle w:val="Listenabsatz"/>
        <w:numPr>
          <w:ilvl w:val="0"/>
          <w:numId w:val="47"/>
        </w:numPr>
        <w:tabs>
          <w:tab w:val="left" w:pos="5102"/>
        </w:tabs>
        <w:ind w:left="426" w:hanging="426"/>
        <w:contextualSpacing w:val="0"/>
        <w:rPr>
          <w:sz w:val="22"/>
          <w:lang w:val="fr-CH"/>
        </w:rPr>
      </w:pPr>
      <w:r w:rsidRPr="004210FF">
        <w:rPr>
          <w:sz w:val="22"/>
          <w:lang w:val="fr-CH"/>
        </w:rPr>
        <w:t>Faites le tour habituel du troupeau en expliquant les points auxquels vous faites attention</w:t>
      </w:r>
      <w:r w:rsidRPr="003C3E2C">
        <w:rPr>
          <w:sz w:val="22"/>
          <w:lang w:val="fr-CH"/>
        </w:rPr>
        <w:t xml:space="preserve">. </w:t>
      </w:r>
      <w:r w:rsidRPr="00683F49">
        <w:rPr>
          <w:sz w:val="22"/>
          <w:lang w:val="fr-CH"/>
        </w:rPr>
        <w:t>Effectuez les travaux nécessaires.</w:t>
      </w:r>
    </w:p>
    <w:p w14:paraId="3DFA6E3D" w14:textId="77777777" w:rsidR="0033669F" w:rsidRPr="003C3E2C" w:rsidRDefault="0033669F" w:rsidP="0033669F">
      <w:pPr>
        <w:pStyle w:val="Listenabsatz"/>
        <w:numPr>
          <w:ilvl w:val="0"/>
          <w:numId w:val="47"/>
        </w:numPr>
        <w:tabs>
          <w:tab w:val="left" w:pos="5102"/>
        </w:tabs>
        <w:ind w:left="426" w:hanging="426"/>
        <w:contextualSpacing w:val="0"/>
        <w:rPr>
          <w:sz w:val="22"/>
          <w:lang w:val="fr-CH"/>
        </w:rPr>
      </w:pPr>
      <w:r w:rsidRPr="003C3E2C">
        <w:rPr>
          <w:sz w:val="22"/>
          <w:lang w:val="fr-CH"/>
        </w:rPr>
        <w:t>Faites une évaluation des animaux du troupeau et d’un animal individuel.</w:t>
      </w:r>
    </w:p>
    <w:p w14:paraId="4B63EFF4" w14:textId="77777777" w:rsidR="0033669F" w:rsidRPr="003C3E2C" w:rsidRDefault="0033669F" w:rsidP="0033669F">
      <w:pPr>
        <w:pStyle w:val="Listenabsatz"/>
        <w:numPr>
          <w:ilvl w:val="0"/>
          <w:numId w:val="47"/>
        </w:numPr>
        <w:tabs>
          <w:tab w:val="left" w:pos="5102"/>
        </w:tabs>
        <w:ind w:left="426" w:hanging="426"/>
        <w:contextualSpacing w:val="0"/>
        <w:rPr>
          <w:sz w:val="22"/>
          <w:lang w:val="fr-CH"/>
        </w:rPr>
      </w:pPr>
      <w:r w:rsidRPr="003C3E2C">
        <w:rPr>
          <w:sz w:val="22"/>
          <w:lang w:val="fr-CH"/>
        </w:rPr>
        <w:t xml:space="preserve">Collectez des œufs et triez-les. </w:t>
      </w:r>
    </w:p>
    <w:p w14:paraId="53F93CA8" w14:textId="77777777" w:rsidR="0033669F" w:rsidRPr="008C6D9D" w:rsidRDefault="0033669F" w:rsidP="0033669F">
      <w:pPr>
        <w:pStyle w:val="Listenabsatz"/>
        <w:numPr>
          <w:ilvl w:val="0"/>
          <w:numId w:val="47"/>
        </w:numPr>
        <w:tabs>
          <w:tab w:val="left" w:pos="5102"/>
        </w:tabs>
        <w:ind w:left="426" w:hanging="426"/>
        <w:contextualSpacing w:val="0"/>
        <w:rPr>
          <w:sz w:val="22"/>
          <w:lang w:val="fr-CH"/>
        </w:rPr>
      </w:pPr>
      <w:r w:rsidRPr="004210FF">
        <w:rPr>
          <w:sz w:val="22"/>
          <w:lang w:val="fr-CH"/>
        </w:rPr>
        <w:t>Évaluez et justifiez si et pourquoi il es</w:t>
      </w:r>
      <w:r>
        <w:rPr>
          <w:sz w:val="22"/>
          <w:lang w:val="fr-CH"/>
        </w:rPr>
        <w:t>t</w:t>
      </w:r>
      <w:r w:rsidRPr="004210FF">
        <w:rPr>
          <w:sz w:val="22"/>
          <w:lang w:val="fr-CH"/>
        </w:rPr>
        <w:t xml:space="preserve"> possible de laisser les animaux dans une aire à climat extér</w:t>
      </w:r>
      <w:r>
        <w:rPr>
          <w:sz w:val="22"/>
          <w:lang w:val="fr-CH"/>
        </w:rPr>
        <w:t>i</w:t>
      </w:r>
      <w:r w:rsidRPr="004210FF">
        <w:rPr>
          <w:sz w:val="22"/>
          <w:lang w:val="fr-CH"/>
        </w:rPr>
        <w:t>eur ACE ou un pâtur</w:t>
      </w:r>
      <w:r>
        <w:rPr>
          <w:sz w:val="22"/>
          <w:lang w:val="fr-CH"/>
        </w:rPr>
        <w:t xml:space="preserve">age. </w:t>
      </w:r>
    </w:p>
    <w:p w14:paraId="1B98CAC8" w14:textId="77777777" w:rsidR="0033669F" w:rsidRPr="008C6D9D" w:rsidRDefault="0033669F" w:rsidP="0033669F">
      <w:pPr>
        <w:pStyle w:val="Listenabsatz"/>
        <w:numPr>
          <w:ilvl w:val="0"/>
          <w:numId w:val="47"/>
        </w:numPr>
        <w:tabs>
          <w:tab w:val="left" w:pos="5102"/>
        </w:tabs>
        <w:ind w:left="426" w:hanging="426"/>
        <w:contextualSpacing w:val="0"/>
        <w:rPr>
          <w:sz w:val="22"/>
          <w:lang w:val="fr-CH"/>
        </w:rPr>
      </w:pPr>
      <w:r w:rsidRPr="008C6D9D">
        <w:rPr>
          <w:sz w:val="22"/>
          <w:lang w:val="fr-CH"/>
        </w:rPr>
        <w:t>Effectuez</w:t>
      </w:r>
      <w:r w:rsidRPr="004210FF">
        <w:rPr>
          <w:sz w:val="22"/>
          <w:lang w:val="fr-CH"/>
        </w:rPr>
        <w:t>, expliquez et justifiez les enregistrements quotidiens</w:t>
      </w:r>
      <w:r w:rsidRPr="008C6D9D">
        <w:rPr>
          <w:sz w:val="22"/>
          <w:lang w:val="fr-CH"/>
        </w:rPr>
        <w:t>.</w:t>
      </w:r>
    </w:p>
    <w:p w14:paraId="4FA814A6" w14:textId="77777777" w:rsidR="0033669F" w:rsidRPr="004210FF" w:rsidRDefault="0033669F" w:rsidP="0033669F">
      <w:pPr>
        <w:pStyle w:val="Listenabsatz"/>
        <w:numPr>
          <w:ilvl w:val="0"/>
          <w:numId w:val="47"/>
        </w:numPr>
        <w:tabs>
          <w:tab w:val="left" w:pos="5102"/>
        </w:tabs>
        <w:ind w:left="426" w:hanging="426"/>
        <w:contextualSpacing w:val="0"/>
        <w:rPr>
          <w:sz w:val="22"/>
          <w:lang w:val="fr-CH"/>
        </w:rPr>
      </w:pPr>
      <w:r w:rsidRPr="004210FF">
        <w:rPr>
          <w:sz w:val="22"/>
          <w:lang w:val="fr-CH"/>
        </w:rPr>
        <w:t>Que faites-vous en cas des animaux malades ou blessés ?</w:t>
      </w:r>
    </w:p>
    <w:p w14:paraId="6D4AA370" w14:textId="77777777" w:rsidR="0033669F" w:rsidRDefault="0033669F" w:rsidP="0033669F">
      <w:pPr>
        <w:overflowPunct/>
        <w:autoSpaceDE/>
        <w:autoSpaceDN/>
        <w:adjustRightInd/>
        <w:spacing w:after="0"/>
        <w:textAlignment w:val="auto"/>
        <w:rPr>
          <w:color w:val="00B050"/>
          <w:sz w:val="22"/>
          <w:lang w:val="fr-CH"/>
        </w:rPr>
      </w:pPr>
      <w:r>
        <w:rPr>
          <w:color w:val="00B050"/>
          <w:sz w:val="22"/>
          <w:lang w:val="fr-CH"/>
        </w:rPr>
        <w:br w:type="page"/>
      </w:r>
    </w:p>
    <w:p w14:paraId="55BCC73D" w14:textId="1471DF84" w:rsidR="0033669F" w:rsidRPr="00683F49" w:rsidRDefault="0033669F" w:rsidP="0033669F">
      <w:pPr>
        <w:pStyle w:val="berschrift1"/>
        <w:rPr>
          <w:sz w:val="24"/>
          <w:szCs w:val="24"/>
          <w:lang w:val="fr-CH"/>
        </w:rPr>
      </w:pPr>
      <w:bookmarkStart w:id="67" w:name="_Toc191470982"/>
      <w:r w:rsidRPr="00683F49">
        <w:rPr>
          <w:sz w:val="24"/>
          <w:szCs w:val="24"/>
          <w:lang w:val="fr-CH"/>
        </w:rPr>
        <w:lastRenderedPageBreak/>
        <w:t xml:space="preserve">Sujet </w:t>
      </w:r>
      <w:r w:rsidR="004E796C">
        <w:rPr>
          <w:sz w:val="24"/>
          <w:szCs w:val="24"/>
          <w:lang w:val="fr-CH"/>
        </w:rPr>
        <w:t>350</w:t>
      </w:r>
      <w:r>
        <w:rPr>
          <w:sz w:val="24"/>
          <w:szCs w:val="24"/>
          <w:lang w:val="fr-CH"/>
        </w:rPr>
        <w:t xml:space="preserve"> </w:t>
      </w:r>
      <w:r w:rsidRPr="00683F49">
        <w:rPr>
          <w:sz w:val="24"/>
          <w:szCs w:val="24"/>
          <w:lang w:val="fr-CH"/>
        </w:rPr>
        <w:t>: Collecte des œufs</w:t>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Pr>
          <w:sz w:val="24"/>
          <w:szCs w:val="24"/>
          <w:lang w:val="fr-CH"/>
        </w:rPr>
        <w:tab/>
      </w:r>
      <w:r w:rsidRPr="00683F49">
        <w:rPr>
          <w:sz w:val="24"/>
          <w:szCs w:val="24"/>
          <w:lang w:val="fr-CH"/>
        </w:rPr>
        <w:tab/>
      </w:r>
      <w:r w:rsidRPr="00683F49">
        <w:rPr>
          <w:color w:val="00B050"/>
          <w:sz w:val="24"/>
          <w:szCs w:val="24"/>
          <w:lang w:val="fr-CH"/>
        </w:rPr>
        <w:t xml:space="preserve"> | Obj. B5.1, B5.2</w:t>
      </w:r>
      <w:bookmarkEnd w:id="67"/>
    </w:p>
    <w:p w14:paraId="463440C2" w14:textId="77777777" w:rsidR="0033669F" w:rsidRPr="00587118" w:rsidRDefault="0033669F" w:rsidP="0033669F">
      <w:pPr>
        <w:tabs>
          <w:tab w:val="left" w:pos="561"/>
          <w:tab w:val="left" w:pos="5102"/>
        </w:tabs>
        <w:rPr>
          <w:sz w:val="22"/>
          <w:lang w:val="fr-CH"/>
        </w:rPr>
      </w:pPr>
      <w:r w:rsidRPr="00587118">
        <w:rPr>
          <w:sz w:val="22"/>
          <w:lang w:val="fr-CH"/>
        </w:rPr>
        <w:t>Vous faites une démonstration de toutes les tâches que vous avez à effectuer quotidiennement en rapport avec la collecte des œufs (sur le tapis, pas d’œufs pondus en ordre dispersé). Par conséquent, collecte, tri, calibrage, étiquetage des œufs pondus dans les nids.</w:t>
      </w:r>
    </w:p>
    <w:p w14:paraId="5DA524E5" w14:textId="77777777" w:rsidR="0033669F" w:rsidRPr="00587118" w:rsidRDefault="0033669F" w:rsidP="0033669F">
      <w:pPr>
        <w:pStyle w:val="Listenabsatz"/>
        <w:numPr>
          <w:ilvl w:val="0"/>
          <w:numId w:val="49"/>
        </w:numPr>
        <w:tabs>
          <w:tab w:val="left" w:pos="5102"/>
        </w:tabs>
        <w:ind w:left="426" w:hanging="426"/>
        <w:contextualSpacing w:val="0"/>
        <w:rPr>
          <w:sz w:val="22"/>
          <w:lang w:val="fr-CH"/>
        </w:rPr>
      </w:pPr>
      <w:r w:rsidRPr="00587118">
        <w:rPr>
          <w:sz w:val="22"/>
          <w:lang w:val="fr-CH"/>
        </w:rPr>
        <w:t xml:space="preserve">Utilisation correcte du matériel de collecte des œufs, ramassage des œufs et transport vers le local de stockage. </w:t>
      </w:r>
    </w:p>
    <w:p w14:paraId="23855DE7" w14:textId="77777777" w:rsidR="0033669F" w:rsidRPr="00587118" w:rsidRDefault="0033669F" w:rsidP="0033669F">
      <w:pPr>
        <w:pStyle w:val="Listenabsatz"/>
        <w:numPr>
          <w:ilvl w:val="0"/>
          <w:numId w:val="49"/>
        </w:numPr>
        <w:tabs>
          <w:tab w:val="left" w:pos="5102"/>
        </w:tabs>
        <w:ind w:left="425" w:hanging="425"/>
        <w:contextualSpacing w:val="0"/>
        <w:rPr>
          <w:sz w:val="22"/>
          <w:lang w:val="fr-CH"/>
        </w:rPr>
      </w:pPr>
      <w:r w:rsidRPr="00587118">
        <w:rPr>
          <w:sz w:val="22"/>
          <w:lang w:val="fr-CH"/>
        </w:rPr>
        <w:t>Reconnaître et traiter les œufs sales, fêlés, cassés.</w:t>
      </w:r>
    </w:p>
    <w:p w14:paraId="4E70324C" w14:textId="77777777" w:rsidR="0033669F" w:rsidRDefault="0033669F" w:rsidP="0033669F">
      <w:pPr>
        <w:pStyle w:val="Listenabsatz"/>
        <w:numPr>
          <w:ilvl w:val="0"/>
          <w:numId w:val="49"/>
        </w:numPr>
        <w:tabs>
          <w:tab w:val="left" w:pos="5102"/>
        </w:tabs>
        <w:ind w:left="425" w:hanging="425"/>
        <w:contextualSpacing w:val="0"/>
        <w:rPr>
          <w:sz w:val="22"/>
          <w:lang w:val="fr-CH"/>
        </w:rPr>
      </w:pPr>
      <w:r w:rsidRPr="00587118">
        <w:rPr>
          <w:sz w:val="22"/>
          <w:lang w:val="fr-CH"/>
        </w:rPr>
        <w:t xml:space="preserve">Calibrage des œufs selon leur poids. </w:t>
      </w:r>
    </w:p>
    <w:p w14:paraId="41465D1C" w14:textId="77777777" w:rsidR="0033669F" w:rsidRPr="00587118" w:rsidRDefault="0033669F" w:rsidP="0033669F">
      <w:pPr>
        <w:pStyle w:val="Listenabsatz"/>
        <w:numPr>
          <w:ilvl w:val="0"/>
          <w:numId w:val="49"/>
        </w:numPr>
        <w:tabs>
          <w:tab w:val="left" w:pos="5102"/>
        </w:tabs>
        <w:ind w:left="425" w:hanging="425"/>
        <w:contextualSpacing w:val="0"/>
        <w:rPr>
          <w:sz w:val="22"/>
          <w:lang w:val="fr-CH"/>
        </w:rPr>
      </w:pPr>
      <w:r w:rsidRPr="00705A21">
        <w:rPr>
          <w:sz w:val="22"/>
          <w:lang w:val="fr-CH"/>
        </w:rPr>
        <w:t>Marquer et étiqueter les œufs</w:t>
      </w:r>
    </w:p>
    <w:p w14:paraId="436ECA4C" w14:textId="77777777" w:rsidR="0033669F" w:rsidRPr="00587118" w:rsidRDefault="0033669F" w:rsidP="0033669F">
      <w:pPr>
        <w:pStyle w:val="Listenabsatz"/>
        <w:numPr>
          <w:ilvl w:val="0"/>
          <w:numId w:val="49"/>
        </w:numPr>
        <w:tabs>
          <w:tab w:val="left" w:pos="5102"/>
        </w:tabs>
        <w:ind w:left="425" w:hanging="425"/>
        <w:contextualSpacing w:val="0"/>
        <w:rPr>
          <w:sz w:val="22"/>
          <w:lang w:val="fr-CH"/>
        </w:rPr>
      </w:pPr>
      <w:r w:rsidRPr="00587118">
        <w:rPr>
          <w:sz w:val="22"/>
          <w:lang w:val="fr-CH"/>
        </w:rPr>
        <w:t>Stockage des œufs</w:t>
      </w:r>
      <w:r>
        <w:rPr>
          <w:sz w:val="22"/>
          <w:lang w:val="fr-CH"/>
        </w:rPr>
        <w:t xml:space="preserve"> </w:t>
      </w:r>
      <w:r w:rsidRPr="00587118">
        <w:rPr>
          <w:sz w:val="22"/>
          <w:lang w:val="fr-CH"/>
        </w:rPr>
        <w:t>: démonstration et explication.</w:t>
      </w:r>
    </w:p>
    <w:p w14:paraId="0C539842" w14:textId="77777777" w:rsidR="0033669F" w:rsidRPr="00587118" w:rsidRDefault="0033669F" w:rsidP="0033669F">
      <w:pPr>
        <w:tabs>
          <w:tab w:val="left" w:pos="561"/>
          <w:tab w:val="left" w:pos="5102"/>
        </w:tabs>
        <w:rPr>
          <w:sz w:val="22"/>
          <w:lang w:val="fr-CH"/>
        </w:rPr>
      </w:pPr>
    </w:p>
    <w:p w14:paraId="3040BD97" w14:textId="77777777" w:rsidR="0033669F" w:rsidRDefault="0033669F" w:rsidP="0033669F">
      <w:pPr>
        <w:overflowPunct/>
        <w:autoSpaceDE/>
        <w:autoSpaceDN/>
        <w:adjustRightInd/>
        <w:spacing w:after="0"/>
        <w:textAlignment w:val="auto"/>
        <w:rPr>
          <w:color w:val="00B050"/>
          <w:sz w:val="22"/>
          <w:lang w:val="fr-CH"/>
        </w:rPr>
      </w:pPr>
      <w:r>
        <w:rPr>
          <w:color w:val="00B050"/>
          <w:sz w:val="22"/>
          <w:lang w:val="fr-CH"/>
        </w:rPr>
        <w:br w:type="page"/>
      </w:r>
    </w:p>
    <w:p w14:paraId="5AEE98DB" w14:textId="1E567D29" w:rsidR="0033669F" w:rsidRPr="00FF173B" w:rsidRDefault="0033669F" w:rsidP="0033669F">
      <w:pPr>
        <w:pStyle w:val="berschrift1"/>
        <w:tabs>
          <w:tab w:val="clear" w:pos="851"/>
          <w:tab w:val="right" w:pos="9356"/>
        </w:tabs>
        <w:ind w:left="567" w:hanging="567"/>
        <w:rPr>
          <w:rFonts w:cstheme="minorHAnsi"/>
          <w:sz w:val="24"/>
          <w:szCs w:val="24"/>
          <w:lang w:val="fr-CH" w:eastAsia="de-CH"/>
        </w:rPr>
      </w:pPr>
      <w:bookmarkStart w:id="68" w:name="_Toc191470983"/>
      <w:r>
        <w:rPr>
          <w:rFonts w:cstheme="minorHAnsi"/>
          <w:sz w:val="24"/>
          <w:szCs w:val="24"/>
          <w:lang w:val="fr-CH"/>
        </w:rPr>
        <w:lastRenderedPageBreak/>
        <w:t>T</w:t>
      </w:r>
      <w:r w:rsidRPr="00FF173B">
        <w:rPr>
          <w:rFonts w:cstheme="minorHAnsi"/>
          <w:sz w:val="24"/>
          <w:szCs w:val="24"/>
          <w:lang w:val="fr-CH"/>
        </w:rPr>
        <w:t xml:space="preserve">hème </w:t>
      </w:r>
      <w:r w:rsidR="004E796C">
        <w:rPr>
          <w:rFonts w:cstheme="minorHAnsi"/>
          <w:sz w:val="24"/>
          <w:szCs w:val="24"/>
          <w:lang w:val="fr-CH"/>
        </w:rPr>
        <w:t>400</w:t>
      </w:r>
      <w:r w:rsidRPr="00FF173B">
        <w:rPr>
          <w:rFonts w:cstheme="minorHAnsi"/>
          <w:sz w:val="24"/>
          <w:szCs w:val="24"/>
          <w:lang w:val="fr-CH"/>
        </w:rPr>
        <w:t xml:space="preserve"> : Observer les chèvres / moutons et évaluer le climat de la bergerie </w:t>
      </w:r>
      <w:r>
        <w:rPr>
          <w:rFonts w:cstheme="minorHAnsi"/>
          <w:sz w:val="24"/>
          <w:szCs w:val="24"/>
          <w:lang w:val="fr-CH"/>
        </w:rPr>
        <w:br/>
      </w:r>
      <w:r>
        <w:rPr>
          <w:rFonts w:cstheme="minorHAnsi"/>
          <w:sz w:val="24"/>
          <w:szCs w:val="24"/>
          <w:lang w:val="fr-CH"/>
        </w:rPr>
        <w:tab/>
      </w:r>
      <w:r w:rsidRPr="00FF173B">
        <w:rPr>
          <w:rFonts w:cstheme="minorHAnsi"/>
          <w:sz w:val="24"/>
          <w:szCs w:val="24"/>
          <w:lang w:val="fr-CH"/>
        </w:rPr>
        <w:t>| RiZi B1.1</w:t>
      </w:r>
      <w:bookmarkEnd w:id="68"/>
    </w:p>
    <w:p w14:paraId="0E6AFC94" w14:textId="77777777" w:rsidR="0033669F" w:rsidRPr="00FF173B" w:rsidRDefault="0033669F" w:rsidP="0033669F">
      <w:pPr>
        <w:pStyle w:val="StandardWeb"/>
        <w:rPr>
          <w:rFonts w:asciiTheme="minorHAnsi" w:hAnsiTheme="minorHAnsi" w:cstheme="minorHAnsi"/>
          <w:sz w:val="22"/>
          <w:szCs w:val="22"/>
          <w:lang w:val="fr-CH"/>
        </w:rPr>
      </w:pPr>
      <w:r w:rsidRPr="00FF173B">
        <w:rPr>
          <w:rFonts w:asciiTheme="minorHAnsi" w:hAnsiTheme="minorHAnsi" w:cstheme="minorHAnsi"/>
          <w:sz w:val="22"/>
          <w:szCs w:val="22"/>
          <w:lang w:val="fr-CH"/>
        </w:rPr>
        <w:t xml:space="preserve">Vous vous trouvez dans l'étable ou dans l'aire d'exercice et observez les animaux ainsi que leurs conditions </w:t>
      </w:r>
      <w:r>
        <w:rPr>
          <w:rFonts w:asciiTheme="minorHAnsi" w:hAnsiTheme="minorHAnsi" w:cstheme="minorHAnsi"/>
          <w:sz w:val="22"/>
          <w:szCs w:val="22"/>
          <w:lang w:val="fr-CH"/>
        </w:rPr>
        <w:t>de détention</w:t>
      </w:r>
      <w:r w:rsidRPr="00FF173B">
        <w:rPr>
          <w:rFonts w:asciiTheme="minorHAnsi" w:hAnsiTheme="minorHAnsi" w:cstheme="minorHAnsi"/>
          <w:sz w:val="22"/>
          <w:szCs w:val="22"/>
          <w:lang w:val="fr-CH"/>
        </w:rPr>
        <w:t>.</w:t>
      </w:r>
    </w:p>
    <w:p w14:paraId="39686646" w14:textId="77777777" w:rsidR="0033669F" w:rsidRDefault="0033669F" w:rsidP="0033669F">
      <w:pPr>
        <w:pStyle w:val="StandardWeb"/>
        <w:numPr>
          <w:ilvl w:val="0"/>
          <w:numId w:val="135"/>
        </w:numPr>
        <w:rPr>
          <w:rFonts w:asciiTheme="minorHAnsi" w:hAnsiTheme="minorHAnsi" w:cstheme="minorHAnsi"/>
          <w:sz w:val="22"/>
          <w:szCs w:val="22"/>
          <w:lang w:val="fr-CH"/>
        </w:rPr>
      </w:pPr>
      <w:r w:rsidRPr="00FF173B">
        <w:rPr>
          <w:rFonts w:asciiTheme="minorHAnsi" w:hAnsiTheme="minorHAnsi" w:cstheme="minorHAnsi"/>
          <w:sz w:val="22"/>
          <w:szCs w:val="22"/>
          <w:lang w:val="fr-CH"/>
        </w:rPr>
        <w:t>Expliquez et montrez les observations que vous faites pour évaluer le bien-être ou l'éventuel mal-être des animaux.</w:t>
      </w:r>
    </w:p>
    <w:p w14:paraId="75286138" w14:textId="77777777" w:rsidR="0033669F" w:rsidRDefault="0033669F" w:rsidP="0033669F">
      <w:pPr>
        <w:pStyle w:val="StandardWeb"/>
        <w:numPr>
          <w:ilvl w:val="0"/>
          <w:numId w:val="135"/>
        </w:numPr>
        <w:rPr>
          <w:rFonts w:asciiTheme="minorHAnsi" w:hAnsiTheme="minorHAnsi" w:cstheme="minorHAnsi"/>
          <w:sz w:val="22"/>
          <w:szCs w:val="22"/>
          <w:lang w:val="fr-CH"/>
        </w:rPr>
      </w:pPr>
      <w:r w:rsidRPr="003461C1">
        <w:rPr>
          <w:rFonts w:asciiTheme="minorHAnsi" w:hAnsiTheme="minorHAnsi" w:cstheme="minorHAnsi"/>
          <w:sz w:val="22"/>
          <w:szCs w:val="22"/>
          <w:lang w:val="fr-CH"/>
        </w:rPr>
        <w:t>Évaluez le climat de la bergerie ainsi que la taille et l'aménagement de l'espace dans lequel se trouvent les animaux.</w:t>
      </w:r>
    </w:p>
    <w:p w14:paraId="2926A0B9" w14:textId="77777777" w:rsidR="0033669F" w:rsidRPr="003461C1" w:rsidRDefault="0033669F" w:rsidP="0033669F">
      <w:pPr>
        <w:pStyle w:val="StandardWeb"/>
        <w:numPr>
          <w:ilvl w:val="0"/>
          <w:numId w:val="135"/>
        </w:numPr>
        <w:rPr>
          <w:rFonts w:asciiTheme="minorHAnsi" w:hAnsiTheme="minorHAnsi" w:cstheme="minorHAnsi"/>
          <w:sz w:val="22"/>
          <w:szCs w:val="22"/>
          <w:lang w:val="fr-CH"/>
        </w:rPr>
      </w:pPr>
      <w:r w:rsidRPr="003461C1">
        <w:rPr>
          <w:rFonts w:asciiTheme="minorHAnsi" w:hAnsiTheme="minorHAnsi" w:cstheme="minorHAnsi"/>
          <w:sz w:val="22"/>
          <w:szCs w:val="22"/>
          <w:lang w:val="fr-CH"/>
        </w:rPr>
        <w:t>Si nécessaire, proposez des mesures pour améliorer le bien-être des animaux et le climat de la bergerie.</w:t>
      </w:r>
    </w:p>
    <w:p w14:paraId="49F0AAF4" w14:textId="77777777" w:rsidR="0033669F" w:rsidRDefault="0033669F" w:rsidP="0033669F">
      <w:pPr>
        <w:pStyle w:val="StandardWeb"/>
        <w:rPr>
          <w:rFonts w:asciiTheme="minorHAnsi" w:hAnsiTheme="minorHAnsi" w:cstheme="minorHAnsi"/>
          <w:b/>
          <w:bCs/>
          <w:sz w:val="22"/>
          <w:szCs w:val="22"/>
          <w:lang w:val="fr-CH"/>
        </w:rPr>
      </w:pPr>
      <w:r w:rsidRPr="003461C1">
        <w:rPr>
          <w:rFonts w:asciiTheme="minorHAnsi" w:hAnsiTheme="minorHAnsi" w:cstheme="minorHAnsi"/>
          <w:b/>
          <w:bCs/>
          <w:sz w:val="22"/>
          <w:szCs w:val="22"/>
          <w:lang w:val="fr-CH"/>
        </w:rPr>
        <w:t>Moyens auxiliaires</w:t>
      </w:r>
    </w:p>
    <w:p w14:paraId="30DB3300" w14:textId="77777777" w:rsidR="0033669F" w:rsidRPr="00FF173B" w:rsidRDefault="0033669F" w:rsidP="0033669F">
      <w:pPr>
        <w:pStyle w:val="StandardWeb"/>
        <w:rPr>
          <w:rFonts w:asciiTheme="minorHAnsi" w:hAnsiTheme="minorHAnsi" w:cstheme="minorHAnsi"/>
          <w:sz w:val="22"/>
          <w:szCs w:val="22"/>
          <w:lang w:val="fr-CH"/>
        </w:rPr>
      </w:pPr>
      <w:r w:rsidRPr="00FF173B">
        <w:rPr>
          <w:rFonts w:asciiTheme="minorHAnsi" w:hAnsiTheme="minorHAnsi" w:cstheme="minorHAnsi"/>
          <w:sz w:val="22"/>
          <w:szCs w:val="22"/>
          <w:lang w:val="fr-CH"/>
        </w:rPr>
        <w:t>Un plan de l'étable avec des indications de dimensions doit être mis à disposition.</w:t>
      </w:r>
    </w:p>
    <w:p w14:paraId="6440511A" w14:textId="77777777" w:rsidR="0033669F" w:rsidRPr="00FF173B" w:rsidRDefault="0033669F" w:rsidP="0033669F">
      <w:pPr>
        <w:pStyle w:val="StandardWeb"/>
        <w:rPr>
          <w:rFonts w:asciiTheme="minorHAnsi" w:hAnsiTheme="minorHAnsi" w:cstheme="minorHAnsi"/>
          <w:sz w:val="22"/>
          <w:szCs w:val="22"/>
          <w:lang w:val="fr-CH"/>
        </w:rPr>
      </w:pPr>
      <w:r w:rsidRPr="00FF173B">
        <w:rPr>
          <w:rFonts w:asciiTheme="minorHAnsi" w:hAnsiTheme="minorHAnsi" w:cstheme="minorHAnsi"/>
          <w:sz w:val="22"/>
          <w:szCs w:val="22"/>
          <w:lang w:val="fr-CH"/>
        </w:rPr>
        <w:t>Pour l'examen, il est possible de fabriquer/simuler délibérément une erreur de détention.</w:t>
      </w:r>
    </w:p>
    <w:p w14:paraId="127444F0" w14:textId="77777777" w:rsidR="0033669F" w:rsidRDefault="0033669F" w:rsidP="0033669F">
      <w:pPr>
        <w:pStyle w:val="StandardWeb"/>
        <w:rPr>
          <w:rFonts w:asciiTheme="minorHAnsi" w:hAnsiTheme="minorHAnsi" w:cstheme="minorHAnsi"/>
          <w:b/>
          <w:bCs/>
          <w:sz w:val="22"/>
          <w:szCs w:val="22"/>
          <w:lang w:val="fr-CH"/>
        </w:rPr>
      </w:pPr>
    </w:p>
    <w:p w14:paraId="71788CCE" w14:textId="77777777" w:rsidR="0033669F" w:rsidRDefault="0033669F" w:rsidP="0033669F">
      <w:pPr>
        <w:overflowPunct/>
        <w:autoSpaceDE/>
        <w:autoSpaceDN/>
        <w:adjustRightInd/>
        <w:spacing w:after="0"/>
        <w:textAlignment w:val="auto"/>
        <w:rPr>
          <w:rFonts w:cstheme="minorHAnsi"/>
          <w:sz w:val="22"/>
          <w:szCs w:val="22"/>
          <w:lang w:val="fr-CH" w:eastAsia="de-CH"/>
        </w:rPr>
      </w:pPr>
      <w:r>
        <w:rPr>
          <w:rFonts w:cstheme="minorHAnsi"/>
          <w:sz w:val="22"/>
          <w:szCs w:val="22"/>
          <w:lang w:val="fr-CH"/>
        </w:rPr>
        <w:br w:type="page"/>
      </w:r>
    </w:p>
    <w:p w14:paraId="2880D23C" w14:textId="34A93B71" w:rsidR="0033669F" w:rsidRPr="00FF173B" w:rsidRDefault="0033669F" w:rsidP="0033669F">
      <w:pPr>
        <w:pStyle w:val="berschrift1"/>
        <w:tabs>
          <w:tab w:val="clear" w:pos="851"/>
          <w:tab w:val="right" w:pos="9356"/>
        </w:tabs>
        <w:ind w:left="567" w:hanging="567"/>
        <w:rPr>
          <w:rFonts w:cstheme="minorHAnsi"/>
          <w:sz w:val="22"/>
          <w:szCs w:val="22"/>
          <w:lang w:val="fr-CH"/>
        </w:rPr>
      </w:pPr>
      <w:bookmarkStart w:id="69" w:name="_Toc191470984"/>
      <w:r>
        <w:rPr>
          <w:rFonts w:cstheme="minorHAnsi"/>
          <w:sz w:val="22"/>
          <w:szCs w:val="22"/>
          <w:lang w:val="fr-CH"/>
        </w:rPr>
        <w:lastRenderedPageBreak/>
        <w:t>T</w:t>
      </w:r>
      <w:r w:rsidRPr="00FF173B">
        <w:rPr>
          <w:rFonts w:cstheme="minorHAnsi"/>
          <w:sz w:val="22"/>
          <w:szCs w:val="22"/>
          <w:lang w:val="fr-CH"/>
        </w:rPr>
        <w:t xml:space="preserve">hème </w:t>
      </w:r>
      <w:r w:rsidR="004E796C">
        <w:rPr>
          <w:rFonts w:cstheme="minorHAnsi"/>
          <w:sz w:val="22"/>
          <w:szCs w:val="22"/>
          <w:lang w:val="fr-CH"/>
        </w:rPr>
        <w:t>403</w:t>
      </w:r>
      <w:r w:rsidRPr="00FF173B">
        <w:rPr>
          <w:rFonts w:cstheme="minorHAnsi"/>
          <w:sz w:val="22"/>
          <w:szCs w:val="22"/>
          <w:lang w:val="fr-CH"/>
        </w:rPr>
        <w:t xml:space="preserve"> : Alimentation des chèvres / moutons </w:t>
      </w:r>
      <w:r>
        <w:rPr>
          <w:rFonts w:cstheme="minorHAnsi"/>
          <w:sz w:val="22"/>
          <w:szCs w:val="22"/>
          <w:lang w:val="fr-CH"/>
        </w:rPr>
        <w:tab/>
      </w:r>
      <w:r w:rsidRPr="00FF173B">
        <w:rPr>
          <w:rFonts w:cstheme="minorHAnsi"/>
          <w:sz w:val="22"/>
          <w:szCs w:val="22"/>
          <w:lang w:val="fr-CH"/>
        </w:rPr>
        <w:t>| RiZi B2.3</w:t>
      </w:r>
      <w:bookmarkEnd w:id="69"/>
    </w:p>
    <w:p w14:paraId="710E0682" w14:textId="77777777" w:rsidR="0033669F" w:rsidRPr="00FF173B" w:rsidRDefault="0033669F" w:rsidP="0033669F">
      <w:pPr>
        <w:pStyle w:val="StandardWeb"/>
        <w:rPr>
          <w:rFonts w:asciiTheme="minorHAnsi" w:hAnsiTheme="minorHAnsi" w:cstheme="minorHAnsi"/>
          <w:sz w:val="22"/>
          <w:szCs w:val="22"/>
          <w:lang w:val="fr-CH"/>
        </w:rPr>
      </w:pPr>
      <w:r w:rsidRPr="00FF173B">
        <w:rPr>
          <w:rFonts w:asciiTheme="minorHAnsi" w:hAnsiTheme="minorHAnsi" w:cstheme="minorHAnsi"/>
          <w:sz w:val="22"/>
          <w:szCs w:val="22"/>
          <w:lang w:val="fr-CH"/>
        </w:rPr>
        <w:t xml:space="preserve">Le soir, vous vous rendez à </w:t>
      </w:r>
      <w:r>
        <w:rPr>
          <w:rFonts w:asciiTheme="minorHAnsi" w:hAnsiTheme="minorHAnsi" w:cstheme="minorHAnsi"/>
          <w:sz w:val="22"/>
          <w:szCs w:val="22"/>
          <w:lang w:val="fr-CH"/>
        </w:rPr>
        <w:t>la bergerie</w:t>
      </w:r>
      <w:r w:rsidRPr="00FF173B">
        <w:rPr>
          <w:rFonts w:asciiTheme="minorHAnsi" w:hAnsiTheme="minorHAnsi" w:cstheme="minorHAnsi"/>
          <w:sz w:val="22"/>
          <w:szCs w:val="22"/>
          <w:lang w:val="fr-CH"/>
        </w:rPr>
        <w:t xml:space="preserve"> et commencez à nourrir les animaux.</w:t>
      </w:r>
    </w:p>
    <w:p w14:paraId="421CAAB4" w14:textId="77777777" w:rsidR="0033669F" w:rsidRPr="00FF173B" w:rsidRDefault="0033669F" w:rsidP="0033669F">
      <w:pPr>
        <w:pStyle w:val="StandardWeb"/>
        <w:ind w:left="426" w:hanging="426"/>
        <w:rPr>
          <w:rFonts w:asciiTheme="minorHAnsi" w:hAnsiTheme="minorHAnsi" w:cstheme="minorHAnsi"/>
          <w:sz w:val="22"/>
          <w:szCs w:val="22"/>
          <w:lang w:val="fr-CH"/>
        </w:rPr>
      </w:pPr>
      <w:r w:rsidRPr="00FF173B">
        <w:rPr>
          <w:rFonts w:asciiTheme="minorHAnsi" w:hAnsiTheme="minorHAnsi" w:cstheme="minorHAnsi"/>
          <w:sz w:val="22"/>
          <w:szCs w:val="22"/>
          <w:lang w:val="fr-CH"/>
        </w:rPr>
        <w:t>a)</w:t>
      </w:r>
      <w:r>
        <w:rPr>
          <w:rFonts w:asciiTheme="minorHAnsi" w:hAnsiTheme="minorHAnsi" w:cstheme="minorHAnsi"/>
          <w:sz w:val="22"/>
          <w:szCs w:val="22"/>
          <w:lang w:val="fr-CH"/>
        </w:rPr>
        <w:tab/>
      </w:r>
      <w:r w:rsidRPr="00FF173B">
        <w:rPr>
          <w:rFonts w:asciiTheme="minorHAnsi" w:hAnsiTheme="minorHAnsi" w:cstheme="minorHAnsi"/>
          <w:sz w:val="22"/>
          <w:szCs w:val="22"/>
          <w:lang w:val="fr-CH"/>
        </w:rPr>
        <w:t xml:space="preserve">Effectuez tous les préparatifs et travaux nécessaires à l'affouragement pour différentes catégories d'animaux (p. ex. aussi les animaux </w:t>
      </w:r>
      <w:r>
        <w:rPr>
          <w:rFonts w:asciiTheme="minorHAnsi" w:hAnsiTheme="minorHAnsi" w:cstheme="minorHAnsi"/>
          <w:sz w:val="22"/>
          <w:szCs w:val="22"/>
          <w:lang w:val="fr-CH"/>
        </w:rPr>
        <w:t>taries</w:t>
      </w:r>
      <w:r w:rsidRPr="00FF173B">
        <w:rPr>
          <w:rFonts w:asciiTheme="minorHAnsi" w:hAnsiTheme="minorHAnsi" w:cstheme="minorHAnsi"/>
          <w:sz w:val="22"/>
          <w:szCs w:val="22"/>
          <w:lang w:val="fr-CH"/>
        </w:rPr>
        <w:t>) et expliquez le travail réalisé.</w:t>
      </w:r>
    </w:p>
    <w:p w14:paraId="60CD906F" w14:textId="77777777" w:rsidR="0033669F" w:rsidRPr="00FF173B" w:rsidRDefault="0033669F" w:rsidP="0033669F">
      <w:pPr>
        <w:pStyle w:val="StandardWeb"/>
        <w:ind w:left="426" w:hanging="426"/>
        <w:rPr>
          <w:rFonts w:asciiTheme="minorHAnsi" w:hAnsiTheme="minorHAnsi" w:cstheme="minorHAnsi"/>
          <w:sz w:val="22"/>
          <w:szCs w:val="22"/>
          <w:lang w:val="fr-CH"/>
        </w:rPr>
      </w:pPr>
      <w:r w:rsidRPr="00FF173B">
        <w:rPr>
          <w:rFonts w:asciiTheme="minorHAnsi" w:hAnsiTheme="minorHAnsi" w:cstheme="minorHAnsi"/>
          <w:sz w:val="22"/>
          <w:szCs w:val="22"/>
          <w:lang w:val="fr-CH"/>
        </w:rPr>
        <w:t xml:space="preserve">b) </w:t>
      </w:r>
      <w:r>
        <w:rPr>
          <w:rFonts w:asciiTheme="minorHAnsi" w:hAnsiTheme="minorHAnsi" w:cstheme="minorHAnsi"/>
          <w:sz w:val="22"/>
          <w:szCs w:val="22"/>
          <w:lang w:val="fr-CH"/>
        </w:rPr>
        <w:tab/>
      </w:r>
      <w:r w:rsidRPr="00FF173B">
        <w:rPr>
          <w:rFonts w:asciiTheme="minorHAnsi" w:hAnsiTheme="minorHAnsi" w:cstheme="minorHAnsi"/>
          <w:sz w:val="22"/>
          <w:szCs w:val="22"/>
          <w:lang w:val="fr-CH"/>
        </w:rPr>
        <w:t>Contrôlez</w:t>
      </w:r>
      <w:r>
        <w:rPr>
          <w:rFonts w:asciiTheme="minorHAnsi" w:hAnsiTheme="minorHAnsi" w:cstheme="minorHAnsi"/>
          <w:sz w:val="22"/>
          <w:szCs w:val="22"/>
          <w:lang w:val="fr-CH"/>
        </w:rPr>
        <w:t xml:space="preserve"> </w:t>
      </w:r>
      <w:r w:rsidRPr="00FF173B">
        <w:rPr>
          <w:rFonts w:asciiTheme="minorHAnsi" w:hAnsiTheme="minorHAnsi" w:cstheme="minorHAnsi"/>
          <w:sz w:val="22"/>
          <w:szCs w:val="22"/>
          <w:lang w:val="fr-CH"/>
        </w:rPr>
        <w:t>les abreuvoirs/bacs à eau.</w:t>
      </w:r>
    </w:p>
    <w:p w14:paraId="492AD262" w14:textId="77777777" w:rsidR="0033669F" w:rsidRPr="00FF173B" w:rsidRDefault="0033669F" w:rsidP="0033669F">
      <w:pPr>
        <w:pStyle w:val="StandardWeb"/>
        <w:ind w:left="426" w:hanging="426"/>
        <w:rPr>
          <w:rFonts w:asciiTheme="minorHAnsi" w:hAnsiTheme="minorHAnsi" w:cstheme="minorHAnsi"/>
          <w:sz w:val="22"/>
          <w:szCs w:val="22"/>
          <w:lang w:val="fr-CH"/>
        </w:rPr>
      </w:pPr>
      <w:r w:rsidRPr="00FF173B">
        <w:rPr>
          <w:rFonts w:asciiTheme="minorHAnsi" w:hAnsiTheme="minorHAnsi" w:cstheme="minorHAnsi"/>
          <w:sz w:val="22"/>
          <w:szCs w:val="22"/>
          <w:lang w:val="fr-CH"/>
        </w:rPr>
        <w:t xml:space="preserve">c) </w:t>
      </w:r>
      <w:r>
        <w:rPr>
          <w:rFonts w:asciiTheme="minorHAnsi" w:hAnsiTheme="minorHAnsi" w:cstheme="minorHAnsi"/>
          <w:sz w:val="22"/>
          <w:szCs w:val="22"/>
          <w:lang w:val="fr-CH"/>
        </w:rPr>
        <w:tab/>
      </w:r>
      <w:r w:rsidRPr="00FF173B">
        <w:rPr>
          <w:rFonts w:asciiTheme="minorHAnsi" w:hAnsiTheme="minorHAnsi" w:cstheme="minorHAnsi"/>
          <w:sz w:val="22"/>
          <w:szCs w:val="22"/>
          <w:lang w:val="fr-CH"/>
        </w:rPr>
        <w:t>Décrivez et expliquez un système d'abreuvement optimal pour les chèvres et les moutons.</w:t>
      </w:r>
    </w:p>
    <w:p w14:paraId="0AD5CE33" w14:textId="77777777" w:rsidR="0033669F" w:rsidRPr="00FF173B" w:rsidRDefault="0033669F" w:rsidP="0033669F">
      <w:pPr>
        <w:pStyle w:val="StandardWeb"/>
        <w:rPr>
          <w:rFonts w:asciiTheme="minorHAnsi" w:hAnsiTheme="minorHAnsi" w:cstheme="minorHAnsi"/>
          <w:sz w:val="22"/>
          <w:szCs w:val="22"/>
          <w:lang w:val="fr-CH"/>
        </w:rPr>
      </w:pPr>
      <w:r w:rsidRPr="00FF173B">
        <w:rPr>
          <w:rFonts w:asciiTheme="minorHAnsi" w:hAnsiTheme="minorHAnsi" w:cstheme="minorHAnsi"/>
          <w:b/>
          <w:bCs/>
          <w:sz w:val="22"/>
          <w:szCs w:val="22"/>
          <w:lang w:val="fr-CH"/>
        </w:rPr>
        <w:t>Moyens auxiliaires</w:t>
      </w:r>
    </w:p>
    <w:p w14:paraId="475430C6" w14:textId="77777777" w:rsidR="0033669F" w:rsidRPr="00FF173B" w:rsidRDefault="0033669F" w:rsidP="0033669F">
      <w:pPr>
        <w:pStyle w:val="StandardWeb"/>
        <w:rPr>
          <w:rFonts w:asciiTheme="minorHAnsi" w:hAnsiTheme="minorHAnsi" w:cstheme="minorHAnsi"/>
          <w:sz w:val="22"/>
          <w:szCs w:val="22"/>
          <w:lang w:val="fr-CH"/>
        </w:rPr>
      </w:pPr>
      <w:r w:rsidRPr="00FF173B">
        <w:rPr>
          <w:rFonts w:asciiTheme="minorHAnsi" w:hAnsiTheme="minorHAnsi" w:cstheme="minorHAnsi"/>
          <w:sz w:val="22"/>
          <w:szCs w:val="22"/>
          <w:lang w:val="fr-CH"/>
        </w:rPr>
        <w:t>Mise à disposition de fourrage moisi ou pas très « bon » (pommes de terre, ensilage, foin, ...)</w:t>
      </w:r>
    </w:p>
    <w:p w14:paraId="04F11C10" w14:textId="77777777" w:rsidR="0033669F" w:rsidRDefault="0033669F" w:rsidP="0033669F">
      <w:pPr>
        <w:overflowPunct/>
        <w:autoSpaceDE/>
        <w:autoSpaceDN/>
        <w:adjustRightInd/>
        <w:spacing w:after="0"/>
        <w:textAlignment w:val="auto"/>
        <w:rPr>
          <w:rFonts w:cstheme="minorHAnsi"/>
          <w:sz w:val="22"/>
          <w:szCs w:val="22"/>
          <w:lang w:val="fr-CH" w:eastAsia="de-CH"/>
        </w:rPr>
      </w:pPr>
      <w:r>
        <w:rPr>
          <w:rFonts w:cstheme="minorHAnsi"/>
          <w:sz w:val="22"/>
          <w:szCs w:val="22"/>
          <w:lang w:val="fr-CH"/>
        </w:rPr>
        <w:br w:type="page"/>
      </w:r>
    </w:p>
    <w:p w14:paraId="008E0CFC" w14:textId="0590E658" w:rsidR="0033669F" w:rsidRPr="00FF173B" w:rsidRDefault="0033669F" w:rsidP="0033669F">
      <w:pPr>
        <w:pStyle w:val="berschrift1"/>
        <w:tabs>
          <w:tab w:val="clear" w:pos="851"/>
          <w:tab w:val="right" w:pos="9356"/>
        </w:tabs>
        <w:ind w:left="567" w:hanging="567"/>
        <w:rPr>
          <w:rFonts w:cstheme="minorHAnsi"/>
          <w:sz w:val="22"/>
          <w:szCs w:val="22"/>
          <w:lang w:val="fr-CH"/>
        </w:rPr>
      </w:pPr>
      <w:bookmarkStart w:id="70" w:name="_Toc191470985"/>
      <w:r>
        <w:rPr>
          <w:rFonts w:cstheme="minorHAnsi"/>
          <w:sz w:val="22"/>
          <w:szCs w:val="22"/>
          <w:lang w:val="fr-CH"/>
        </w:rPr>
        <w:lastRenderedPageBreak/>
        <w:t>T</w:t>
      </w:r>
      <w:r w:rsidRPr="00FF173B">
        <w:rPr>
          <w:rFonts w:cstheme="minorHAnsi"/>
          <w:sz w:val="22"/>
          <w:szCs w:val="22"/>
          <w:lang w:val="fr-CH"/>
        </w:rPr>
        <w:t xml:space="preserve">hème </w:t>
      </w:r>
      <w:r w:rsidR="004E796C">
        <w:rPr>
          <w:rFonts w:cstheme="minorHAnsi"/>
          <w:sz w:val="22"/>
          <w:szCs w:val="22"/>
          <w:lang w:val="fr-CH"/>
        </w:rPr>
        <w:t>450</w:t>
      </w:r>
      <w:r w:rsidRPr="00FF173B">
        <w:rPr>
          <w:rFonts w:cstheme="minorHAnsi"/>
          <w:sz w:val="22"/>
          <w:szCs w:val="22"/>
          <w:lang w:val="fr-CH"/>
        </w:rPr>
        <w:t xml:space="preserve"> : (moutons et chèvres) : Traite, y compris test de </w:t>
      </w:r>
      <w:r>
        <w:rPr>
          <w:rFonts w:cstheme="minorHAnsi"/>
          <w:sz w:val="22"/>
          <w:szCs w:val="22"/>
          <w:lang w:val="fr-CH"/>
        </w:rPr>
        <w:t>Mammite</w:t>
      </w:r>
      <w:r w:rsidRPr="00FF173B">
        <w:rPr>
          <w:rFonts w:cstheme="minorHAnsi"/>
          <w:sz w:val="22"/>
          <w:szCs w:val="22"/>
          <w:lang w:val="fr-CH"/>
        </w:rPr>
        <w:t xml:space="preserve"> ; nettoyage de l'installation de traite et des ustensiles à lait </w:t>
      </w:r>
      <w:r>
        <w:rPr>
          <w:rFonts w:cstheme="minorHAnsi"/>
          <w:sz w:val="22"/>
          <w:szCs w:val="22"/>
          <w:lang w:val="fr-CH"/>
        </w:rPr>
        <w:tab/>
      </w:r>
      <w:r w:rsidRPr="00FF173B">
        <w:rPr>
          <w:rFonts w:cstheme="minorHAnsi"/>
          <w:sz w:val="22"/>
          <w:szCs w:val="22"/>
          <w:lang w:val="fr-CH"/>
        </w:rPr>
        <w:t>|RiZi B5.2, B5.3</w:t>
      </w:r>
      <w:bookmarkEnd w:id="70"/>
    </w:p>
    <w:p w14:paraId="6494CCE1" w14:textId="77777777" w:rsidR="0033669F" w:rsidRPr="00FF173B" w:rsidRDefault="0033669F" w:rsidP="0033669F">
      <w:pPr>
        <w:pStyle w:val="StandardWeb"/>
        <w:rPr>
          <w:rFonts w:asciiTheme="minorHAnsi" w:hAnsiTheme="minorHAnsi" w:cstheme="minorHAnsi"/>
          <w:sz w:val="22"/>
          <w:szCs w:val="22"/>
          <w:lang w:val="fr-CH"/>
        </w:rPr>
      </w:pPr>
      <w:r w:rsidRPr="00FF173B">
        <w:rPr>
          <w:rFonts w:asciiTheme="minorHAnsi" w:hAnsiTheme="minorHAnsi" w:cstheme="minorHAnsi"/>
          <w:sz w:val="22"/>
          <w:szCs w:val="22"/>
          <w:lang w:val="fr-CH"/>
        </w:rPr>
        <w:t>Vous êtes actuellement en train de traire. Ensuite, le nettoyage de l'installation de traite vous attend.</w:t>
      </w:r>
    </w:p>
    <w:p w14:paraId="3B84C074" w14:textId="77777777" w:rsidR="0033669F" w:rsidRPr="00FF173B" w:rsidRDefault="0033669F" w:rsidP="0033669F">
      <w:pPr>
        <w:pStyle w:val="StandardWeb"/>
        <w:ind w:left="426" w:hanging="426"/>
        <w:rPr>
          <w:rFonts w:asciiTheme="minorHAnsi" w:hAnsiTheme="minorHAnsi" w:cstheme="minorHAnsi"/>
          <w:sz w:val="22"/>
          <w:szCs w:val="22"/>
          <w:lang w:val="fr-CH"/>
        </w:rPr>
      </w:pPr>
      <w:r w:rsidRPr="00FF173B">
        <w:rPr>
          <w:rFonts w:asciiTheme="minorHAnsi" w:hAnsiTheme="minorHAnsi" w:cstheme="minorHAnsi"/>
          <w:sz w:val="22"/>
          <w:szCs w:val="22"/>
          <w:lang w:val="fr-CH"/>
        </w:rPr>
        <w:t>a)</w:t>
      </w:r>
      <w:r>
        <w:rPr>
          <w:rFonts w:asciiTheme="minorHAnsi" w:hAnsiTheme="minorHAnsi" w:cstheme="minorHAnsi"/>
          <w:sz w:val="22"/>
          <w:szCs w:val="22"/>
          <w:lang w:val="fr-CH"/>
        </w:rPr>
        <w:tab/>
        <w:t>Effectuez la traite</w:t>
      </w:r>
      <w:r w:rsidRPr="00FF173B">
        <w:rPr>
          <w:rFonts w:asciiTheme="minorHAnsi" w:hAnsiTheme="minorHAnsi" w:cstheme="minorHAnsi"/>
          <w:sz w:val="22"/>
          <w:szCs w:val="22"/>
          <w:lang w:val="fr-CH"/>
        </w:rPr>
        <w:t xml:space="preserve"> </w:t>
      </w:r>
      <w:r>
        <w:rPr>
          <w:rFonts w:asciiTheme="minorHAnsi" w:hAnsiTheme="minorHAnsi" w:cstheme="minorHAnsi"/>
          <w:sz w:val="22"/>
          <w:szCs w:val="22"/>
          <w:lang w:val="fr-CH"/>
        </w:rPr>
        <w:t>des</w:t>
      </w:r>
      <w:r w:rsidRPr="00FF173B">
        <w:rPr>
          <w:rFonts w:asciiTheme="minorHAnsi" w:hAnsiTheme="minorHAnsi" w:cstheme="minorHAnsi"/>
          <w:sz w:val="22"/>
          <w:szCs w:val="22"/>
          <w:lang w:val="fr-CH"/>
        </w:rPr>
        <w:t>animaux.</w:t>
      </w:r>
    </w:p>
    <w:p w14:paraId="6ED7FE60" w14:textId="77777777" w:rsidR="0033669F" w:rsidRPr="00FF173B" w:rsidRDefault="0033669F" w:rsidP="0033669F">
      <w:pPr>
        <w:pStyle w:val="StandardWeb"/>
        <w:ind w:left="426" w:hanging="426"/>
        <w:rPr>
          <w:rFonts w:asciiTheme="minorHAnsi" w:hAnsiTheme="minorHAnsi" w:cstheme="minorHAnsi"/>
          <w:sz w:val="22"/>
          <w:szCs w:val="22"/>
          <w:lang w:val="fr-CH"/>
        </w:rPr>
      </w:pPr>
      <w:r w:rsidRPr="00FF173B">
        <w:rPr>
          <w:rFonts w:asciiTheme="minorHAnsi" w:hAnsiTheme="minorHAnsi" w:cstheme="minorHAnsi"/>
          <w:sz w:val="22"/>
          <w:szCs w:val="22"/>
          <w:lang w:val="fr-CH"/>
        </w:rPr>
        <w:t xml:space="preserve">b) </w:t>
      </w:r>
      <w:r>
        <w:rPr>
          <w:rFonts w:asciiTheme="minorHAnsi" w:hAnsiTheme="minorHAnsi" w:cstheme="minorHAnsi"/>
          <w:sz w:val="22"/>
          <w:szCs w:val="22"/>
          <w:lang w:val="fr-CH"/>
        </w:rPr>
        <w:tab/>
      </w:r>
      <w:r w:rsidRPr="00FF173B">
        <w:rPr>
          <w:rFonts w:asciiTheme="minorHAnsi" w:hAnsiTheme="minorHAnsi" w:cstheme="minorHAnsi"/>
          <w:sz w:val="22"/>
          <w:szCs w:val="22"/>
          <w:lang w:val="fr-CH"/>
        </w:rPr>
        <w:t xml:space="preserve">Effectuez le test de </w:t>
      </w:r>
      <w:r>
        <w:rPr>
          <w:rFonts w:asciiTheme="minorHAnsi" w:hAnsiTheme="minorHAnsi" w:cstheme="minorHAnsi"/>
          <w:sz w:val="22"/>
          <w:szCs w:val="22"/>
          <w:lang w:val="fr-CH"/>
        </w:rPr>
        <w:t>Mammite</w:t>
      </w:r>
      <w:r w:rsidRPr="00FF173B">
        <w:rPr>
          <w:rFonts w:asciiTheme="minorHAnsi" w:hAnsiTheme="minorHAnsi" w:cstheme="minorHAnsi"/>
          <w:sz w:val="22"/>
          <w:szCs w:val="22"/>
          <w:lang w:val="fr-CH"/>
        </w:rPr>
        <w:t xml:space="preserve"> sur un animal et évaluez le résultat. Quelles sont les mesures que vous prenez si le test de </w:t>
      </w:r>
      <w:r>
        <w:rPr>
          <w:rFonts w:asciiTheme="minorHAnsi" w:hAnsiTheme="minorHAnsi" w:cstheme="minorHAnsi"/>
          <w:sz w:val="22"/>
          <w:szCs w:val="22"/>
          <w:lang w:val="fr-CH"/>
        </w:rPr>
        <w:t>Mammite</w:t>
      </w:r>
      <w:r w:rsidRPr="00FF173B">
        <w:rPr>
          <w:rFonts w:asciiTheme="minorHAnsi" w:hAnsiTheme="minorHAnsi" w:cstheme="minorHAnsi"/>
          <w:sz w:val="22"/>
          <w:szCs w:val="22"/>
          <w:lang w:val="fr-CH"/>
        </w:rPr>
        <w:t xml:space="preserve"> est positif ? Quelles sont les possibilités que vous connaissez pour évaluer la qualité du lait dans l'ensemble de l'exploitation ?</w:t>
      </w:r>
    </w:p>
    <w:p w14:paraId="6F4699B7" w14:textId="77777777" w:rsidR="0033669F" w:rsidRPr="00FF173B" w:rsidRDefault="0033669F" w:rsidP="0033669F">
      <w:pPr>
        <w:pStyle w:val="StandardWeb"/>
        <w:ind w:left="426" w:hanging="426"/>
        <w:rPr>
          <w:rFonts w:asciiTheme="minorHAnsi" w:hAnsiTheme="minorHAnsi" w:cstheme="minorHAnsi"/>
          <w:sz w:val="22"/>
          <w:szCs w:val="22"/>
          <w:lang w:val="fr-CH"/>
        </w:rPr>
      </w:pPr>
      <w:r w:rsidRPr="00FF173B">
        <w:rPr>
          <w:rFonts w:asciiTheme="minorHAnsi" w:hAnsiTheme="minorHAnsi" w:cstheme="minorHAnsi"/>
          <w:sz w:val="22"/>
          <w:szCs w:val="22"/>
          <w:lang w:val="fr-CH"/>
        </w:rPr>
        <w:t xml:space="preserve">c) </w:t>
      </w:r>
      <w:r>
        <w:rPr>
          <w:rFonts w:asciiTheme="minorHAnsi" w:hAnsiTheme="minorHAnsi" w:cstheme="minorHAnsi"/>
          <w:sz w:val="22"/>
          <w:szCs w:val="22"/>
          <w:lang w:val="fr-CH"/>
        </w:rPr>
        <w:tab/>
      </w:r>
      <w:r w:rsidRPr="00FF173B">
        <w:rPr>
          <w:rFonts w:asciiTheme="minorHAnsi" w:hAnsiTheme="minorHAnsi" w:cstheme="minorHAnsi"/>
          <w:sz w:val="22"/>
          <w:szCs w:val="22"/>
          <w:lang w:val="fr-CH"/>
        </w:rPr>
        <w:t>Effectuez le nettoyage de l'installation de traite et des objets à traire.</w:t>
      </w:r>
    </w:p>
    <w:p w14:paraId="0283F09A" w14:textId="77777777" w:rsidR="0033669F" w:rsidRPr="00FF173B" w:rsidRDefault="0033669F" w:rsidP="0033669F">
      <w:pPr>
        <w:pStyle w:val="StandardWeb"/>
        <w:ind w:left="426" w:hanging="426"/>
        <w:rPr>
          <w:rFonts w:asciiTheme="minorHAnsi" w:hAnsiTheme="minorHAnsi" w:cstheme="minorHAnsi"/>
          <w:sz w:val="22"/>
          <w:szCs w:val="22"/>
          <w:lang w:val="fr-CH"/>
        </w:rPr>
      </w:pPr>
      <w:r w:rsidRPr="00FF173B">
        <w:rPr>
          <w:rFonts w:asciiTheme="minorHAnsi" w:hAnsiTheme="minorHAnsi" w:cstheme="minorHAnsi"/>
          <w:sz w:val="22"/>
          <w:szCs w:val="22"/>
          <w:lang w:val="fr-CH"/>
        </w:rPr>
        <w:t xml:space="preserve">d) </w:t>
      </w:r>
      <w:r>
        <w:rPr>
          <w:rFonts w:asciiTheme="minorHAnsi" w:hAnsiTheme="minorHAnsi" w:cstheme="minorHAnsi"/>
          <w:sz w:val="22"/>
          <w:szCs w:val="22"/>
          <w:lang w:val="fr-CH"/>
        </w:rPr>
        <w:tab/>
      </w:r>
      <w:r w:rsidRPr="00FF173B">
        <w:rPr>
          <w:rFonts w:asciiTheme="minorHAnsi" w:hAnsiTheme="minorHAnsi" w:cstheme="minorHAnsi"/>
          <w:sz w:val="22"/>
          <w:szCs w:val="22"/>
          <w:lang w:val="fr-CH"/>
        </w:rPr>
        <w:t>Expliquez les conséquences d'un nettoyage insuffisant sur la qualité du lait.</w:t>
      </w:r>
    </w:p>
    <w:p w14:paraId="1AB205CF" w14:textId="77777777" w:rsidR="0033669F" w:rsidRPr="00FF173B" w:rsidRDefault="0033669F" w:rsidP="0033669F">
      <w:pPr>
        <w:pStyle w:val="StandardWeb"/>
        <w:rPr>
          <w:rFonts w:asciiTheme="minorHAnsi" w:hAnsiTheme="minorHAnsi" w:cstheme="minorHAnsi"/>
          <w:sz w:val="22"/>
          <w:szCs w:val="22"/>
          <w:lang w:val="fr-CH"/>
        </w:rPr>
      </w:pPr>
      <w:r w:rsidRPr="00FF173B">
        <w:rPr>
          <w:rFonts w:asciiTheme="minorHAnsi" w:hAnsiTheme="minorHAnsi" w:cstheme="minorHAnsi"/>
          <w:b/>
          <w:bCs/>
          <w:sz w:val="22"/>
          <w:szCs w:val="22"/>
          <w:lang w:val="fr-CH"/>
        </w:rPr>
        <w:t>Moyens auxiliaires</w:t>
      </w:r>
    </w:p>
    <w:p w14:paraId="3A95A314" w14:textId="77777777" w:rsidR="0033669F" w:rsidRPr="00FF173B" w:rsidRDefault="0033669F" w:rsidP="0033669F">
      <w:pPr>
        <w:pStyle w:val="StandardWeb"/>
        <w:rPr>
          <w:rFonts w:asciiTheme="minorHAnsi" w:hAnsiTheme="minorHAnsi" w:cstheme="minorHAnsi"/>
          <w:sz w:val="22"/>
          <w:szCs w:val="22"/>
          <w:lang w:val="fr-CH"/>
        </w:rPr>
      </w:pPr>
      <w:r w:rsidRPr="00FF173B">
        <w:rPr>
          <w:rFonts w:asciiTheme="minorHAnsi" w:hAnsiTheme="minorHAnsi" w:cstheme="minorHAnsi"/>
          <w:sz w:val="22"/>
          <w:szCs w:val="22"/>
          <w:lang w:val="fr-CH"/>
        </w:rPr>
        <w:t xml:space="preserve">Ustensiles de test de </w:t>
      </w:r>
      <w:r>
        <w:rPr>
          <w:rFonts w:asciiTheme="minorHAnsi" w:hAnsiTheme="minorHAnsi" w:cstheme="minorHAnsi"/>
          <w:sz w:val="22"/>
          <w:szCs w:val="22"/>
          <w:lang w:val="fr-CH"/>
        </w:rPr>
        <w:t>Mammite</w:t>
      </w:r>
      <w:r w:rsidRPr="00FF173B">
        <w:rPr>
          <w:rFonts w:asciiTheme="minorHAnsi" w:hAnsiTheme="minorHAnsi" w:cstheme="minorHAnsi"/>
          <w:sz w:val="22"/>
          <w:szCs w:val="22"/>
          <w:lang w:val="fr-CH"/>
        </w:rPr>
        <w:t>, produit de nettoyage acide, produit de nettoyage alcalin, savon, tablier et brosses.</w:t>
      </w:r>
    </w:p>
    <w:p w14:paraId="1647C648" w14:textId="77777777" w:rsidR="0033669F" w:rsidRPr="00EB0B35" w:rsidRDefault="0033669F" w:rsidP="0033669F">
      <w:pPr>
        <w:tabs>
          <w:tab w:val="left" w:pos="5102"/>
        </w:tabs>
        <w:ind w:left="426" w:hanging="426"/>
        <w:rPr>
          <w:bCs/>
          <w:color w:val="00B050"/>
          <w:sz w:val="22"/>
          <w:lang w:val="fr-CH"/>
        </w:rPr>
      </w:pPr>
    </w:p>
    <w:p w14:paraId="42103B43" w14:textId="7621757A" w:rsidR="0033669F" w:rsidRDefault="0033669F">
      <w:pPr>
        <w:overflowPunct/>
        <w:autoSpaceDE/>
        <w:autoSpaceDN/>
        <w:adjustRightInd/>
        <w:spacing w:after="0"/>
        <w:textAlignment w:val="auto"/>
        <w:rPr>
          <w:bCs/>
          <w:color w:val="00B050"/>
          <w:sz w:val="22"/>
          <w:lang w:val="fr-CH"/>
        </w:rPr>
      </w:pPr>
      <w:r>
        <w:rPr>
          <w:bCs/>
          <w:color w:val="00B050"/>
          <w:sz w:val="22"/>
          <w:lang w:val="fr-CH"/>
        </w:rPr>
        <w:br w:type="page"/>
      </w:r>
    </w:p>
    <w:p w14:paraId="57D6F6CE" w14:textId="1A6BEEEC" w:rsidR="0033669F" w:rsidRPr="005401AD" w:rsidRDefault="0033669F" w:rsidP="0033669F">
      <w:pPr>
        <w:pStyle w:val="berschrift1"/>
        <w:rPr>
          <w:sz w:val="24"/>
          <w:szCs w:val="24"/>
          <w:lang w:val="fr-CH"/>
        </w:rPr>
      </w:pPr>
      <w:bookmarkStart w:id="71" w:name="_Toc191470986"/>
      <w:r w:rsidRPr="00683F49">
        <w:rPr>
          <w:sz w:val="24"/>
          <w:szCs w:val="24"/>
          <w:lang w:val="fr-CH"/>
        </w:rPr>
        <w:lastRenderedPageBreak/>
        <w:t xml:space="preserve">Sujet </w:t>
      </w:r>
      <w:r w:rsidR="004E796C">
        <w:rPr>
          <w:sz w:val="24"/>
          <w:szCs w:val="24"/>
          <w:lang w:val="fr-CH"/>
        </w:rPr>
        <w:t>500</w:t>
      </w:r>
      <w:r w:rsidRPr="00683F49">
        <w:rPr>
          <w:sz w:val="24"/>
          <w:szCs w:val="24"/>
          <w:lang w:val="fr-CH"/>
        </w:rPr>
        <w:t> : Observer les chevaux et évaluez l’écurie</w:t>
      </w:r>
      <w:bookmarkEnd w:id="71"/>
    </w:p>
    <w:p w14:paraId="6CC72EA6" w14:textId="77777777" w:rsidR="0033669F" w:rsidRPr="005401AD" w:rsidRDefault="0033669F" w:rsidP="0033669F">
      <w:pPr>
        <w:tabs>
          <w:tab w:val="left" w:pos="561"/>
          <w:tab w:val="left" w:pos="5102"/>
        </w:tabs>
        <w:rPr>
          <w:bCs/>
          <w:sz w:val="22"/>
          <w:lang w:val="fr-CH"/>
        </w:rPr>
      </w:pPr>
      <w:r w:rsidRPr="005401AD">
        <w:rPr>
          <w:bCs/>
          <w:sz w:val="22"/>
          <w:lang w:val="fr-CH"/>
        </w:rPr>
        <w:t>Vous vous trouvez dans l'écurie ou dans l'aire d'exercice et vous observez les chevaux ainsi que leurs conditions d’élevage.</w:t>
      </w:r>
    </w:p>
    <w:p w14:paraId="30559323" w14:textId="77777777" w:rsidR="0033669F" w:rsidRPr="005401AD" w:rsidRDefault="0033669F" w:rsidP="0033669F">
      <w:pPr>
        <w:tabs>
          <w:tab w:val="left" w:pos="561"/>
          <w:tab w:val="left" w:pos="5102"/>
        </w:tabs>
        <w:ind w:left="567" w:hanging="567"/>
        <w:rPr>
          <w:bCs/>
          <w:sz w:val="22"/>
          <w:lang w:val="fr-CH"/>
        </w:rPr>
      </w:pPr>
      <w:r w:rsidRPr="005401AD">
        <w:rPr>
          <w:bCs/>
          <w:sz w:val="22"/>
          <w:lang w:val="fr-CH"/>
        </w:rPr>
        <w:t>a)</w:t>
      </w:r>
      <w:r w:rsidRPr="005401AD">
        <w:rPr>
          <w:bCs/>
          <w:sz w:val="22"/>
          <w:lang w:val="fr-CH"/>
        </w:rPr>
        <w:tab/>
        <w:t xml:space="preserve">Expliquez vos observations pour évaluer le bien-être ou l'éventuel mal-être des chevaux. </w:t>
      </w:r>
    </w:p>
    <w:p w14:paraId="5DFA70DE" w14:textId="77777777" w:rsidR="0033669F" w:rsidRPr="005401AD" w:rsidRDefault="0033669F" w:rsidP="0033669F">
      <w:pPr>
        <w:tabs>
          <w:tab w:val="left" w:pos="561"/>
          <w:tab w:val="left" w:pos="5102"/>
        </w:tabs>
        <w:ind w:left="567" w:hanging="567"/>
        <w:rPr>
          <w:bCs/>
          <w:sz w:val="22"/>
          <w:lang w:val="fr-CH"/>
        </w:rPr>
      </w:pPr>
      <w:r w:rsidRPr="005401AD">
        <w:rPr>
          <w:bCs/>
          <w:sz w:val="22"/>
          <w:lang w:val="fr-CH"/>
        </w:rPr>
        <w:t>b)</w:t>
      </w:r>
      <w:r w:rsidRPr="005401AD">
        <w:rPr>
          <w:bCs/>
          <w:sz w:val="22"/>
          <w:lang w:val="fr-CH"/>
        </w:rPr>
        <w:tab/>
        <w:t xml:space="preserve">Evaluez l'écurie ainsi que la taille et l'aménagement de l'espace </w:t>
      </w:r>
      <w:r>
        <w:rPr>
          <w:bCs/>
          <w:sz w:val="22"/>
          <w:lang w:val="fr-CH"/>
        </w:rPr>
        <w:t xml:space="preserve">ainsi que la nature du sol </w:t>
      </w:r>
      <w:r w:rsidRPr="005401AD">
        <w:rPr>
          <w:bCs/>
          <w:sz w:val="22"/>
          <w:lang w:val="fr-CH"/>
        </w:rPr>
        <w:t>dans lequel se trouvent les chevaux.</w:t>
      </w:r>
    </w:p>
    <w:p w14:paraId="6BC8D59A" w14:textId="77777777" w:rsidR="0033669F" w:rsidRPr="005401AD" w:rsidRDefault="0033669F" w:rsidP="0033669F">
      <w:pPr>
        <w:tabs>
          <w:tab w:val="left" w:pos="561"/>
          <w:tab w:val="left" w:pos="5102"/>
        </w:tabs>
        <w:ind w:left="567" w:hanging="567"/>
        <w:rPr>
          <w:bCs/>
          <w:sz w:val="22"/>
          <w:lang w:val="fr-CH"/>
        </w:rPr>
      </w:pPr>
      <w:r w:rsidRPr="005401AD">
        <w:rPr>
          <w:bCs/>
          <w:sz w:val="22"/>
          <w:lang w:val="fr-CH"/>
        </w:rPr>
        <w:t>c)</w:t>
      </w:r>
      <w:r w:rsidRPr="005401AD">
        <w:rPr>
          <w:bCs/>
          <w:sz w:val="22"/>
          <w:lang w:val="fr-CH"/>
        </w:rPr>
        <w:tab/>
      </w:r>
      <w:r>
        <w:rPr>
          <w:bCs/>
          <w:sz w:val="22"/>
          <w:lang w:val="fr-CH"/>
        </w:rPr>
        <w:t>P</w:t>
      </w:r>
      <w:r w:rsidRPr="005401AD">
        <w:rPr>
          <w:bCs/>
          <w:sz w:val="22"/>
          <w:lang w:val="fr-CH"/>
        </w:rPr>
        <w:t>roposez d</w:t>
      </w:r>
      <w:r>
        <w:rPr>
          <w:bCs/>
          <w:sz w:val="22"/>
          <w:lang w:val="fr-CH"/>
        </w:rPr>
        <w:t>’éventuelles</w:t>
      </w:r>
      <w:r w:rsidRPr="005401AD">
        <w:rPr>
          <w:bCs/>
          <w:sz w:val="22"/>
          <w:lang w:val="fr-CH"/>
        </w:rPr>
        <w:t xml:space="preserve"> mesures pour améliorer le bien-être des animaux et le climat de l'écurie. </w:t>
      </w:r>
    </w:p>
    <w:p w14:paraId="12B776CD" w14:textId="77777777" w:rsidR="0033669F" w:rsidRPr="00B84151" w:rsidRDefault="0033669F" w:rsidP="0033669F">
      <w:pPr>
        <w:tabs>
          <w:tab w:val="left" w:pos="561"/>
          <w:tab w:val="left" w:pos="5102"/>
        </w:tabs>
        <w:rPr>
          <w:b/>
          <w:sz w:val="22"/>
          <w:lang w:val="fr-CH"/>
        </w:rPr>
      </w:pPr>
    </w:p>
    <w:p w14:paraId="235541B5" w14:textId="77777777" w:rsidR="0033669F" w:rsidRPr="00B84151" w:rsidRDefault="0033669F" w:rsidP="0033669F">
      <w:pPr>
        <w:tabs>
          <w:tab w:val="left" w:pos="561"/>
          <w:tab w:val="left" w:pos="5102"/>
        </w:tabs>
        <w:rPr>
          <w:b/>
          <w:sz w:val="22"/>
          <w:lang w:val="fr-CH"/>
        </w:rPr>
      </w:pPr>
      <w:r>
        <w:rPr>
          <w:b/>
          <w:sz w:val="22"/>
          <w:lang w:val="fr-CH"/>
        </w:rPr>
        <w:t>Ressources</w:t>
      </w:r>
    </w:p>
    <w:p w14:paraId="18C68F2E" w14:textId="77777777" w:rsidR="0033669F" w:rsidRPr="005401AD" w:rsidRDefault="0033669F" w:rsidP="0033669F">
      <w:pPr>
        <w:tabs>
          <w:tab w:val="left" w:pos="561"/>
          <w:tab w:val="left" w:pos="5102"/>
        </w:tabs>
        <w:rPr>
          <w:bCs/>
          <w:sz w:val="22"/>
          <w:lang w:val="fr-CH"/>
        </w:rPr>
      </w:pPr>
      <w:r w:rsidRPr="005401AD">
        <w:rPr>
          <w:bCs/>
          <w:sz w:val="22"/>
          <w:lang w:val="fr-CH"/>
        </w:rPr>
        <w:t>Le plan de l'écurie avec les dimensions (et le croquis du parcours) doit être mis à disposition (propriétaire du cheval).</w:t>
      </w:r>
    </w:p>
    <w:p w14:paraId="146F83B2" w14:textId="77777777" w:rsidR="0033669F" w:rsidRPr="005401AD" w:rsidRDefault="0033669F" w:rsidP="0033669F">
      <w:pPr>
        <w:tabs>
          <w:tab w:val="left" w:pos="561"/>
          <w:tab w:val="left" w:pos="5102"/>
        </w:tabs>
        <w:rPr>
          <w:bCs/>
          <w:sz w:val="22"/>
          <w:lang w:val="fr-CH"/>
        </w:rPr>
      </w:pPr>
      <w:r w:rsidRPr="005401AD">
        <w:rPr>
          <w:bCs/>
          <w:sz w:val="22"/>
          <w:lang w:val="fr-CH"/>
        </w:rPr>
        <w:t>Pour l'examen, il est possible de simuler sciemment une erreur de détention.</w:t>
      </w:r>
    </w:p>
    <w:p w14:paraId="151C0F0B" w14:textId="77777777" w:rsidR="0033669F" w:rsidRPr="00B84151" w:rsidRDefault="0033669F" w:rsidP="0033669F">
      <w:pPr>
        <w:tabs>
          <w:tab w:val="left" w:pos="561"/>
          <w:tab w:val="left" w:pos="5102"/>
        </w:tabs>
        <w:rPr>
          <w:b/>
          <w:sz w:val="22"/>
          <w:lang w:val="fr-CH"/>
        </w:rPr>
      </w:pPr>
    </w:p>
    <w:p w14:paraId="47A3907D" w14:textId="77777777" w:rsidR="0033669F" w:rsidRDefault="0033669F" w:rsidP="0033669F">
      <w:pPr>
        <w:tabs>
          <w:tab w:val="left" w:pos="561"/>
          <w:tab w:val="left" w:pos="5102"/>
        </w:tabs>
        <w:ind w:left="567" w:hanging="567"/>
        <w:rPr>
          <w:b/>
          <w:sz w:val="22"/>
          <w:lang w:val="fr-CH"/>
        </w:rPr>
      </w:pPr>
    </w:p>
    <w:p w14:paraId="68EADC08" w14:textId="77777777" w:rsidR="0033669F" w:rsidRDefault="0033669F" w:rsidP="0033669F">
      <w:pPr>
        <w:overflowPunct/>
        <w:autoSpaceDE/>
        <w:autoSpaceDN/>
        <w:adjustRightInd/>
        <w:spacing w:after="0"/>
        <w:textAlignment w:val="auto"/>
        <w:rPr>
          <w:b/>
          <w:sz w:val="22"/>
          <w:lang w:val="fr-CH"/>
        </w:rPr>
      </w:pPr>
      <w:r>
        <w:rPr>
          <w:b/>
          <w:sz w:val="22"/>
          <w:lang w:val="fr-CH"/>
        </w:rPr>
        <w:br w:type="page"/>
      </w:r>
    </w:p>
    <w:p w14:paraId="578D65BB" w14:textId="3B1C6C47" w:rsidR="0033669F" w:rsidRPr="00683F49" w:rsidRDefault="0033669F" w:rsidP="0033669F">
      <w:pPr>
        <w:pStyle w:val="berschrift1"/>
        <w:rPr>
          <w:sz w:val="24"/>
          <w:szCs w:val="24"/>
          <w:lang w:val="fr-CH"/>
        </w:rPr>
      </w:pPr>
      <w:bookmarkStart w:id="72" w:name="_Toc191470987"/>
      <w:r w:rsidRPr="00683F49">
        <w:rPr>
          <w:sz w:val="24"/>
          <w:szCs w:val="24"/>
          <w:lang w:val="fr-CH"/>
        </w:rPr>
        <w:lastRenderedPageBreak/>
        <w:t xml:space="preserve">Sujet </w:t>
      </w:r>
      <w:r w:rsidR="004E796C">
        <w:rPr>
          <w:sz w:val="24"/>
          <w:szCs w:val="24"/>
          <w:lang w:val="fr-CH"/>
        </w:rPr>
        <w:t>501</w:t>
      </w:r>
      <w:r w:rsidRPr="00683F49">
        <w:rPr>
          <w:sz w:val="24"/>
          <w:szCs w:val="24"/>
          <w:lang w:val="fr-CH"/>
        </w:rPr>
        <w:t xml:space="preserve"> : Parties du corps et signes de maladie chez le cheval</w:t>
      </w:r>
      <w:bookmarkEnd w:id="72"/>
    </w:p>
    <w:p w14:paraId="6684ACF2" w14:textId="77777777" w:rsidR="0033669F" w:rsidRPr="00525951" w:rsidRDefault="0033669F" w:rsidP="0033669F">
      <w:pPr>
        <w:tabs>
          <w:tab w:val="left" w:pos="561"/>
          <w:tab w:val="left" w:pos="5102"/>
        </w:tabs>
        <w:ind w:left="567" w:hanging="567"/>
        <w:rPr>
          <w:bCs/>
          <w:sz w:val="22"/>
          <w:lang w:val="fr-CH"/>
        </w:rPr>
      </w:pPr>
      <w:r w:rsidRPr="00525951">
        <w:rPr>
          <w:bCs/>
          <w:sz w:val="22"/>
          <w:lang w:val="fr-CH"/>
        </w:rPr>
        <w:t>Évaluez l'état de santé d'un cheval choisi.</w:t>
      </w:r>
    </w:p>
    <w:p w14:paraId="0AEB9CFB" w14:textId="77777777" w:rsidR="0033669F" w:rsidRDefault="0033669F" w:rsidP="0033669F">
      <w:pPr>
        <w:pStyle w:val="Listenabsatz"/>
        <w:numPr>
          <w:ilvl w:val="0"/>
          <w:numId w:val="129"/>
        </w:numPr>
        <w:tabs>
          <w:tab w:val="left" w:pos="561"/>
          <w:tab w:val="left" w:pos="5102"/>
        </w:tabs>
        <w:ind w:hanging="578"/>
        <w:contextualSpacing w:val="0"/>
        <w:rPr>
          <w:bCs/>
          <w:sz w:val="22"/>
          <w:lang w:val="fr-CH"/>
        </w:rPr>
      </w:pPr>
      <w:r w:rsidRPr="00525951">
        <w:rPr>
          <w:bCs/>
          <w:sz w:val="22"/>
          <w:lang w:val="fr-CH"/>
        </w:rPr>
        <w:t>Mettez un licol au cheval et attachez-le à un endroit approprié.</w:t>
      </w:r>
    </w:p>
    <w:p w14:paraId="0BF1ED3A" w14:textId="77777777" w:rsidR="0033669F" w:rsidRDefault="0033669F" w:rsidP="0033669F">
      <w:pPr>
        <w:pStyle w:val="Listenabsatz"/>
        <w:numPr>
          <w:ilvl w:val="0"/>
          <w:numId w:val="129"/>
        </w:numPr>
        <w:tabs>
          <w:tab w:val="left" w:pos="561"/>
          <w:tab w:val="left" w:pos="5102"/>
        </w:tabs>
        <w:ind w:hanging="578"/>
        <w:contextualSpacing w:val="0"/>
        <w:rPr>
          <w:bCs/>
          <w:sz w:val="22"/>
          <w:lang w:val="fr-CH"/>
        </w:rPr>
      </w:pPr>
      <w:r w:rsidRPr="00525951">
        <w:rPr>
          <w:bCs/>
          <w:sz w:val="22"/>
          <w:lang w:val="fr-CH"/>
        </w:rPr>
        <w:t>Examinez la santé du cheval et expliquez les caractéristiques d'un cheval en bonne santé.</w:t>
      </w:r>
    </w:p>
    <w:p w14:paraId="5B268BB5" w14:textId="77777777" w:rsidR="0033669F" w:rsidRPr="00525951" w:rsidRDefault="0033669F" w:rsidP="0033669F">
      <w:pPr>
        <w:pStyle w:val="Listenabsatz"/>
        <w:numPr>
          <w:ilvl w:val="0"/>
          <w:numId w:val="129"/>
        </w:numPr>
        <w:tabs>
          <w:tab w:val="left" w:pos="561"/>
          <w:tab w:val="left" w:pos="5102"/>
        </w:tabs>
        <w:ind w:hanging="578"/>
        <w:contextualSpacing w:val="0"/>
        <w:rPr>
          <w:bCs/>
          <w:sz w:val="22"/>
          <w:lang w:val="fr-CH"/>
        </w:rPr>
      </w:pPr>
      <w:r w:rsidRPr="00525951">
        <w:rPr>
          <w:bCs/>
          <w:sz w:val="22"/>
          <w:lang w:val="fr-CH"/>
        </w:rPr>
        <w:t>Montrez les principales parties du corps du cheval qui sont centrales pour une longue durée de vie.</w:t>
      </w:r>
    </w:p>
    <w:p w14:paraId="70CA7D16" w14:textId="77777777" w:rsidR="0033669F" w:rsidRPr="00587398" w:rsidRDefault="0033669F" w:rsidP="0033669F">
      <w:pPr>
        <w:tabs>
          <w:tab w:val="left" w:pos="561"/>
          <w:tab w:val="left" w:pos="5102"/>
        </w:tabs>
        <w:ind w:left="567" w:hanging="567"/>
        <w:rPr>
          <w:b/>
          <w:sz w:val="22"/>
          <w:lang w:val="fr-CH"/>
        </w:rPr>
      </w:pPr>
    </w:p>
    <w:p w14:paraId="232DA922" w14:textId="77777777" w:rsidR="0033669F" w:rsidRPr="00587398" w:rsidRDefault="0033669F" w:rsidP="0033669F">
      <w:pPr>
        <w:tabs>
          <w:tab w:val="left" w:pos="561"/>
          <w:tab w:val="left" w:pos="5102"/>
        </w:tabs>
        <w:ind w:left="567" w:hanging="567"/>
        <w:rPr>
          <w:b/>
          <w:sz w:val="22"/>
          <w:lang w:val="fr-CH"/>
        </w:rPr>
      </w:pPr>
      <w:r>
        <w:rPr>
          <w:b/>
          <w:sz w:val="22"/>
          <w:lang w:val="fr-CH"/>
        </w:rPr>
        <w:t>Ressources</w:t>
      </w:r>
    </w:p>
    <w:p w14:paraId="29BE45CF" w14:textId="77777777" w:rsidR="0033669F" w:rsidRPr="00525951" w:rsidRDefault="0033669F" w:rsidP="0033669F">
      <w:pPr>
        <w:tabs>
          <w:tab w:val="left" w:pos="561"/>
          <w:tab w:val="left" w:pos="5102"/>
        </w:tabs>
        <w:ind w:left="567" w:hanging="567"/>
        <w:rPr>
          <w:bCs/>
          <w:sz w:val="22"/>
          <w:lang w:val="fr-CH"/>
        </w:rPr>
      </w:pPr>
      <w:r w:rsidRPr="00525951">
        <w:rPr>
          <w:bCs/>
          <w:sz w:val="22"/>
          <w:lang w:val="fr-CH"/>
        </w:rPr>
        <w:t>Un ou plusieurs chevaux, afin que le/la candidat(e) puisse choisir</w:t>
      </w:r>
    </w:p>
    <w:p w14:paraId="0388E27B" w14:textId="77777777" w:rsidR="0033669F" w:rsidRPr="00525951" w:rsidRDefault="0033669F" w:rsidP="0033669F">
      <w:pPr>
        <w:tabs>
          <w:tab w:val="left" w:pos="561"/>
          <w:tab w:val="left" w:pos="5102"/>
        </w:tabs>
        <w:ind w:left="567" w:hanging="567"/>
        <w:rPr>
          <w:bCs/>
          <w:sz w:val="22"/>
          <w:lang w:val="fr-CH"/>
        </w:rPr>
      </w:pPr>
      <w:r w:rsidRPr="00525951">
        <w:rPr>
          <w:bCs/>
          <w:sz w:val="22"/>
          <w:lang w:val="fr-CH"/>
        </w:rPr>
        <w:t>Thermomètre</w:t>
      </w:r>
    </w:p>
    <w:p w14:paraId="356538B7" w14:textId="77777777" w:rsidR="0033669F" w:rsidRPr="00525951" w:rsidRDefault="0033669F" w:rsidP="0033669F">
      <w:pPr>
        <w:tabs>
          <w:tab w:val="left" w:pos="561"/>
          <w:tab w:val="left" w:pos="5102"/>
        </w:tabs>
        <w:ind w:left="567" w:hanging="567"/>
        <w:rPr>
          <w:bCs/>
          <w:sz w:val="22"/>
          <w:lang w:val="fr-CH"/>
        </w:rPr>
      </w:pPr>
      <w:r w:rsidRPr="00525951">
        <w:rPr>
          <w:bCs/>
          <w:sz w:val="22"/>
          <w:lang w:val="fr-CH"/>
        </w:rPr>
        <w:t>Licol</w:t>
      </w:r>
    </w:p>
    <w:p w14:paraId="073D8885" w14:textId="77777777" w:rsidR="0033669F" w:rsidRPr="00525951" w:rsidRDefault="0033669F" w:rsidP="0033669F">
      <w:pPr>
        <w:tabs>
          <w:tab w:val="left" w:pos="561"/>
          <w:tab w:val="left" w:pos="5102"/>
        </w:tabs>
        <w:ind w:left="567" w:hanging="567"/>
        <w:rPr>
          <w:bCs/>
          <w:sz w:val="22"/>
          <w:lang w:val="fr-CH"/>
        </w:rPr>
      </w:pPr>
      <w:r w:rsidRPr="00525951">
        <w:rPr>
          <w:bCs/>
          <w:sz w:val="22"/>
          <w:lang w:val="fr-CH"/>
        </w:rPr>
        <w:t xml:space="preserve">Place d'attache </w:t>
      </w:r>
      <w:r>
        <w:rPr>
          <w:bCs/>
          <w:sz w:val="22"/>
          <w:lang w:val="fr-CH"/>
        </w:rPr>
        <w:t xml:space="preserve">adaptée </w:t>
      </w:r>
      <w:r w:rsidRPr="00525951">
        <w:rPr>
          <w:bCs/>
          <w:sz w:val="22"/>
          <w:lang w:val="fr-CH"/>
        </w:rPr>
        <w:t>pour le cheval</w:t>
      </w:r>
    </w:p>
    <w:p w14:paraId="5EAB0718" w14:textId="77777777" w:rsidR="0033669F" w:rsidRPr="00587398" w:rsidRDefault="0033669F" w:rsidP="0033669F">
      <w:pPr>
        <w:tabs>
          <w:tab w:val="left" w:pos="561"/>
          <w:tab w:val="left" w:pos="5102"/>
        </w:tabs>
        <w:rPr>
          <w:b/>
          <w:sz w:val="22"/>
          <w:lang w:val="fr-CH"/>
        </w:rPr>
      </w:pPr>
    </w:p>
    <w:p w14:paraId="217DB162" w14:textId="77777777" w:rsidR="0033669F" w:rsidRDefault="0033669F" w:rsidP="0033669F">
      <w:pPr>
        <w:tabs>
          <w:tab w:val="left" w:pos="561"/>
          <w:tab w:val="left" w:pos="5102"/>
        </w:tabs>
        <w:ind w:left="567" w:hanging="567"/>
        <w:rPr>
          <w:b/>
          <w:sz w:val="22"/>
          <w:lang w:val="fr-CH"/>
        </w:rPr>
      </w:pPr>
    </w:p>
    <w:p w14:paraId="6E0AC774" w14:textId="77777777" w:rsidR="0033669F" w:rsidRDefault="0033669F" w:rsidP="0033669F">
      <w:pPr>
        <w:overflowPunct/>
        <w:autoSpaceDE/>
        <w:autoSpaceDN/>
        <w:adjustRightInd/>
        <w:spacing w:after="0"/>
        <w:textAlignment w:val="auto"/>
        <w:rPr>
          <w:b/>
          <w:sz w:val="22"/>
          <w:lang w:val="fr-CH"/>
        </w:rPr>
      </w:pPr>
      <w:r>
        <w:rPr>
          <w:b/>
          <w:sz w:val="22"/>
          <w:lang w:val="fr-CH"/>
        </w:rPr>
        <w:br w:type="page"/>
      </w:r>
    </w:p>
    <w:p w14:paraId="3B5FEA86" w14:textId="488A8837" w:rsidR="0033669F" w:rsidRPr="00683F49" w:rsidRDefault="0033669F" w:rsidP="0033669F">
      <w:pPr>
        <w:pStyle w:val="berschrift1"/>
        <w:rPr>
          <w:sz w:val="24"/>
          <w:szCs w:val="24"/>
          <w:lang w:val="fr-CH"/>
        </w:rPr>
      </w:pPr>
      <w:bookmarkStart w:id="73" w:name="_Toc191470988"/>
      <w:r w:rsidRPr="00683F49">
        <w:rPr>
          <w:sz w:val="24"/>
          <w:szCs w:val="24"/>
          <w:lang w:val="fr-CH"/>
        </w:rPr>
        <w:lastRenderedPageBreak/>
        <w:t xml:space="preserve">Sujet </w:t>
      </w:r>
      <w:r w:rsidR="004E796C">
        <w:rPr>
          <w:sz w:val="24"/>
          <w:szCs w:val="24"/>
          <w:lang w:val="fr-CH"/>
        </w:rPr>
        <w:t>503</w:t>
      </w:r>
      <w:r w:rsidRPr="00683F49">
        <w:rPr>
          <w:sz w:val="24"/>
          <w:szCs w:val="24"/>
          <w:lang w:val="fr-CH"/>
        </w:rPr>
        <w:t xml:space="preserve"> : Préparation d'une ration pour l'alimentation estivale des chevaux</w:t>
      </w:r>
      <w:bookmarkEnd w:id="73"/>
    </w:p>
    <w:p w14:paraId="69B4E8F3" w14:textId="77777777" w:rsidR="0033669F" w:rsidRPr="00EB0B35" w:rsidRDefault="0033669F" w:rsidP="0033669F">
      <w:pPr>
        <w:tabs>
          <w:tab w:val="left" w:pos="0"/>
          <w:tab w:val="left" w:pos="5102"/>
        </w:tabs>
        <w:rPr>
          <w:bCs/>
          <w:sz w:val="22"/>
          <w:lang w:val="fr-CH"/>
        </w:rPr>
      </w:pPr>
      <w:r w:rsidRPr="00EB0B35">
        <w:rPr>
          <w:bCs/>
          <w:sz w:val="22"/>
          <w:lang w:val="fr-CH"/>
        </w:rPr>
        <w:t xml:space="preserve">Les chevaux reçoivent une ration partielle au pâturage. En complément, le troupeau reçoit une ration à l'écurie. </w:t>
      </w:r>
    </w:p>
    <w:p w14:paraId="5C599D0C" w14:textId="77777777" w:rsidR="0033669F" w:rsidRPr="00EB0B35" w:rsidRDefault="0033669F" w:rsidP="0033669F">
      <w:pPr>
        <w:tabs>
          <w:tab w:val="left" w:pos="561"/>
          <w:tab w:val="left" w:pos="5102"/>
        </w:tabs>
        <w:ind w:left="567" w:hanging="567"/>
        <w:rPr>
          <w:bCs/>
          <w:sz w:val="22"/>
          <w:lang w:val="fr-CH"/>
        </w:rPr>
      </w:pPr>
      <w:r w:rsidRPr="00EB0B35">
        <w:rPr>
          <w:bCs/>
          <w:sz w:val="22"/>
          <w:lang w:val="fr-CH"/>
        </w:rPr>
        <w:t>a)</w:t>
      </w:r>
      <w:r w:rsidRPr="00EB0B35">
        <w:rPr>
          <w:bCs/>
          <w:sz w:val="22"/>
          <w:lang w:val="fr-CH"/>
        </w:rPr>
        <w:tab/>
        <w:t xml:space="preserve">Préparez une ration complémentaire d'un jour pour les chevaux concernés. Prélevez le fourrage dans le lieu de stockage, préparez-le et mettez-le à disposition des chevaux. </w:t>
      </w:r>
    </w:p>
    <w:p w14:paraId="74EACF57" w14:textId="77777777" w:rsidR="0033669F" w:rsidRPr="00EB0B35" w:rsidRDefault="0033669F" w:rsidP="0033669F">
      <w:pPr>
        <w:tabs>
          <w:tab w:val="left" w:pos="561"/>
          <w:tab w:val="left" w:pos="5102"/>
        </w:tabs>
        <w:ind w:left="567" w:hanging="567"/>
        <w:rPr>
          <w:bCs/>
          <w:sz w:val="22"/>
          <w:lang w:val="fr-CH"/>
        </w:rPr>
      </w:pPr>
      <w:r w:rsidRPr="00EB0B35">
        <w:rPr>
          <w:bCs/>
          <w:sz w:val="22"/>
          <w:lang w:val="fr-CH"/>
        </w:rPr>
        <w:t>b)</w:t>
      </w:r>
      <w:r w:rsidRPr="00EB0B35">
        <w:rPr>
          <w:bCs/>
          <w:sz w:val="22"/>
          <w:lang w:val="fr-CH"/>
        </w:rPr>
        <w:tab/>
        <w:t>Expliquez la procédure et les particularités de l'exploitation d'apprentissage.</w:t>
      </w:r>
    </w:p>
    <w:p w14:paraId="6F2131B7" w14:textId="77777777" w:rsidR="0033669F" w:rsidRPr="00016FBB" w:rsidRDefault="0033669F" w:rsidP="0033669F">
      <w:pPr>
        <w:tabs>
          <w:tab w:val="left" w:pos="561"/>
          <w:tab w:val="left" w:pos="5102"/>
        </w:tabs>
        <w:rPr>
          <w:b/>
          <w:sz w:val="22"/>
          <w:lang w:val="fr-CH"/>
        </w:rPr>
      </w:pPr>
    </w:p>
    <w:p w14:paraId="47CC734B" w14:textId="0C1EF6AE" w:rsidR="0033669F" w:rsidRPr="00B3464C" w:rsidRDefault="0033669F" w:rsidP="0033669F">
      <w:pPr>
        <w:pStyle w:val="berschrift1"/>
        <w:rPr>
          <w:sz w:val="24"/>
          <w:szCs w:val="24"/>
          <w:lang w:val="fr-CH"/>
        </w:rPr>
      </w:pPr>
      <w:r>
        <w:rPr>
          <w:color w:val="00B050"/>
          <w:sz w:val="22"/>
          <w:lang w:val="fr-CH"/>
        </w:rPr>
        <w:br w:type="page"/>
      </w:r>
      <w:bookmarkStart w:id="74" w:name="_Toc191470989"/>
      <w:r w:rsidRPr="00B3464C">
        <w:rPr>
          <w:sz w:val="24"/>
          <w:szCs w:val="24"/>
          <w:lang w:val="fr-CH"/>
        </w:rPr>
        <w:lastRenderedPageBreak/>
        <w:t xml:space="preserve">Sujet </w:t>
      </w:r>
      <w:r w:rsidR="004E796C">
        <w:rPr>
          <w:sz w:val="24"/>
          <w:szCs w:val="24"/>
          <w:lang w:val="fr-CH"/>
        </w:rPr>
        <w:t>509</w:t>
      </w:r>
      <w:r w:rsidRPr="00B3464C">
        <w:rPr>
          <w:sz w:val="24"/>
          <w:szCs w:val="24"/>
          <w:lang w:val="fr-CH"/>
        </w:rPr>
        <w:t xml:space="preserve"> : Charger un cheval pour le transport</w:t>
      </w:r>
      <w:bookmarkEnd w:id="74"/>
    </w:p>
    <w:p w14:paraId="096FCDFB" w14:textId="77777777" w:rsidR="0033669F" w:rsidRPr="00B3464C" w:rsidRDefault="0033669F" w:rsidP="0033669F">
      <w:pPr>
        <w:tabs>
          <w:tab w:val="left" w:pos="561"/>
          <w:tab w:val="left" w:pos="5102"/>
        </w:tabs>
        <w:ind w:left="567" w:hanging="567"/>
        <w:rPr>
          <w:kern w:val="32"/>
          <w:sz w:val="22"/>
          <w:szCs w:val="22"/>
          <w:lang w:val="fr-CH"/>
        </w:rPr>
      </w:pPr>
      <w:r w:rsidRPr="00B3464C">
        <w:rPr>
          <w:kern w:val="32"/>
          <w:sz w:val="22"/>
          <w:szCs w:val="22"/>
          <w:lang w:val="fr-CH"/>
        </w:rPr>
        <w:t>Vous aidez un propriétaire à charger son cheval en toute sécurité et dans les règles de l'art.</w:t>
      </w:r>
    </w:p>
    <w:p w14:paraId="213DBF79" w14:textId="77777777" w:rsidR="0033669F" w:rsidRPr="00B3464C" w:rsidRDefault="0033669F" w:rsidP="0033669F">
      <w:pPr>
        <w:pStyle w:val="Listenabsatz"/>
        <w:numPr>
          <w:ilvl w:val="0"/>
          <w:numId w:val="131"/>
        </w:numPr>
        <w:tabs>
          <w:tab w:val="left" w:pos="561"/>
          <w:tab w:val="left" w:pos="5102"/>
        </w:tabs>
        <w:ind w:hanging="578"/>
        <w:contextualSpacing w:val="0"/>
        <w:rPr>
          <w:bCs/>
          <w:sz w:val="22"/>
          <w:lang w:val="fr-CH"/>
        </w:rPr>
      </w:pPr>
      <w:r w:rsidRPr="00B3464C">
        <w:rPr>
          <w:bCs/>
          <w:sz w:val="22"/>
          <w:lang w:val="fr-CH"/>
        </w:rPr>
        <w:t>Préparez la remorque du cheval pour le chargement</w:t>
      </w:r>
      <w:r>
        <w:rPr>
          <w:bCs/>
          <w:sz w:val="22"/>
          <w:lang w:val="fr-CH"/>
        </w:rPr>
        <w:t xml:space="preserve"> e</w:t>
      </w:r>
      <w:r w:rsidRPr="00E759EF">
        <w:rPr>
          <w:bCs/>
          <w:sz w:val="22"/>
          <w:lang w:val="fr-CH"/>
        </w:rPr>
        <w:t>t vérifiez toutes les règles de circulation routière nécessaires</w:t>
      </w:r>
      <w:r w:rsidRPr="00B3464C">
        <w:rPr>
          <w:bCs/>
          <w:sz w:val="22"/>
          <w:lang w:val="fr-CH"/>
        </w:rPr>
        <w:t>.</w:t>
      </w:r>
    </w:p>
    <w:p w14:paraId="58E73BA7" w14:textId="77777777" w:rsidR="0033669F" w:rsidRPr="00B3464C" w:rsidRDefault="0033669F" w:rsidP="0033669F">
      <w:pPr>
        <w:pStyle w:val="Listenabsatz"/>
        <w:numPr>
          <w:ilvl w:val="0"/>
          <w:numId w:val="131"/>
        </w:numPr>
        <w:tabs>
          <w:tab w:val="left" w:pos="561"/>
          <w:tab w:val="left" w:pos="5102"/>
        </w:tabs>
        <w:ind w:hanging="578"/>
        <w:contextualSpacing w:val="0"/>
        <w:rPr>
          <w:bCs/>
          <w:sz w:val="22"/>
          <w:lang w:val="fr-CH"/>
        </w:rPr>
      </w:pPr>
      <w:r w:rsidRPr="00B3464C">
        <w:rPr>
          <w:bCs/>
          <w:sz w:val="22"/>
          <w:lang w:val="fr-CH"/>
        </w:rPr>
        <w:t>Chargez le cheval.</w:t>
      </w:r>
    </w:p>
    <w:p w14:paraId="39E86670" w14:textId="77777777" w:rsidR="0033669F" w:rsidRPr="00B3464C" w:rsidRDefault="0033669F" w:rsidP="0033669F">
      <w:pPr>
        <w:pStyle w:val="Listenabsatz"/>
        <w:numPr>
          <w:ilvl w:val="0"/>
          <w:numId w:val="131"/>
        </w:numPr>
        <w:tabs>
          <w:tab w:val="left" w:pos="561"/>
          <w:tab w:val="left" w:pos="5102"/>
        </w:tabs>
        <w:ind w:hanging="578"/>
        <w:contextualSpacing w:val="0"/>
        <w:rPr>
          <w:bCs/>
          <w:sz w:val="22"/>
          <w:lang w:val="fr-CH"/>
        </w:rPr>
      </w:pPr>
      <w:r w:rsidRPr="00E759EF">
        <w:rPr>
          <w:bCs/>
          <w:sz w:val="22"/>
          <w:lang w:val="fr-CH"/>
        </w:rPr>
        <w:t xml:space="preserve">Pourquoi les vans pour chevaux ne </w:t>
      </w:r>
      <w:r>
        <w:rPr>
          <w:bCs/>
          <w:sz w:val="22"/>
          <w:lang w:val="fr-CH"/>
        </w:rPr>
        <w:t>sont</w:t>
      </w:r>
      <w:r w:rsidRPr="00E759EF">
        <w:rPr>
          <w:bCs/>
          <w:sz w:val="22"/>
          <w:lang w:val="fr-CH"/>
        </w:rPr>
        <w:t xml:space="preserve">-ils pas, en règle générale, </w:t>
      </w:r>
      <w:r>
        <w:rPr>
          <w:bCs/>
          <w:sz w:val="22"/>
          <w:lang w:val="fr-CH"/>
        </w:rPr>
        <w:t xml:space="preserve">autorisés de </w:t>
      </w:r>
      <w:r w:rsidRPr="00E759EF">
        <w:rPr>
          <w:bCs/>
          <w:sz w:val="22"/>
          <w:lang w:val="fr-CH"/>
        </w:rPr>
        <w:t>transporter des animaux à onglons ? Quelles sont les différences légales ?</w:t>
      </w:r>
      <w:r w:rsidRPr="00B3464C">
        <w:rPr>
          <w:bCs/>
          <w:sz w:val="22"/>
          <w:lang w:val="fr-CH"/>
        </w:rPr>
        <w:t xml:space="preserve"> </w:t>
      </w:r>
    </w:p>
    <w:p w14:paraId="23AE9854" w14:textId="77777777" w:rsidR="0033669F" w:rsidRPr="00B509B5" w:rsidRDefault="0033669F" w:rsidP="0033669F">
      <w:pPr>
        <w:tabs>
          <w:tab w:val="left" w:pos="561"/>
          <w:tab w:val="left" w:pos="5102"/>
        </w:tabs>
        <w:ind w:left="567" w:hanging="567"/>
        <w:rPr>
          <w:b/>
          <w:bCs/>
          <w:kern w:val="32"/>
          <w:sz w:val="22"/>
          <w:szCs w:val="22"/>
          <w:lang w:val="fr-CH"/>
        </w:rPr>
      </w:pPr>
    </w:p>
    <w:p w14:paraId="7C16867C" w14:textId="77777777" w:rsidR="0033669F" w:rsidRPr="00B509B5" w:rsidRDefault="0033669F" w:rsidP="0033669F">
      <w:pPr>
        <w:tabs>
          <w:tab w:val="left" w:pos="561"/>
          <w:tab w:val="left" w:pos="5102"/>
        </w:tabs>
        <w:ind w:left="567" w:hanging="567"/>
        <w:rPr>
          <w:b/>
          <w:bCs/>
          <w:kern w:val="32"/>
          <w:sz w:val="22"/>
          <w:szCs w:val="22"/>
          <w:lang w:val="fr-CH"/>
        </w:rPr>
      </w:pPr>
      <w:r w:rsidRPr="00B509B5">
        <w:rPr>
          <w:b/>
          <w:bCs/>
          <w:kern w:val="32"/>
          <w:sz w:val="22"/>
          <w:szCs w:val="22"/>
          <w:lang w:val="fr-CH"/>
        </w:rPr>
        <w:t>Ressources</w:t>
      </w:r>
    </w:p>
    <w:p w14:paraId="07323731" w14:textId="77777777" w:rsidR="0033669F" w:rsidRDefault="0033669F" w:rsidP="0033669F">
      <w:pPr>
        <w:tabs>
          <w:tab w:val="left" w:pos="561"/>
          <w:tab w:val="left" w:pos="5102"/>
        </w:tabs>
        <w:ind w:left="567" w:hanging="567"/>
        <w:rPr>
          <w:kern w:val="32"/>
          <w:sz w:val="22"/>
          <w:szCs w:val="22"/>
          <w:lang w:val="fr-CH"/>
        </w:rPr>
      </w:pPr>
      <w:r w:rsidRPr="00B509B5">
        <w:rPr>
          <w:kern w:val="32"/>
          <w:sz w:val="22"/>
          <w:szCs w:val="22"/>
          <w:lang w:val="fr-CH"/>
        </w:rPr>
        <w:t>Véhicule pour chevaux</w:t>
      </w:r>
    </w:p>
    <w:p w14:paraId="2C7BF4E5" w14:textId="77777777" w:rsidR="0033669F" w:rsidRPr="00B509B5" w:rsidRDefault="0033669F" w:rsidP="0033669F">
      <w:pPr>
        <w:tabs>
          <w:tab w:val="left" w:pos="561"/>
          <w:tab w:val="left" w:pos="5102"/>
        </w:tabs>
        <w:ind w:left="567" w:hanging="567"/>
        <w:rPr>
          <w:kern w:val="32"/>
          <w:sz w:val="22"/>
          <w:szCs w:val="22"/>
          <w:lang w:val="fr-CH"/>
        </w:rPr>
      </w:pPr>
      <w:r w:rsidRPr="00806600">
        <w:rPr>
          <w:kern w:val="32"/>
          <w:sz w:val="22"/>
          <w:szCs w:val="22"/>
          <w:lang w:val="fr-CH"/>
        </w:rPr>
        <w:t>Aide de chargement : les experts peuvent être instruits et utilisés comme aide de chargement</w:t>
      </w:r>
    </w:p>
    <w:p w14:paraId="2A6EC178" w14:textId="77777777" w:rsidR="0033669F" w:rsidRPr="00B509B5" w:rsidRDefault="0033669F" w:rsidP="0033669F">
      <w:pPr>
        <w:tabs>
          <w:tab w:val="left" w:pos="561"/>
          <w:tab w:val="left" w:pos="5102"/>
        </w:tabs>
        <w:rPr>
          <w:b/>
          <w:bCs/>
          <w:kern w:val="32"/>
          <w:sz w:val="22"/>
          <w:szCs w:val="22"/>
          <w:lang w:val="fr-CH"/>
        </w:rPr>
      </w:pPr>
    </w:p>
    <w:p w14:paraId="151E3159" w14:textId="77777777" w:rsidR="0033669F" w:rsidRDefault="0033669F" w:rsidP="0033669F">
      <w:pPr>
        <w:tabs>
          <w:tab w:val="left" w:pos="561"/>
          <w:tab w:val="left" w:pos="5102"/>
        </w:tabs>
        <w:ind w:left="567" w:hanging="567"/>
        <w:rPr>
          <w:b/>
          <w:bCs/>
          <w:kern w:val="32"/>
          <w:sz w:val="24"/>
          <w:szCs w:val="28"/>
          <w:lang w:val="fr-CH"/>
        </w:rPr>
      </w:pPr>
    </w:p>
    <w:p w14:paraId="4257E412" w14:textId="77777777" w:rsidR="0033669F" w:rsidRDefault="0033669F" w:rsidP="0033669F">
      <w:pPr>
        <w:tabs>
          <w:tab w:val="left" w:pos="561"/>
          <w:tab w:val="left" w:pos="5102"/>
        </w:tabs>
        <w:ind w:left="567" w:hanging="567"/>
        <w:rPr>
          <w:b/>
          <w:bCs/>
          <w:kern w:val="32"/>
          <w:sz w:val="24"/>
          <w:szCs w:val="28"/>
          <w:lang w:val="fr-CH"/>
        </w:rPr>
      </w:pPr>
    </w:p>
    <w:p w14:paraId="7CA4C2ED" w14:textId="40DB34DD" w:rsidR="00844E4D" w:rsidRPr="00AC4A03" w:rsidRDefault="00844E4D" w:rsidP="00AC4A03">
      <w:pPr>
        <w:overflowPunct/>
        <w:autoSpaceDE/>
        <w:autoSpaceDN/>
        <w:adjustRightInd/>
        <w:spacing w:after="0"/>
        <w:textAlignment w:val="auto"/>
        <w:rPr>
          <w:b/>
          <w:bCs/>
          <w:kern w:val="32"/>
          <w:sz w:val="24"/>
          <w:szCs w:val="28"/>
          <w:lang w:val="fr-CH"/>
        </w:rPr>
      </w:pPr>
    </w:p>
    <w:sectPr w:rsidR="00844E4D" w:rsidRPr="00AC4A03" w:rsidSect="006C524A">
      <w:footerReference w:type="even" r:id="rId12"/>
      <w:footerReference w:type="default" r:id="rId13"/>
      <w:pgSz w:w="11907" w:h="16840" w:code="9"/>
      <w:pgMar w:top="1134" w:right="851"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6D13" w14:textId="77777777" w:rsidR="00A82616" w:rsidRDefault="00A82616">
      <w:r>
        <w:separator/>
      </w:r>
    </w:p>
  </w:endnote>
  <w:endnote w:type="continuationSeparator" w:id="0">
    <w:p w14:paraId="13A255DB" w14:textId="77777777" w:rsidR="00A82616" w:rsidRDefault="00A8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26B0" w14:textId="4A6EB6F0" w:rsidR="00CD5DA7" w:rsidRDefault="00CD5DA7" w:rsidP="0014655D">
    <w:pPr>
      <w:pStyle w:val="Fuzeile"/>
      <w:framePr w:wrap="around"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9474F4">
      <w:rPr>
        <w:rStyle w:val="Seitenzahl"/>
        <w:noProof/>
      </w:rPr>
      <w:t>36</w:t>
    </w:r>
    <w:r>
      <w:rPr>
        <w:rStyle w:val="Seitenzahl"/>
      </w:rPr>
      <w:fldChar w:fldCharType="end"/>
    </w:r>
  </w:p>
  <w:p w14:paraId="44BB339C" w14:textId="77777777" w:rsidR="00CD5DA7" w:rsidRDefault="00CD5D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8D29" w14:textId="77777777" w:rsidR="00CD5DA7" w:rsidRDefault="00CD5DA7" w:rsidP="0014655D">
    <w:pPr>
      <w:pStyle w:val="Fuzeile"/>
      <w:framePr w:wrap="around"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p w14:paraId="1250211C" w14:textId="77777777" w:rsidR="00CD5DA7" w:rsidRPr="00EF00C6" w:rsidRDefault="00CD5DA7" w:rsidP="00EF00C6">
    <w:pPr>
      <w:pStyle w:val="Fuzeile"/>
      <w:tabs>
        <w:tab w:val="clear" w:pos="4536"/>
        <w:tab w:val="clear" w:pos="9072"/>
        <w:tab w:val="right" w:pos="9639"/>
      </w:tabs>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474E" w14:textId="77777777" w:rsidR="00A82616" w:rsidRDefault="00A82616">
      <w:r>
        <w:separator/>
      </w:r>
    </w:p>
  </w:footnote>
  <w:footnote w:type="continuationSeparator" w:id="0">
    <w:p w14:paraId="0D9BB148" w14:textId="77777777" w:rsidR="00A82616" w:rsidRDefault="00A82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B45DF2"/>
    <w:lvl w:ilvl="0">
      <w:start w:val="1"/>
      <w:numFmt w:val="bullet"/>
      <w:pStyle w:val="Aufzhlungszeichen5"/>
      <w:lvlText w:val=""/>
      <w:lvlJc w:val="left"/>
      <w:pPr>
        <w:ind w:left="2486" w:hanging="360"/>
      </w:pPr>
      <w:rPr>
        <w:rFonts w:ascii="Wingdings" w:hAnsi="Wingdings" w:hint="default"/>
      </w:rPr>
    </w:lvl>
  </w:abstractNum>
  <w:abstractNum w:abstractNumId="1"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01886B67"/>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26211FA"/>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2C4355B"/>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3917C7F"/>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07295AB9"/>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7E501C7"/>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09B341B1"/>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A9E0D4F"/>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B2C5366"/>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0B9F0B1E"/>
    <w:multiLevelType w:val="hybridMultilevel"/>
    <w:tmpl w:val="DC204450"/>
    <w:lvl w:ilvl="0" w:tplc="08070017">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0DEE1398"/>
    <w:multiLevelType w:val="hybridMultilevel"/>
    <w:tmpl w:val="65A0032A"/>
    <w:lvl w:ilvl="0" w:tplc="B1B2A824">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08E3950"/>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09F5EFE"/>
    <w:multiLevelType w:val="multilevel"/>
    <w:tmpl w:val="0F3833C4"/>
    <w:lvl w:ilvl="0">
      <w:start w:val="1"/>
      <w:numFmt w:val="decimal"/>
      <w:pStyle w:val="berschrift1"/>
      <w:lvlText w:val="%1."/>
      <w:lvlJc w:val="left"/>
      <w:pPr>
        <w:tabs>
          <w:tab w:val="num" w:pos="851"/>
        </w:tabs>
        <w:ind w:left="851" w:hanging="851"/>
      </w:pPr>
      <w:rPr>
        <w:sz w:val="24"/>
        <w:szCs w:val="24"/>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7" w15:restartNumberingAfterBreak="0">
    <w:nsid w:val="11AB7FBD"/>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6E32AAA"/>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19087594"/>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19BA2F83"/>
    <w:multiLevelType w:val="hybridMultilevel"/>
    <w:tmpl w:val="65A0032A"/>
    <w:lvl w:ilvl="0" w:tplc="B1B2A824">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1BFA0F22"/>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1C6E569E"/>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1CDB4517"/>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1F6A6DD8"/>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20081310"/>
    <w:multiLevelType w:val="hybridMultilevel"/>
    <w:tmpl w:val="FED6F362"/>
    <w:lvl w:ilvl="0" w:tplc="FFFFFFFF">
      <w:start w:val="1"/>
      <w:numFmt w:val="lowerLetter"/>
      <w:lvlText w:val="%1)"/>
      <w:lvlJc w:val="left"/>
      <w:pPr>
        <w:ind w:left="360" w:hanging="360"/>
      </w:pPr>
      <w:rPr>
        <w:rFonts w:hint="default"/>
        <w:b w:val="0"/>
        <w:i w:val="0"/>
        <w:color w:val="auto"/>
        <w:u w:color="0070C0"/>
      </w:rPr>
    </w:lvl>
    <w:lvl w:ilvl="1" w:tplc="FFFFFFFF" w:tentative="1">
      <w:start w:val="1"/>
      <w:numFmt w:val="lowerLetter"/>
      <w:lvlText w:val="%2."/>
      <w:lvlJc w:val="left"/>
      <w:pPr>
        <w:ind w:left="-1113" w:hanging="360"/>
      </w:pPr>
    </w:lvl>
    <w:lvl w:ilvl="2" w:tplc="FFFFFFFF" w:tentative="1">
      <w:start w:val="1"/>
      <w:numFmt w:val="lowerRoman"/>
      <w:lvlText w:val="%3."/>
      <w:lvlJc w:val="right"/>
      <w:pPr>
        <w:ind w:left="-393" w:hanging="180"/>
      </w:pPr>
    </w:lvl>
    <w:lvl w:ilvl="3" w:tplc="FFFFFFFF" w:tentative="1">
      <w:start w:val="1"/>
      <w:numFmt w:val="decimal"/>
      <w:lvlText w:val="%4."/>
      <w:lvlJc w:val="left"/>
      <w:pPr>
        <w:ind w:left="327" w:hanging="360"/>
      </w:pPr>
    </w:lvl>
    <w:lvl w:ilvl="4" w:tplc="FFFFFFFF" w:tentative="1">
      <w:start w:val="1"/>
      <w:numFmt w:val="lowerLetter"/>
      <w:lvlText w:val="%5."/>
      <w:lvlJc w:val="left"/>
      <w:pPr>
        <w:ind w:left="1047" w:hanging="360"/>
      </w:pPr>
    </w:lvl>
    <w:lvl w:ilvl="5" w:tplc="FFFFFFFF" w:tentative="1">
      <w:start w:val="1"/>
      <w:numFmt w:val="lowerRoman"/>
      <w:lvlText w:val="%6."/>
      <w:lvlJc w:val="right"/>
      <w:pPr>
        <w:ind w:left="1767" w:hanging="180"/>
      </w:pPr>
    </w:lvl>
    <w:lvl w:ilvl="6" w:tplc="FFFFFFFF" w:tentative="1">
      <w:start w:val="1"/>
      <w:numFmt w:val="decimal"/>
      <w:lvlText w:val="%7."/>
      <w:lvlJc w:val="left"/>
      <w:pPr>
        <w:ind w:left="2487" w:hanging="360"/>
      </w:pPr>
    </w:lvl>
    <w:lvl w:ilvl="7" w:tplc="FFFFFFFF" w:tentative="1">
      <w:start w:val="1"/>
      <w:numFmt w:val="lowerLetter"/>
      <w:lvlText w:val="%8."/>
      <w:lvlJc w:val="left"/>
      <w:pPr>
        <w:ind w:left="3207" w:hanging="360"/>
      </w:pPr>
    </w:lvl>
    <w:lvl w:ilvl="8" w:tplc="FFFFFFFF" w:tentative="1">
      <w:start w:val="1"/>
      <w:numFmt w:val="lowerRoman"/>
      <w:lvlText w:val="%9."/>
      <w:lvlJc w:val="right"/>
      <w:pPr>
        <w:ind w:left="3927" w:hanging="180"/>
      </w:pPr>
    </w:lvl>
  </w:abstractNum>
  <w:abstractNum w:abstractNumId="26"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27"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8" w15:restartNumberingAfterBreak="0">
    <w:nsid w:val="20BA29F4"/>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223204DE"/>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244F19D1"/>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245A4E5B"/>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24603B98"/>
    <w:multiLevelType w:val="hybridMultilevel"/>
    <w:tmpl w:val="ADFC3CB2"/>
    <w:lvl w:ilvl="0" w:tplc="216819A2">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28644BD5"/>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29E01F48"/>
    <w:multiLevelType w:val="hybridMultilevel"/>
    <w:tmpl w:val="A5FE9D9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2A3C7AF7"/>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2A6946FA"/>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2C4C1C61"/>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2C5D14C3"/>
    <w:multiLevelType w:val="hybridMultilevel"/>
    <w:tmpl w:val="29701DA0"/>
    <w:lvl w:ilvl="0" w:tplc="33C0AC36">
      <w:start w:val="1"/>
      <w:numFmt w:val="lowerLetter"/>
      <w:lvlText w:val="%1)"/>
      <w:lvlJc w:val="left"/>
      <w:pPr>
        <w:ind w:left="2913"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2E9F4E6C"/>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30F43FA7"/>
    <w:multiLevelType w:val="hybridMultilevel"/>
    <w:tmpl w:val="321E39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326B78E4"/>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32B74BFE"/>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33365FFF"/>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34060A72"/>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355A7D82"/>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36B50249"/>
    <w:multiLevelType w:val="hybridMultilevel"/>
    <w:tmpl w:val="C7CC921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36FA4355"/>
    <w:multiLevelType w:val="hybridMultilevel"/>
    <w:tmpl w:val="65A0032A"/>
    <w:lvl w:ilvl="0" w:tplc="B1B2A824">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377D06AF"/>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38832D2C"/>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38A971CB"/>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3A934701"/>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2"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53" w15:restartNumberingAfterBreak="0">
    <w:nsid w:val="3C4E43BE"/>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4" w15:restartNumberingAfterBreak="0">
    <w:nsid w:val="3C6B2751"/>
    <w:multiLevelType w:val="hybridMultilevel"/>
    <w:tmpl w:val="29701DA0"/>
    <w:lvl w:ilvl="0" w:tplc="33C0AC36">
      <w:start w:val="1"/>
      <w:numFmt w:val="lowerLetter"/>
      <w:lvlText w:val="%1)"/>
      <w:lvlJc w:val="left"/>
      <w:pPr>
        <w:ind w:left="2913"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15:restartNumberingAfterBreak="0">
    <w:nsid w:val="3D302150"/>
    <w:multiLevelType w:val="hybridMultilevel"/>
    <w:tmpl w:val="29701DA0"/>
    <w:lvl w:ilvl="0" w:tplc="33C0AC36">
      <w:start w:val="1"/>
      <w:numFmt w:val="lowerLetter"/>
      <w:lvlText w:val="%1)"/>
      <w:lvlJc w:val="left"/>
      <w:pPr>
        <w:ind w:left="2913"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6" w15:restartNumberingAfterBreak="0">
    <w:nsid w:val="3ECA7F37"/>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7" w15:restartNumberingAfterBreak="0">
    <w:nsid w:val="40C33064"/>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8" w15:restartNumberingAfterBreak="0">
    <w:nsid w:val="42405584"/>
    <w:multiLevelType w:val="hybridMultilevel"/>
    <w:tmpl w:val="3022D52C"/>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9" w15:restartNumberingAfterBreak="0">
    <w:nsid w:val="425D2AD4"/>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0" w15:restartNumberingAfterBreak="0">
    <w:nsid w:val="43DD2E7A"/>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1" w15:restartNumberingAfterBreak="0">
    <w:nsid w:val="44D72DA1"/>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2"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6630C63"/>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4" w15:restartNumberingAfterBreak="0">
    <w:nsid w:val="46794210"/>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5" w15:restartNumberingAfterBreak="0">
    <w:nsid w:val="470B307D"/>
    <w:multiLevelType w:val="hybridMultilevel"/>
    <w:tmpl w:val="B45849DA"/>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66" w15:restartNumberingAfterBreak="0">
    <w:nsid w:val="477347C0"/>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7" w15:restartNumberingAfterBreak="0">
    <w:nsid w:val="478869FB"/>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8" w15:restartNumberingAfterBreak="0">
    <w:nsid w:val="479A305E"/>
    <w:multiLevelType w:val="hybridMultilevel"/>
    <w:tmpl w:val="65A0032A"/>
    <w:lvl w:ilvl="0" w:tplc="B1B2A824">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9" w15:restartNumberingAfterBreak="0">
    <w:nsid w:val="49087DF5"/>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0" w15:restartNumberingAfterBreak="0">
    <w:nsid w:val="49C13D8F"/>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1" w15:restartNumberingAfterBreak="0">
    <w:nsid w:val="4A6D0735"/>
    <w:multiLevelType w:val="hybridMultilevel"/>
    <w:tmpl w:val="16C26202"/>
    <w:lvl w:ilvl="0" w:tplc="FFFFFFFF">
      <w:start w:val="1"/>
      <w:numFmt w:val="lowerLetter"/>
      <w:lvlText w:val="%1)"/>
      <w:lvlJc w:val="left"/>
      <w:pPr>
        <w:ind w:left="720" w:hanging="360"/>
      </w:pPr>
    </w:lvl>
    <w:lvl w:ilvl="1" w:tplc="7E1444AC">
      <w:start w:val="48"/>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AA734A9"/>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3" w15:restartNumberingAfterBreak="0">
    <w:nsid w:val="4B6828BB"/>
    <w:multiLevelType w:val="hybridMultilevel"/>
    <w:tmpl w:val="65A0032A"/>
    <w:lvl w:ilvl="0" w:tplc="B1B2A824">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4" w15:restartNumberingAfterBreak="0">
    <w:nsid w:val="4C3005EB"/>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5" w15:restartNumberingAfterBreak="0">
    <w:nsid w:val="4C5C178E"/>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6" w15:restartNumberingAfterBreak="0">
    <w:nsid w:val="4D550763"/>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7" w15:restartNumberingAfterBreak="0">
    <w:nsid w:val="4F996D1B"/>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8" w15:restartNumberingAfterBreak="0">
    <w:nsid w:val="4FB06561"/>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9" w15:restartNumberingAfterBreak="0">
    <w:nsid w:val="5002201A"/>
    <w:multiLevelType w:val="hybridMultilevel"/>
    <w:tmpl w:val="65A0032A"/>
    <w:lvl w:ilvl="0" w:tplc="B1B2A824">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0" w15:restartNumberingAfterBreak="0">
    <w:nsid w:val="52967CDA"/>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1" w15:restartNumberingAfterBreak="0">
    <w:nsid w:val="531F02B0"/>
    <w:multiLevelType w:val="hybridMultilevel"/>
    <w:tmpl w:val="8BF4AB4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2" w15:restartNumberingAfterBreak="0">
    <w:nsid w:val="556544A3"/>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3" w15:restartNumberingAfterBreak="0">
    <w:nsid w:val="55DD3F2D"/>
    <w:multiLevelType w:val="hybridMultilevel"/>
    <w:tmpl w:val="FED6F362"/>
    <w:lvl w:ilvl="0" w:tplc="33C0AC36">
      <w:start w:val="1"/>
      <w:numFmt w:val="lowerLetter"/>
      <w:lvlText w:val="%1)"/>
      <w:lvlJc w:val="left"/>
      <w:pPr>
        <w:ind w:left="2913"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4" w15:restartNumberingAfterBreak="0">
    <w:nsid w:val="56CE67D0"/>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5" w15:restartNumberingAfterBreak="0">
    <w:nsid w:val="572436EA"/>
    <w:multiLevelType w:val="hybridMultilevel"/>
    <w:tmpl w:val="B1EC2904"/>
    <w:lvl w:ilvl="0" w:tplc="E130A232">
      <w:start w:val="1"/>
      <w:numFmt w:val="lowerLetter"/>
      <w:lvlText w:val="%1)"/>
      <w:lvlJc w:val="left"/>
      <w:pPr>
        <w:ind w:left="720" w:hanging="360"/>
      </w:pPr>
      <w:rPr>
        <w:rFonts w:hint="default"/>
        <w:b w:val="0"/>
        <w:i w:val="0"/>
        <w:color w:val="00B050"/>
        <w:u w:color="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7B50E5A"/>
    <w:multiLevelType w:val="hybridMultilevel"/>
    <w:tmpl w:val="FED6F362"/>
    <w:lvl w:ilvl="0" w:tplc="33C0AC36">
      <w:start w:val="1"/>
      <w:numFmt w:val="lowerLetter"/>
      <w:lvlText w:val="%1)"/>
      <w:lvlJc w:val="left"/>
      <w:pPr>
        <w:ind w:left="360" w:hanging="360"/>
      </w:pPr>
      <w:rPr>
        <w:rFonts w:hint="default"/>
        <w:b w:val="0"/>
        <w:i w:val="0"/>
        <w:color w:val="auto"/>
        <w:u w:color="0070C0"/>
      </w:rPr>
    </w:lvl>
    <w:lvl w:ilvl="1" w:tplc="08070019" w:tentative="1">
      <w:start w:val="1"/>
      <w:numFmt w:val="lowerLetter"/>
      <w:lvlText w:val="%2."/>
      <w:lvlJc w:val="left"/>
      <w:pPr>
        <w:ind w:left="-1113" w:hanging="360"/>
      </w:pPr>
    </w:lvl>
    <w:lvl w:ilvl="2" w:tplc="0807001B" w:tentative="1">
      <w:start w:val="1"/>
      <w:numFmt w:val="lowerRoman"/>
      <w:lvlText w:val="%3."/>
      <w:lvlJc w:val="right"/>
      <w:pPr>
        <w:ind w:left="-393" w:hanging="180"/>
      </w:pPr>
    </w:lvl>
    <w:lvl w:ilvl="3" w:tplc="0807000F" w:tentative="1">
      <w:start w:val="1"/>
      <w:numFmt w:val="decimal"/>
      <w:lvlText w:val="%4."/>
      <w:lvlJc w:val="left"/>
      <w:pPr>
        <w:ind w:left="327" w:hanging="360"/>
      </w:pPr>
    </w:lvl>
    <w:lvl w:ilvl="4" w:tplc="08070019" w:tentative="1">
      <w:start w:val="1"/>
      <w:numFmt w:val="lowerLetter"/>
      <w:lvlText w:val="%5."/>
      <w:lvlJc w:val="left"/>
      <w:pPr>
        <w:ind w:left="1047" w:hanging="360"/>
      </w:pPr>
    </w:lvl>
    <w:lvl w:ilvl="5" w:tplc="0807001B" w:tentative="1">
      <w:start w:val="1"/>
      <w:numFmt w:val="lowerRoman"/>
      <w:lvlText w:val="%6."/>
      <w:lvlJc w:val="right"/>
      <w:pPr>
        <w:ind w:left="1767" w:hanging="180"/>
      </w:pPr>
    </w:lvl>
    <w:lvl w:ilvl="6" w:tplc="0807000F" w:tentative="1">
      <w:start w:val="1"/>
      <w:numFmt w:val="decimal"/>
      <w:lvlText w:val="%7."/>
      <w:lvlJc w:val="left"/>
      <w:pPr>
        <w:ind w:left="2487" w:hanging="360"/>
      </w:pPr>
    </w:lvl>
    <w:lvl w:ilvl="7" w:tplc="08070019" w:tentative="1">
      <w:start w:val="1"/>
      <w:numFmt w:val="lowerLetter"/>
      <w:lvlText w:val="%8."/>
      <w:lvlJc w:val="left"/>
      <w:pPr>
        <w:ind w:left="3207" w:hanging="360"/>
      </w:pPr>
    </w:lvl>
    <w:lvl w:ilvl="8" w:tplc="0807001B" w:tentative="1">
      <w:start w:val="1"/>
      <w:numFmt w:val="lowerRoman"/>
      <w:lvlText w:val="%9."/>
      <w:lvlJc w:val="right"/>
      <w:pPr>
        <w:ind w:left="3927" w:hanging="180"/>
      </w:pPr>
    </w:lvl>
  </w:abstractNum>
  <w:abstractNum w:abstractNumId="87" w15:restartNumberingAfterBreak="0">
    <w:nsid w:val="57EA70C4"/>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8" w15:restartNumberingAfterBreak="0">
    <w:nsid w:val="58A15956"/>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9" w15:restartNumberingAfterBreak="0">
    <w:nsid w:val="59781109"/>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0" w15:restartNumberingAfterBreak="0">
    <w:nsid w:val="5C05670E"/>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1" w15:restartNumberingAfterBreak="0">
    <w:nsid w:val="5C294874"/>
    <w:multiLevelType w:val="hybridMultilevel"/>
    <w:tmpl w:val="FED6F362"/>
    <w:lvl w:ilvl="0" w:tplc="33C0AC36">
      <w:start w:val="1"/>
      <w:numFmt w:val="lowerLetter"/>
      <w:lvlText w:val="%1)"/>
      <w:lvlJc w:val="left"/>
      <w:pPr>
        <w:ind w:left="360" w:hanging="360"/>
      </w:pPr>
      <w:rPr>
        <w:rFonts w:hint="default"/>
        <w:b w:val="0"/>
        <w:i w:val="0"/>
        <w:color w:val="auto"/>
        <w:u w:color="0070C0"/>
      </w:rPr>
    </w:lvl>
    <w:lvl w:ilvl="1" w:tplc="08070019" w:tentative="1">
      <w:start w:val="1"/>
      <w:numFmt w:val="lowerLetter"/>
      <w:lvlText w:val="%2."/>
      <w:lvlJc w:val="left"/>
      <w:pPr>
        <w:ind w:left="-1113" w:hanging="360"/>
      </w:pPr>
    </w:lvl>
    <w:lvl w:ilvl="2" w:tplc="0807001B" w:tentative="1">
      <w:start w:val="1"/>
      <w:numFmt w:val="lowerRoman"/>
      <w:lvlText w:val="%3."/>
      <w:lvlJc w:val="right"/>
      <w:pPr>
        <w:ind w:left="-393" w:hanging="180"/>
      </w:pPr>
    </w:lvl>
    <w:lvl w:ilvl="3" w:tplc="0807000F" w:tentative="1">
      <w:start w:val="1"/>
      <w:numFmt w:val="decimal"/>
      <w:lvlText w:val="%4."/>
      <w:lvlJc w:val="left"/>
      <w:pPr>
        <w:ind w:left="327" w:hanging="360"/>
      </w:pPr>
    </w:lvl>
    <w:lvl w:ilvl="4" w:tplc="08070019" w:tentative="1">
      <w:start w:val="1"/>
      <w:numFmt w:val="lowerLetter"/>
      <w:lvlText w:val="%5."/>
      <w:lvlJc w:val="left"/>
      <w:pPr>
        <w:ind w:left="1047" w:hanging="360"/>
      </w:pPr>
    </w:lvl>
    <w:lvl w:ilvl="5" w:tplc="0807001B" w:tentative="1">
      <w:start w:val="1"/>
      <w:numFmt w:val="lowerRoman"/>
      <w:lvlText w:val="%6."/>
      <w:lvlJc w:val="right"/>
      <w:pPr>
        <w:ind w:left="1767" w:hanging="180"/>
      </w:pPr>
    </w:lvl>
    <w:lvl w:ilvl="6" w:tplc="0807000F" w:tentative="1">
      <w:start w:val="1"/>
      <w:numFmt w:val="decimal"/>
      <w:lvlText w:val="%7."/>
      <w:lvlJc w:val="left"/>
      <w:pPr>
        <w:ind w:left="2487" w:hanging="360"/>
      </w:pPr>
    </w:lvl>
    <w:lvl w:ilvl="7" w:tplc="08070019" w:tentative="1">
      <w:start w:val="1"/>
      <w:numFmt w:val="lowerLetter"/>
      <w:lvlText w:val="%8."/>
      <w:lvlJc w:val="left"/>
      <w:pPr>
        <w:ind w:left="3207" w:hanging="360"/>
      </w:pPr>
    </w:lvl>
    <w:lvl w:ilvl="8" w:tplc="0807001B" w:tentative="1">
      <w:start w:val="1"/>
      <w:numFmt w:val="lowerRoman"/>
      <w:lvlText w:val="%9."/>
      <w:lvlJc w:val="right"/>
      <w:pPr>
        <w:ind w:left="3927" w:hanging="180"/>
      </w:pPr>
    </w:lvl>
  </w:abstractNum>
  <w:abstractNum w:abstractNumId="92" w15:restartNumberingAfterBreak="0">
    <w:nsid w:val="5D3C0FF2"/>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3" w15:restartNumberingAfterBreak="0">
    <w:nsid w:val="5DB949F9"/>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4" w15:restartNumberingAfterBreak="0">
    <w:nsid w:val="5DD16890"/>
    <w:multiLevelType w:val="hybridMultilevel"/>
    <w:tmpl w:val="FED6F362"/>
    <w:lvl w:ilvl="0" w:tplc="33C0AC36">
      <w:start w:val="1"/>
      <w:numFmt w:val="lowerLetter"/>
      <w:lvlText w:val="%1)"/>
      <w:lvlJc w:val="left"/>
      <w:pPr>
        <w:ind w:left="360" w:hanging="360"/>
      </w:pPr>
      <w:rPr>
        <w:rFonts w:hint="default"/>
        <w:b w:val="0"/>
        <w:i w:val="0"/>
        <w:color w:val="auto"/>
        <w:u w:color="0070C0"/>
      </w:rPr>
    </w:lvl>
    <w:lvl w:ilvl="1" w:tplc="08070019" w:tentative="1">
      <w:start w:val="1"/>
      <w:numFmt w:val="lowerLetter"/>
      <w:lvlText w:val="%2."/>
      <w:lvlJc w:val="left"/>
      <w:pPr>
        <w:ind w:left="-1113" w:hanging="360"/>
      </w:pPr>
    </w:lvl>
    <w:lvl w:ilvl="2" w:tplc="0807001B" w:tentative="1">
      <w:start w:val="1"/>
      <w:numFmt w:val="lowerRoman"/>
      <w:lvlText w:val="%3."/>
      <w:lvlJc w:val="right"/>
      <w:pPr>
        <w:ind w:left="-393" w:hanging="180"/>
      </w:pPr>
    </w:lvl>
    <w:lvl w:ilvl="3" w:tplc="0807000F" w:tentative="1">
      <w:start w:val="1"/>
      <w:numFmt w:val="decimal"/>
      <w:lvlText w:val="%4."/>
      <w:lvlJc w:val="left"/>
      <w:pPr>
        <w:ind w:left="327" w:hanging="360"/>
      </w:pPr>
    </w:lvl>
    <w:lvl w:ilvl="4" w:tplc="08070019" w:tentative="1">
      <w:start w:val="1"/>
      <w:numFmt w:val="lowerLetter"/>
      <w:lvlText w:val="%5."/>
      <w:lvlJc w:val="left"/>
      <w:pPr>
        <w:ind w:left="1047" w:hanging="360"/>
      </w:pPr>
    </w:lvl>
    <w:lvl w:ilvl="5" w:tplc="0807001B" w:tentative="1">
      <w:start w:val="1"/>
      <w:numFmt w:val="lowerRoman"/>
      <w:lvlText w:val="%6."/>
      <w:lvlJc w:val="right"/>
      <w:pPr>
        <w:ind w:left="1767" w:hanging="180"/>
      </w:pPr>
    </w:lvl>
    <w:lvl w:ilvl="6" w:tplc="0807000F" w:tentative="1">
      <w:start w:val="1"/>
      <w:numFmt w:val="decimal"/>
      <w:lvlText w:val="%7."/>
      <w:lvlJc w:val="left"/>
      <w:pPr>
        <w:ind w:left="2487" w:hanging="360"/>
      </w:pPr>
    </w:lvl>
    <w:lvl w:ilvl="7" w:tplc="08070019" w:tentative="1">
      <w:start w:val="1"/>
      <w:numFmt w:val="lowerLetter"/>
      <w:lvlText w:val="%8."/>
      <w:lvlJc w:val="left"/>
      <w:pPr>
        <w:ind w:left="3207" w:hanging="360"/>
      </w:pPr>
    </w:lvl>
    <w:lvl w:ilvl="8" w:tplc="0807001B" w:tentative="1">
      <w:start w:val="1"/>
      <w:numFmt w:val="lowerRoman"/>
      <w:lvlText w:val="%9."/>
      <w:lvlJc w:val="right"/>
      <w:pPr>
        <w:ind w:left="3927" w:hanging="180"/>
      </w:pPr>
    </w:lvl>
  </w:abstractNum>
  <w:abstractNum w:abstractNumId="95" w15:restartNumberingAfterBreak="0">
    <w:nsid w:val="5E081B63"/>
    <w:multiLevelType w:val="hybridMultilevel"/>
    <w:tmpl w:val="ADFC3CB2"/>
    <w:lvl w:ilvl="0" w:tplc="216819A2">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6" w15:restartNumberingAfterBreak="0">
    <w:nsid w:val="5FE77330"/>
    <w:multiLevelType w:val="hybridMultilevel"/>
    <w:tmpl w:val="FED6F362"/>
    <w:lvl w:ilvl="0" w:tplc="33C0AC36">
      <w:start w:val="1"/>
      <w:numFmt w:val="lowerLetter"/>
      <w:lvlText w:val="%1)"/>
      <w:lvlJc w:val="left"/>
      <w:pPr>
        <w:ind w:left="360" w:hanging="360"/>
      </w:pPr>
      <w:rPr>
        <w:rFonts w:hint="default"/>
        <w:b w:val="0"/>
        <w:i w:val="0"/>
        <w:color w:val="auto"/>
        <w:u w:color="0070C0"/>
      </w:rPr>
    </w:lvl>
    <w:lvl w:ilvl="1" w:tplc="08070019" w:tentative="1">
      <w:start w:val="1"/>
      <w:numFmt w:val="lowerLetter"/>
      <w:lvlText w:val="%2."/>
      <w:lvlJc w:val="left"/>
      <w:pPr>
        <w:ind w:left="-1113" w:hanging="360"/>
      </w:pPr>
    </w:lvl>
    <w:lvl w:ilvl="2" w:tplc="0807001B" w:tentative="1">
      <w:start w:val="1"/>
      <w:numFmt w:val="lowerRoman"/>
      <w:lvlText w:val="%3."/>
      <w:lvlJc w:val="right"/>
      <w:pPr>
        <w:ind w:left="-393" w:hanging="180"/>
      </w:pPr>
    </w:lvl>
    <w:lvl w:ilvl="3" w:tplc="0807000F" w:tentative="1">
      <w:start w:val="1"/>
      <w:numFmt w:val="decimal"/>
      <w:lvlText w:val="%4."/>
      <w:lvlJc w:val="left"/>
      <w:pPr>
        <w:ind w:left="327" w:hanging="360"/>
      </w:pPr>
    </w:lvl>
    <w:lvl w:ilvl="4" w:tplc="08070019" w:tentative="1">
      <w:start w:val="1"/>
      <w:numFmt w:val="lowerLetter"/>
      <w:lvlText w:val="%5."/>
      <w:lvlJc w:val="left"/>
      <w:pPr>
        <w:ind w:left="1047" w:hanging="360"/>
      </w:pPr>
    </w:lvl>
    <w:lvl w:ilvl="5" w:tplc="0807001B" w:tentative="1">
      <w:start w:val="1"/>
      <w:numFmt w:val="lowerRoman"/>
      <w:lvlText w:val="%6."/>
      <w:lvlJc w:val="right"/>
      <w:pPr>
        <w:ind w:left="1767" w:hanging="180"/>
      </w:pPr>
    </w:lvl>
    <w:lvl w:ilvl="6" w:tplc="0807000F" w:tentative="1">
      <w:start w:val="1"/>
      <w:numFmt w:val="decimal"/>
      <w:lvlText w:val="%7."/>
      <w:lvlJc w:val="left"/>
      <w:pPr>
        <w:ind w:left="2487" w:hanging="360"/>
      </w:pPr>
    </w:lvl>
    <w:lvl w:ilvl="7" w:tplc="08070019" w:tentative="1">
      <w:start w:val="1"/>
      <w:numFmt w:val="lowerLetter"/>
      <w:lvlText w:val="%8."/>
      <w:lvlJc w:val="left"/>
      <w:pPr>
        <w:ind w:left="3207" w:hanging="360"/>
      </w:pPr>
    </w:lvl>
    <w:lvl w:ilvl="8" w:tplc="0807001B" w:tentative="1">
      <w:start w:val="1"/>
      <w:numFmt w:val="lowerRoman"/>
      <w:lvlText w:val="%9."/>
      <w:lvlJc w:val="right"/>
      <w:pPr>
        <w:ind w:left="3927" w:hanging="180"/>
      </w:pPr>
    </w:lvl>
  </w:abstractNum>
  <w:abstractNum w:abstractNumId="97" w15:restartNumberingAfterBreak="0">
    <w:nsid w:val="60973DC0"/>
    <w:multiLevelType w:val="hybridMultilevel"/>
    <w:tmpl w:val="FED6F362"/>
    <w:lvl w:ilvl="0" w:tplc="33C0AC36">
      <w:start w:val="1"/>
      <w:numFmt w:val="lowerLetter"/>
      <w:lvlText w:val="%1)"/>
      <w:lvlJc w:val="left"/>
      <w:pPr>
        <w:ind w:left="2913"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8" w15:restartNumberingAfterBreak="0">
    <w:nsid w:val="61611C8A"/>
    <w:multiLevelType w:val="hybridMultilevel"/>
    <w:tmpl w:val="08E0C4E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9" w15:restartNumberingAfterBreak="0">
    <w:nsid w:val="616414A3"/>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0" w15:restartNumberingAfterBreak="0">
    <w:nsid w:val="61CB6B1C"/>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1" w15:restartNumberingAfterBreak="0">
    <w:nsid w:val="62900121"/>
    <w:multiLevelType w:val="hybridMultilevel"/>
    <w:tmpl w:val="EFFC307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2" w15:restartNumberingAfterBreak="0">
    <w:nsid w:val="63E507F7"/>
    <w:multiLevelType w:val="hybridMultilevel"/>
    <w:tmpl w:val="795E9236"/>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03" w15:restartNumberingAfterBreak="0">
    <w:nsid w:val="649E59F4"/>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4" w15:restartNumberingAfterBreak="0">
    <w:nsid w:val="64F97DEA"/>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5" w15:restartNumberingAfterBreak="0">
    <w:nsid w:val="65EF3C52"/>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6" w15:restartNumberingAfterBreak="0">
    <w:nsid w:val="664532C0"/>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7" w15:restartNumberingAfterBreak="0">
    <w:nsid w:val="66CF56FA"/>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8" w15:restartNumberingAfterBreak="0">
    <w:nsid w:val="68140A74"/>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9" w15:restartNumberingAfterBreak="0">
    <w:nsid w:val="69441DC4"/>
    <w:multiLevelType w:val="hybridMultilevel"/>
    <w:tmpl w:val="FED6F362"/>
    <w:lvl w:ilvl="0" w:tplc="33C0AC36">
      <w:start w:val="1"/>
      <w:numFmt w:val="lowerLetter"/>
      <w:lvlText w:val="%1)"/>
      <w:lvlJc w:val="left"/>
      <w:pPr>
        <w:ind w:left="2913"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0" w15:restartNumberingAfterBreak="0">
    <w:nsid w:val="6974494B"/>
    <w:multiLevelType w:val="hybridMultilevel"/>
    <w:tmpl w:val="02D060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1" w15:restartNumberingAfterBreak="0">
    <w:nsid w:val="6AA45A6C"/>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2" w15:restartNumberingAfterBreak="0">
    <w:nsid w:val="6AF33B9E"/>
    <w:multiLevelType w:val="hybridMultilevel"/>
    <w:tmpl w:val="FED6F362"/>
    <w:lvl w:ilvl="0" w:tplc="33C0AC36">
      <w:start w:val="1"/>
      <w:numFmt w:val="lowerLetter"/>
      <w:lvlText w:val="%1)"/>
      <w:lvlJc w:val="left"/>
      <w:pPr>
        <w:ind w:left="2913"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3" w15:restartNumberingAfterBreak="0">
    <w:nsid w:val="6AFF046F"/>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4" w15:restartNumberingAfterBreak="0">
    <w:nsid w:val="6BCF2DC7"/>
    <w:multiLevelType w:val="multilevel"/>
    <w:tmpl w:val="53B836DE"/>
    <w:styleLink w:val="AktuelleListe1"/>
    <w:lvl w:ilvl="0">
      <w:start w:val="1"/>
      <w:numFmt w:val="lowerLetter"/>
      <w:lvlText w:val="%1)"/>
      <w:lvlJc w:val="left"/>
      <w:pPr>
        <w:ind w:left="720" w:hanging="360"/>
      </w:pPr>
      <w:rPr>
        <w:rFonts w:hint="default"/>
        <w:b w:val="0"/>
        <w:i w:val="0"/>
        <w:color w:val="auto"/>
        <w:u w:color="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E5D2517"/>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6" w15:restartNumberingAfterBreak="0">
    <w:nsid w:val="702505D4"/>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7" w15:restartNumberingAfterBreak="0">
    <w:nsid w:val="709D79B0"/>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8" w15:restartNumberingAfterBreak="0">
    <w:nsid w:val="719816F0"/>
    <w:multiLevelType w:val="hybridMultilevel"/>
    <w:tmpl w:val="EFFC30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23C2D1D"/>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0" w15:restartNumberingAfterBreak="0">
    <w:nsid w:val="72767C26"/>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1" w15:restartNumberingAfterBreak="0">
    <w:nsid w:val="74634809"/>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2" w15:restartNumberingAfterBreak="0">
    <w:nsid w:val="749F4782"/>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3" w15:restartNumberingAfterBreak="0">
    <w:nsid w:val="77EC6814"/>
    <w:multiLevelType w:val="hybridMultilevel"/>
    <w:tmpl w:val="29701DA0"/>
    <w:lvl w:ilvl="0" w:tplc="33C0AC36">
      <w:start w:val="1"/>
      <w:numFmt w:val="lowerLetter"/>
      <w:lvlText w:val="%1)"/>
      <w:lvlJc w:val="left"/>
      <w:pPr>
        <w:ind w:left="2913"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4" w15:restartNumberingAfterBreak="0">
    <w:nsid w:val="7809380B"/>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5" w15:restartNumberingAfterBreak="0">
    <w:nsid w:val="78094646"/>
    <w:multiLevelType w:val="hybridMultilevel"/>
    <w:tmpl w:val="39E46E08"/>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6" w15:restartNumberingAfterBreak="0">
    <w:nsid w:val="786C0A0D"/>
    <w:multiLevelType w:val="hybridMultilevel"/>
    <w:tmpl w:val="7478BFE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7" w15:restartNumberingAfterBreak="0">
    <w:nsid w:val="79BB4499"/>
    <w:multiLevelType w:val="hybridMultilevel"/>
    <w:tmpl w:val="AE4C2E9A"/>
    <w:lvl w:ilvl="0" w:tplc="B1B2A824">
      <w:start w:val="1"/>
      <w:numFmt w:val="lowerLetter"/>
      <w:lvlText w:val="%1)"/>
      <w:lvlJc w:val="left"/>
      <w:pPr>
        <w:ind w:left="720" w:hanging="360"/>
      </w:pPr>
      <w:rPr>
        <w:rFonts w:hint="default"/>
        <w:b w:val="0"/>
        <w:i w:val="0"/>
        <w:color w:val="00B050"/>
        <w:u w:color="0070C0"/>
      </w:rPr>
    </w:lvl>
    <w:lvl w:ilvl="1" w:tplc="C164D3CA">
      <w:start w:val="3"/>
      <w:numFmt w:val="bullet"/>
      <w:lvlText w:val="•"/>
      <w:lvlJc w:val="left"/>
      <w:pPr>
        <w:ind w:left="1440" w:hanging="360"/>
      </w:pPr>
      <w:rPr>
        <w:rFonts w:ascii="Calibri" w:eastAsia="Times New Roman" w:hAnsi="Calibri" w:cs="Calibri"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8" w15:restartNumberingAfterBreak="0">
    <w:nsid w:val="7C1F7B2B"/>
    <w:multiLevelType w:val="hybridMultilevel"/>
    <w:tmpl w:val="FED6F362"/>
    <w:lvl w:ilvl="0" w:tplc="33C0AC36">
      <w:start w:val="1"/>
      <w:numFmt w:val="lowerLetter"/>
      <w:lvlText w:val="%1)"/>
      <w:lvlJc w:val="left"/>
      <w:pPr>
        <w:ind w:left="360" w:hanging="360"/>
      </w:pPr>
      <w:rPr>
        <w:rFonts w:hint="default"/>
        <w:b w:val="0"/>
        <w:i w:val="0"/>
        <w:color w:val="auto"/>
        <w:u w:color="0070C0"/>
      </w:rPr>
    </w:lvl>
    <w:lvl w:ilvl="1" w:tplc="08070019" w:tentative="1">
      <w:start w:val="1"/>
      <w:numFmt w:val="lowerLetter"/>
      <w:lvlText w:val="%2."/>
      <w:lvlJc w:val="left"/>
      <w:pPr>
        <w:ind w:left="-1113" w:hanging="360"/>
      </w:pPr>
    </w:lvl>
    <w:lvl w:ilvl="2" w:tplc="0807001B" w:tentative="1">
      <w:start w:val="1"/>
      <w:numFmt w:val="lowerRoman"/>
      <w:lvlText w:val="%3."/>
      <w:lvlJc w:val="right"/>
      <w:pPr>
        <w:ind w:left="-393" w:hanging="180"/>
      </w:pPr>
    </w:lvl>
    <w:lvl w:ilvl="3" w:tplc="0807000F" w:tentative="1">
      <w:start w:val="1"/>
      <w:numFmt w:val="decimal"/>
      <w:lvlText w:val="%4."/>
      <w:lvlJc w:val="left"/>
      <w:pPr>
        <w:ind w:left="327" w:hanging="360"/>
      </w:pPr>
    </w:lvl>
    <w:lvl w:ilvl="4" w:tplc="08070019" w:tentative="1">
      <w:start w:val="1"/>
      <w:numFmt w:val="lowerLetter"/>
      <w:lvlText w:val="%5."/>
      <w:lvlJc w:val="left"/>
      <w:pPr>
        <w:ind w:left="1047" w:hanging="360"/>
      </w:pPr>
    </w:lvl>
    <w:lvl w:ilvl="5" w:tplc="0807001B" w:tentative="1">
      <w:start w:val="1"/>
      <w:numFmt w:val="lowerRoman"/>
      <w:lvlText w:val="%6."/>
      <w:lvlJc w:val="right"/>
      <w:pPr>
        <w:ind w:left="1767" w:hanging="180"/>
      </w:pPr>
    </w:lvl>
    <w:lvl w:ilvl="6" w:tplc="0807000F" w:tentative="1">
      <w:start w:val="1"/>
      <w:numFmt w:val="decimal"/>
      <w:lvlText w:val="%7."/>
      <w:lvlJc w:val="left"/>
      <w:pPr>
        <w:ind w:left="2487" w:hanging="360"/>
      </w:pPr>
    </w:lvl>
    <w:lvl w:ilvl="7" w:tplc="08070019" w:tentative="1">
      <w:start w:val="1"/>
      <w:numFmt w:val="lowerLetter"/>
      <w:lvlText w:val="%8."/>
      <w:lvlJc w:val="left"/>
      <w:pPr>
        <w:ind w:left="3207" w:hanging="360"/>
      </w:pPr>
    </w:lvl>
    <w:lvl w:ilvl="8" w:tplc="0807001B" w:tentative="1">
      <w:start w:val="1"/>
      <w:numFmt w:val="lowerRoman"/>
      <w:lvlText w:val="%9."/>
      <w:lvlJc w:val="right"/>
      <w:pPr>
        <w:ind w:left="3927" w:hanging="180"/>
      </w:pPr>
    </w:lvl>
  </w:abstractNum>
  <w:abstractNum w:abstractNumId="129" w15:restartNumberingAfterBreak="0">
    <w:nsid w:val="7CFE74F5"/>
    <w:multiLevelType w:val="hybridMultilevel"/>
    <w:tmpl w:val="FED6F362"/>
    <w:lvl w:ilvl="0" w:tplc="33C0AC36">
      <w:start w:val="1"/>
      <w:numFmt w:val="lowerLetter"/>
      <w:lvlText w:val="%1)"/>
      <w:lvlJc w:val="left"/>
      <w:pPr>
        <w:ind w:left="2913"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0" w15:restartNumberingAfterBreak="0">
    <w:nsid w:val="7D225809"/>
    <w:multiLevelType w:val="hybridMultilevel"/>
    <w:tmpl w:val="29701DA0"/>
    <w:lvl w:ilvl="0" w:tplc="33C0AC36">
      <w:start w:val="1"/>
      <w:numFmt w:val="lowerLetter"/>
      <w:lvlText w:val="%1)"/>
      <w:lvlJc w:val="left"/>
      <w:pPr>
        <w:ind w:left="2913"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1" w15:restartNumberingAfterBreak="0">
    <w:nsid w:val="7DE331DD"/>
    <w:multiLevelType w:val="hybridMultilevel"/>
    <w:tmpl w:val="ADFC3CB2"/>
    <w:lvl w:ilvl="0" w:tplc="216819A2">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2" w15:restartNumberingAfterBreak="0">
    <w:nsid w:val="7DE630DC"/>
    <w:multiLevelType w:val="hybridMultilevel"/>
    <w:tmpl w:val="53B836DE"/>
    <w:lvl w:ilvl="0" w:tplc="33C0AC36">
      <w:start w:val="1"/>
      <w:numFmt w:val="lowerLetter"/>
      <w:lvlText w:val="%1)"/>
      <w:lvlJc w:val="left"/>
      <w:pPr>
        <w:ind w:left="720"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3" w15:restartNumberingAfterBreak="0">
    <w:nsid w:val="7E1120A5"/>
    <w:multiLevelType w:val="hybridMultilevel"/>
    <w:tmpl w:val="65A0032A"/>
    <w:lvl w:ilvl="0" w:tplc="B1B2A824">
      <w:start w:val="1"/>
      <w:numFmt w:val="lowerLetter"/>
      <w:lvlText w:val="%1)"/>
      <w:lvlJc w:val="left"/>
      <w:pPr>
        <w:ind w:left="720" w:hanging="360"/>
      </w:pPr>
      <w:rPr>
        <w:rFonts w:hint="default"/>
        <w:b w:val="0"/>
        <w:i w:val="0"/>
        <w:color w:val="00B050"/>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4" w15:restartNumberingAfterBreak="0">
    <w:nsid w:val="7F8B4A92"/>
    <w:multiLevelType w:val="hybridMultilevel"/>
    <w:tmpl w:val="FED6F362"/>
    <w:lvl w:ilvl="0" w:tplc="33C0AC36">
      <w:start w:val="1"/>
      <w:numFmt w:val="lowerLetter"/>
      <w:lvlText w:val="%1)"/>
      <w:lvlJc w:val="left"/>
      <w:pPr>
        <w:ind w:left="2913" w:hanging="360"/>
      </w:pPr>
      <w:rPr>
        <w:rFonts w:hint="default"/>
        <w:b w:val="0"/>
        <w:i w:val="0"/>
        <w:color w:val="auto"/>
        <w:u w:color="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32248723">
    <w:abstractNumId w:val="27"/>
  </w:num>
  <w:num w:numId="2" w16cid:durableId="129399806">
    <w:abstractNumId w:val="26"/>
  </w:num>
  <w:num w:numId="3" w16cid:durableId="1827089141">
    <w:abstractNumId w:val="16"/>
  </w:num>
  <w:num w:numId="4" w16cid:durableId="2121414262">
    <w:abstractNumId w:val="52"/>
  </w:num>
  <w:num w:numId="5" w16cid:durableId="215896670">
    <w:abstractNumId w:val="62"/>
  </w:num>
  <w:num w:numId="6" w16cid:durableId="1571229740">
    <w:abstractNumId w:val="3"/>
  </w:num>
  <w:num w:numId="7" w16cid:durableId="893272880">
    <w:abstractNumId w:val="2"/>
  </w:num>
  <w:num w:numId="8" w16cid:durableId="1606889540">
    <w:abstractNumId w:val="1"/>
  </w:num>
  <w:num w:numId="9" w16cid:durableId="1481918163">
    <w:abstractNumId w:val="0"/>
  </w:num>
  <w:num w:numId="10" w16cid:durableId="1594587563">
    <w:abstractNumId w:val="74"/>
  </w:num>
  <w:num w:numId="11" w16cid:durableId="303236787">
    <w:abstractNumId w:val="110"/>
  </w:num>
  <w:num w:numId="12" w16cid:durableId="1979915342">
    <w:abstractNumId w:val="79"/>
  </w:num>
  <w:num w:numId="13" w16cid:durableId="500700202">
    <w:abstractNumId w:val="111"/>
  </w:num>
  <w:num w:numId="14" w16cid:durableId="47922715">
    <w:abstractNumId w:val="68"/>
  </w:num>
  <w:num w:numId="15" w16cid:durableId="1877427070">
    <w:abstractNumId w:val="70"/>
  </w:num>
  <w:num w:numId="16" w16cid:durableId="509023499">
    <w:abstractNumId w:val="47"/>
  </w:num>
  <w:num w:numId="17" w16cid:durableId="712264728">
    <w:abstractNumId w:val="57"/>
  </w:num>
  <w:num w:numId="18" w16cid:durableId="937181812">
    <w:abstractNumId w:val="41"/>
  </w:num>
  <w:num w:numId="19" w16cid:durableId="1652557832">
    <w:abstractNumId w:val="33"/>
  </w:num>
  <w:num w:numId="20" w16cid:durableId="78333951">
    <w:abstractNumId w:val="35"/>
  </w:num>
  <w:num w:numId="21" w16cid:durableId="117837817">
    <w:abstractNumId w:val="40"/>
  </w:num>
  <w:num w:numId="22" w16cid:durableId="729621847">
    <w:abstractNumId w:val="48"/>
  </w:num>
  <w:num w:numId="23" w16cid:durableId="1275400645">
    <w:abstractNumId w:val="11"/>
  </w:num>
  <w:num w:numId="24" w16cid:durableId="1781411722">
    <w:abstractNumId w:val="72"/>
  </w:num>
  <w:num w:numId="25" w16cid:durableId="181743593">
    <w:abstractNumId w:val="20"/>
  </w:num>
  <w:num w:numId="26" w16cid:durableId="1360230770">
    <w:abstractNumId w:val="122"/>
  </w:num>
  <w:num w:numId="27" w16cid:durableId="1040277532">
    <w:abstractNumId w:val="13"/>
  </w:num>
  <w:num w:numId="28" w16cid:durableId="116336674">
    <w:abstractNumId w:val="90"/>
  </w:num>
  <w:num w:numId="29" w16cid:durableId="1323005329">
    <w:abstractNumId w:val="44"/>
  </w:num>
  <w:num w:numId="30" w16cid:durableId="1018461213">
    <w:abstractNumId w:val="67"/>
  </w:num>
  <w:num w:numId="31" w16cid:durableId="2108231044">
    <w:abstractNumId w:val="23"/>
  </w:num>
  <w:num w:numId="32" w16cid:durableId="689914269">
    <w:abstractNumId w:val="84"/>
  </w:num>
  <w:num w:numId="33" w16cid:durableId="1680741754">
    <w:abstractNumId w:val="82"/>
  </w:num>
  <w:num w:numId="34" w16cid:durableId="429860634">
    <w:abstractNumId w:val="76"/>
  </w:num>
  <w:num w:numId="35" w16cid:durableId="731345301">
    <w:abstractNumId w:val="133"/>
  </w:num>
  <w:num w:numId="36" w16cid:durableId="11691314">
    <w:abstractNumId w:val="119"/>
  </w:num>
  <w:num w:numId="37" w16cid:durableId="1955164368">
    <w:abstractNumId w:val="75"/>
  </w:num>
  <w:num w:numId="38" w16cid:durableId="339698778">
    <w:abstractNumId w:val="73"/>
  </w:num>
  <w:num w:numId="39" w16cid:durableId="494880481">
    <w:abstractNumId w:val="61"/>
  </w:num>
  <w:num w:numId="40" w16cid:durableId="579215484">
    <w:abstractNumId w:val="14"/>
  </w:num>
  <w:num w:numId="41" w16cid:durableId="758720637">
    <w:abstractNumId w:val="108"/>
  </w:num>
  <w:num w:numId="42" w16cid:durableId="323434554">
    <w:abstractNumId w:val="30"/>
  </w:num>
  <w:num w:numId="43" w16cid:durableId="290940614">
    <w:abstractNumId w:val="5"/>
  </w:num>
  <w:num w:numId="44" w16cid:durableId="835223165">
    <w:abstractNumId w:val="56"/>
  </w:num>
  <w:num w:numId="45" w16cid:durableId="1498612552">
    <w:abstractNumId w:val="24"/>
  </w:num>
  <w:num w:numId="46" w16cid:durableId="2028943277">
    <w:abstractNumId w:val="43"/>
  </w:num>
  <w:num w:numId="47" w16cid:durableId="64960620">
    <w:abstractNumId w:val="113"/>
  </w:num>
  <w:num w:numId="48" w16cid:durableId="163209264">
    <w:abstractNumId w:val="100"/>
  </w:num>
  <w:num w:numId="49" w16cid:durableId="1137532438">
    <w:abstractNumId w:val="104"/>
  </w:num>
  <w:num w:numId="50" w16cid:durableId="993411043">
    <w:abstractNumId w:val="49"/>
  </w:num>
  <w:num w:numId="51" w16cid:durableId="388840338">
    <w:abstractNumId w:val="66"/>
  </w:num>
  <w:num w:numId="52" w16cid:durableId="2056730817">
    <w:abstractNumId w:val="15"/>
  </w:num>
  <w:num w:numId="53" w16cid:durableId="1350252340">
    <w:abstractNumId w:val="92"/>
  </w:num>
  <w:num w:numId="54" w16cid:durableId="2018337137">
    <w:abstractNumId w:val="60"/>
  </w:num>
  <w:num w:numId="55" w16cid:durableId="2049139956">
    <w:abstractNumId w:val="10"/>
  </w:num>
  <w:num w:numId="56" w16cid:durableId="250507959">
    <w:abstractNumId w:val="37"/>
  </w:num>
  <w:num w:numId="57" w16cid:durableId="677393752">
    <w:abstractNumId w:val="106"/>
  </w:num>
  <w:num w:numId="58" w16cid:durableId="2110393044">
    <w:abstractNumId w:val="22"/>
  </w:num>
  <w:num w:numId="59" w16cid:durableId="1722092016">
    <w:abstractNumId w:val="64"/>
  </w:num>
  <w:num w:numId="60" w16cid:durableId="1319185270">
    <w:abstractNumId w:val="88"/>
  </w:num>
  <w:num w:numId="61" w16cid:durableId="771975080">
    <w:abstractNumId w:val="21"/>
  </w:num>
  <w:num w:numId="62" w16cid:durableId="773091061">
    <w:abstractNumId w:val="125"/>
  </w:num>
  <w:num w:numId="63" w16cid:durableId="1201936974">
    <w:abstractNumId w:val="51"/>
  </w:num>
  <w:num w:numId="64" w16cid:durableId="1051609244">
    <w:abstractNumId w:val="39"/>
  </w:num>
  <w:num w:numId="65" w16cid:durableId="1862546440">
    <w:abstractNumId w:val="89"/>
  </w:num>
  <w:num w:numId="66" w16cid:durableId="867985738">
    <w:abstractNumId w:val="78"/>
  </w:num>
  <w:num w:numId="67" w16cid:durableId="1466315081">
    <w:abstractNumId w:val="17"/>
  </w:num>
  <w:num w:numId="68" w16cid:durableId="1296985913">
    <w:abstractNumId w:val="105"/>
  </w:num>
  <w:num w:numId="69" w16cid:durableId="1704281894">
    <w:abstractNumId w:val="116"/>
  </w:num>
  <w:num w:numId="70" w16cid:durableId="1966540554">
    <w:abstractNumId w:val="93"/>
  </w:num>
  <w:num w:numId="71" w16cid:durableId="91172073">
    <w:abstractNumId w:val="80"/>
  </w:num>
  <w:num w:numId="72" w16cid:durableId="643000259">
    <w:abstractNumId w:val="28"/>
  </w:num>
  <w:num w:numId="73" w16cid:durableId="765343490">
    <w:abstractNumId w:val="50"/>
  </w:num>
  <w:num w:numId="74" w16cid:durableId="853955563">
    <w:abstractNumId w:val="63"/>
  </w:num>
  <w:num w:numId="75" w16cid:durableId="762068619">
    <w:abstractNumId w:val="124"/>
  </w:num>
  <w:num w:numId="76" w16cid:durableId="1772166348">
    <w:abstractNumId w:val="103"/>
  </w:num>
  <w:num w:numId="77" w16cid:durableId="25066019">
    <w:abstractNumId w:val="132"/>
  </w:num>
  <w:num w:numId="78" w16cid:durableId="653488997">
    <w:abstractNumId w:val="4"/>
  </w:num>
  <w:num w:numId="79" w16cid:durableId="2101945491">
    <w:abstractNumId w:val="12"/>
  </w:num>
  <w:num w:numId="80" w16cid:durableId="839544368">
    <w:abstractNumId w:val="121"/>
  </w:num>
  <w:num w:numId="81" w16cid:durableId="1782912630">
    <w:abstractNumId w:val="36"/>
  </w:num>
  <w:num w:numId="82" w16cid:durableId="213856698">
    <w:abstractNumId w:val="18"/>
  </w:num>
  <w:num w:numId="83" w16cid:durableId="1564869780">
    <w:abstractNumId w:val="120"/>
  </w:num>
  <w:num w:numId="84" w16cid:durableId="2124575721">
    <w:abstractNumId w:val="45"/>
  </w:num>
  <w:num w:numId="85" w16cid:durableId="1993286639">
    <w:abstractNumId w:val="8"/>
  </w:num>
  <w:num w:numId="86" w16cid:durableId="364645733">
    <w:abstractNumId w:val="42"/>
  </w:num>
  <w:num w:numId="87" w16cid:durableId="769088051">
    <w:abstractNumId w:val="9"/>
  </w:num>
  <w:num w:numId="88" w16cid:durableId="1679457621">
    <w:abstractNumId w:val="7"/>
  </w:num>
  <w:num w:numId="89" w16cid:durableId="1440679228">
    <w:abstractNumId w:val="130"/>
  </w:num>
  <w:num w:numId="90" w16cid:durableId="454101159">
    <w:abstractNumId w:val="19"/>
  </w:num>
  <w:num w:numId="91" w16cid:durableId="1860000640">
    <w:abstractNumId w:val="55"/>
  </w:num>
  <w:num w:numId="92" w16cid:durableId="935091785">
    <w:abstractNumId w:val="87"/>
  </w:num>
  <w:num w:numId="93" w16cid:durableId="111480825">
    <w:abstractNumId w:val="123"/>
  </w:num>
  <w:num w:numId="94" w16cid:durableId="550656271">
    <w:abstractNumId w:val="77"/>
  </w:num>
  <w:num w:numId="95" w16cid:durableId="297340446">
    <w:abstractNumId w:val="54"/>
  </w:num>
  <w:num w:numId="96" w16cid:durableId="2017608148">
    <w:abstractNumId w:val="6"/>
  </w:num>
  <w:num w:numId="97" w16cid:durableId="266809706">
    <w:abstractNumId w:val="38"/>
  </w:num>
  <w:num w:numId="98" w16cid:durableId="1245457276">
    <w:abstractNumId w:val="59"/>
  </w:num>
  <w:num w:numId="99" w16cid:durableId="1958439674">
    <w:abstractNumId w:val="129"/>
  </w:num>
  <w:num w:numId="100" w16cid:durableId="1350525584">
    <w:abstractNumId w:val="53"/>
  </w:num>
  <w:num w:numId="101" w16cid:durableId="544945562">
    <w:abstractNumId w:val="117"/>
  </w:num>
  <w:num w:numId="102" w16cid:durableId="198931758">
    <w:abstractNumId w:val="109"/>
  </w:num>
  <w:num w:numId="103" w16cid:durableId="341589746">
    <w:abstractNumId w:val="99"/>
  </w:num>
  <w:num w:numId="104" w16cid:durableId="1184049204">
    <w:abstractNumId w:val="134"/>
  </w:num>
  <w:num w:numId="105" w16cid:durableId="1674450985">
    <w:abstractNumId w:val="69"/>
  </w:num>
  <w:num w:numId="106" w16cid:durableId="863592426">
    <w:abstractNumId w:val="83"/>
  </w:num>
  <w:num w:numId="107" w16cid:durableId="27875814">
    <w:abstractNumId w:val="31"/>
  </w:num>
  <w:num w:numId="108" w16cid:durableId="692075467">
    <w:abstractNumId w:val="112"/>
  </w:num>
  <w:num w:numId="109" w16cid:durableId="1459831914">
    <w:abstractNumId w:val="107"/>
  </w:num>
  <w:num w:numId="110" w16cid:durableId="1504121821">
    <w:abstractNumId w:val="97"/>
  </w:num>
  <w:num w:numId="111" w16cid:durableId="855313545">
    <w:abstractNumId w:val="115"/>
  </w:num>
  <w:num w:numId="112" w16cid:durableId="452359034">
    <w:abstractNumId w:val="86"/>
  </w:num>
  <w:num w:numId="113" w16cid:durableId="138810178">
    <w:abstractNumId w:val="29"/>
  </w:num>
  <w:num w:numId="114" w16cid:durableId="671032290">
    <w:abstractNumId w:val="127"/>
  </w:num>
  <w:num w:numId="115" w16cid:durableId="220290301">
    <w:abstractNumId w:val="94"/>
  </w:num>
  <w:num w:numId="116" w16cid:durableId="1890460807">
    <w:abstractNumId w:val="95"/>
  </w:num>
  <w:num w:numId="117" w16cid:durableId="1471480761">
    <w:abstractNumId w:val="91"/>
  </w:num>
  <w:num w:numId="118" w16cid:durableId="18624975">
    <w:abstractNumId w:val="32"/>
  </w:num>
  <w:num w:numId="119" w16cid:durableId="1589315713">
    <w:abstractNumId w:val="128"/>
  </w:num>
  <w:num w:numId="120" w16cid:durableId="1927499727">
    <w:abstractNumId w:val="131"/>
  </w:num>
  <w:num w:numId="121" w16cid:durableId="1620529050">
    <w:abstractNumId w:val="96"/>
  </w:num>
  <w:num w:numId="122" w16cid:durableId="1645547659">
    <w:abstractNumId w:val="85"/>
  </w:num>
  <w:num w:numId="123" w16cid:durableId="10224106">
    <w:abstractNumId w:val="126"/>
  </w:num>
  <w:num w:numId="124" w16cid:durableId="1917789232">
    <w:abstractNumId w:val="98"/>
  </w:num>
  <w:num w:numId="125" w16cid:durableId="1481341571">
    <w:abstractNumId w:val="114"/>
  </w:num>
  <w:num w:numId="126" w16cid:durableId="1266113360">
    <w:abstractNumId w:val="81"/>
  </w:num>
  <w:num w:numId="127" w16cid:durableId="499732710">
    <w:abstractNumId w:val="65"/>
  </w:num>
  <w:num w:numId="128" w16cid:durableId="1915776232">
    <w:abstractNumId w:val="25"/>
  </w:num>
  <w:num w:numId="129" w16cid:durableId="1907909894">
    <w:abstractNumId w:val="101"/>
  </w:num>
  <w:num w:numId="130" w16cid:durableId="674459961">
    <w:abstractNumId w:val="71"/>
  </w:num>
  <w:num w:numId="131" w16cid:durableId="688724398">
    <w:abstractNumId w:val="118"/>
  </w:num>
  <w:num w:numId="132" w16cid:durableId="313608892">
    <w:abstractNumId w:val="102"/>
  </w:num>
  <w:num w:numId="133" w16cid:durableId="1681203633">
    <w:abstractNumId w:val="46"/>
  </w:num>
  <w:num w:numId="134" w16cid:durableId="71657993">
    <w:abstractNumId w:val="58"/>
  </w:num>
  <w:num w:numId="135" w16cid:durableId="87118564">
    <w:abstractNumId w:val="34"/>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24A"/>
    <w:rsid w:val="000010C9"/>
    <w:rsid w:val="000053E8"/>
    <w:rsid w:val="00007BAB"/>
    <w:rsid w:val="00010AE2"/>
    <w:rsid w:val="000145A2"/>
    <w:rsid w:val="00015096"/>
    <w:rsid w:val="000162E3"/>
    <w:rsid w:val="000163AF"/>
    <w:rsid w:val="00016FBB"/>
    <w:rsid w:val="00024709"/>
    <w:rsid w:val="00025802"/>
    <w:rsid w:val="000342AD"/>
    <w:rsid w:val="000346C4"/>
    <w:rsid w:val="00036298"/>
    <w:rsid w:val="000368E0"/>
    <w:rsid w:val="000420EA"/>
    <w:rsid w:val="000469AA"/>
    <w:rsid w:val="00051ED9"/>
    <w:rsid w:val="0006452B"/>
    <w:rsid w:val="000719E8"/>
    <w:rsid w:val="00075293"/>
    <w:rsid w:val="00081D6E"/>
    <w:rsid w:val="0008209D"/>
    <w:rsid w:val="000A5E27"/>
    <w:rsid w:val="000B0699"/>
    <w:rsid w:val="000B2E89"/>
    <w:rsid w:val="000B3056"/>
    <w:rsid w:val="000B52EB"/>
    <w:rsid w:val="000C2FB8"/>
    <w:rsid w:val="000C6197"/>
    <w:rsid w:val="000D0447"/>
    <w:rsid w:val="000D51DF"/>
    <w:rsid w:val="000D60CF"/>
    <w:rsid w:val="000D65A4"/>
    <w:rsid w:val="000D753C"/>
    <w:rsid w:val="000E2D1E"/>
    <w:rsid w:val="000E563E"/>
    <w:rsid w:val="000E684B"/>
    <w:rsid w:val="000F1BC8"/>
    <w:rsid w:val="00101AD0"/>
    <w:rsid w:val="00105237"/>
    <w:rsid w:val="00107901"/>
    <w:rsid w:val="00120BF4"/>
    <w:rsid w:val="00124C94"/>
    <w:rsid w:val="0013058B"/>
    <w:rsid w:val="001311AF"/>
    <w:rsid w:val="0014655D"/>
    <w:rsid w:val="001579BC"/>
    <w:rsid w:val="001651C0"/>
    <w:rsid w:val="00165436"/>
    <w:rsid w:val="00167EB3"/>
    <w:rsid w:val="00170F29"/>
    <w:rsid w:val="001757B1"/>
    <w:rsid w:val="0018501A"/>
    <w:rsid w:val="001939A4"/>
    <w:rsid w:val="0019796A"/>
    <w:rsid w:val="001A2D7A"/>
    <w:rsid w:val="001B3464"/>
    <w:rsid w:val="001C0CBE"/>
    <w:rsid w:val="001C3F48"/>
    <w:rsid w:val="001D5B15"/>
    <w:rsid w:val="001D5FB3"/>
    <w:rsid w:val="001E1033"/>
    <w:rsid w:val="001F0CE5"/>
    <w:rsid w:val="001F186F"/>
    <w:rsid w:val="001F47EE"/>
    <w:rsid w:val="001F58F3"/>
    <w:rsid w:val="00216071"/>
    <w:rsid w:val="00217C42"/>
    <w:rsid w:val="00222AD6"/>
    <w:rsid w:val="0022325B"/>
    <w:rsid w:val="0022380B"/>
    <w:rsid w:val="002257DD"/>
    <w:rsid w:val="002316D3"/>
    <w:rsid w:val="0023519F"/>
    <w:rsid w:val="002416A0"/>
    <w:rsid w:val="0024325E"/>
    <w:rsid w:val="00244A49"/>
    <w:rsid w:val="00262C0F"/>
    <w:rsid w:val="00265E01"/>
    <w:rsid w:val="00271588"/>
    <w:rsid w:val="0027171C"/>
    <w:rsid w:val="00272C4E"/>
    <w:rsid w:val="00272D62"/>
    <w:rsid w:val="002751A9"/>
    <w:rsid w:val="00290198"/>
    <w:rsid w:val="002936AB"/>
    <w:rsid w:val="00294237"/>
    <w:rsid w:val="002A1F7E"/>
    <w:rsid w:val="002A4D1D"/>
    <w:rsid w:val="002A63AC"/>
    <w:rsid w:val="002A67D8"/>
    <w:rsid w:val="002A6A58"/>
    <w:rsid w:val="002B6BCA"/>
    <w:rsid w:val="002C1396"/>
    <w:rsid w:val="002C2FC2"/>
    <w:rsid w:val="002C3C70"/>
    <w:rsid w:val="002D0D6B"/>
    <w:rsid w:val="002D4973"/>
    <w:rsid w:val="002E375E"/>
    <w:rsid w:val="002F6373"/>
    <w:rsid w:val="00306284"/>
    <w:rsid w:val="003076EA"/>
    <w:rsid w:val="00307AD6"/>
    <w:rsid w:val="00320DBA"/>
    <w:rsid w:val="00323939"/>
    <w:rsid w:val="00325D17"/>
    <w:rsid w:val="00334AF4"/>
    <w:rsid w:val="00335874"/>
    <w:rsid w:val="0033669F"/>
    <w:rsid w:val="00337A1A"/>
    <w:rsid w:val="0034597B"/>
    <w:rsid w:val="003461C1"/>
    <w:rsid w:val="00352087"/>
    <w:rsid w:val="00355019"/>
    <w:rsid w:val="00365186"/>
    <w:rsid w:val="003660E8"/>
    <w:rsid w:val="00377450"/>
    <w:rsid w:val="00390567"/>
    <w:rsid w:val="00390F76"/>
    <w:rsid w:val="00394D9C"/>
    <w:rsid w:val="003A30DC"/>
    <w:rsid w:val="003A34F3"/>
    <w:rsid w:val="003A51F1"/>
    <w:rsid w:val="003C3E2C"/>
    <w:rsid w:val="003C5743"/>
    <w:rsid w:val="003D2B8F"/>
    <w:rsid w:val="003D3159"/>
    <w:rsid w:val="003D3798"/>
    <w:rsid w:val="003D4D05"/>
    <w:rsid w:val="003E62C1"/>
    <w:rsid w:val="003E7660"/>
    <w:rsid w:val="003F3E0A"/>
    <w:rsid w:val="003F4E9A"/>
    <w:rsid w:val="003F5CCB"/>
    <w:rsid w:val="00400B28"/>
    <w:rsid w:val="00404C93"/>
    <w:rsid w:val="004119EC"/>
    <w:rsid w:val="00414BFE"/>
    <w:rsid w:val="004177F6"/>
    <w:rsid w:val="004210FF"/>
    <w:rsid w:val="00423FB4"/>
    <w:rsid w:val="004262B4"/>
    <w:rsid w:val="00427134"/>
    <w:rsid w:val="00451BCE"/>
    <w:rsid w:val="0045633C"/>
    <w:rsid w:val="00456E43"/>
    <w:rsid w:val="00463599"/>
    <w:rsid w:val="00464A69"/>
    <w:rsid w:val="00474FF0"/>
    <w:rsid w:val="0047799A"/>
    <w:rsid w:val="00480F24"/>
    <w:rsid w:val="004819CB"/>
    <w:rsid w:val="00484D50"/>
    <w:rsid w:val="00493E5E"/>
    <w:rsid w:val="004A72FC"/>
    <w:rsid w:val="004A7EFE"/>
    <w:rsid w:val="004C2466"/>
    <w:rsid w:val="004D0572"/>
    <w:rsid w:val="004D0F05"/>
    <w:rsid w:val="004E16DA"/>
    <w:rsid w:val="004E796C"/>
    <w:rsid w:val="004F0524"/>
    <w:rsid w:val="004F1D0B"/>
    <w:rsid w:val="004F220C"/>
    <w:rsid w:val="004F2D64"/>
    <w:rsid w:val="00507E28"/>
    <w:rsid w:val="0051199D"/>
    <w:rsid w:val="00511AD2"/>
    <w:rsid w:val="00513084"/>
    <w:rsid w:val="00525951"/>
    <w:rsid w:val="00530DC3"/>
    <w:rsid w:val="00533387"/>
    <w:rsid w:val="005401AD"/>
    <w:rsid w:val="005434AF"/>
    <w:rsid w:val="00547D4C"/>
    <w:rsid w:val="00556644"/>
    <w:rsid w:val="005653C7"/>
    <w:rsid w:val="0056562D"/>
    <w:rsid w:val="00572F1A"/>
    <w:rsid w:val="005737C0"/>
    <w:rsid w:val="00585633"/>
    <w:rsid w:val="00587118"/>
    <w:rsid w:val="00587398"/>
    <w:rsid w:val="0059732A"/>
    <w:rsid w:val="005A30A1"/>
    <w:rsid w:val="005A3F30"/>
    <w:rsid w:val="005B5600"/>
    <w:rsid w:val="005B675D"/>
    <w:rsid w:val="005C3BF0"/>
    <w:rsid w:val="005C59A2"/>
    <w:rsid w:val="005D730D"/>
    <w:rsid w:val="005E0275"/>
    <w:rsid w:val="005E6150"/>
    <w:rsid w:val="005F519A"/>
    <w:rsid w:val="005F6968"/>
    <w:rsid w:val="00600E86"/>
    <w:rsid w:val="00620887"/>
    <w:rsid w:val="00622614"/>
    <w:rsid w:val="00630676"/>
    <w:rsid w:val="00631BCC"/>
    <w:rsid w:val="00631C4A"/>
    <w:rsid w:val="00631D32"/>
    <w:rsid w:val="00634D3C"/>
    <w:rsid w:val="00635A2D"/>
    <w:rsid w:val="00635E80"/>
    <w:rsid w:val="00635F33"/>
    <w:rsid w:val="0064437E"/>
    <w:rsid w:val="00644917"/>
    <w:rsid w:val="00652820"/>
    <w:rsid w:val="006538D9"/>
    <w:rsid w:val="00667814"/>
    <w:rsid w:val="006678EF"/>
    <w:rsid w:val="006744AA"/>
    <w:rsid w:val="00680B77"/>
    <w:rsid w:val="00680FE0"/>
    <w:rsid w:val="00681789"/>
    <w:rsid w:val="00683F49"/>
    <w:rsid w:val="00692FE2"/>
    <w:rsid w:val="00695DB7"/>
    <w:rsid w:val="00697C95"/>
    <w:rsid w:val="006A0C4F"/>
    <w:rsid w:val="006A4F68"/>
    <w:rsid w:val="006A5AFE"/>
    <w:rsid w:val="006A71DB"/>
    <w:rsid w:val="006B3C6B"/>
    <w:rsid w:val="006B7CF0"/>
    <w:rsid w:val="006C1C66"/>
    <w:rsid w:val="006C524A"/>
    <w:rsid w:val="006C66CF"/>
    <w:rsid w:val="006D11EC"/>
    <w:rsid w:val="006D78B4"/>
    <w:rsid w:val="006E0734"/>
    <w:rsid w:val="006E0E37"/>
    <w:rsid w:val="006E48BB"/>
    <w:rsid w:val="006E6633"/>
    <w:rsid w:val="006F3B51"/>
    <w:rsid w:val="006F77E4"/>
    <w:rsid w:val="00705A21"/>
    <w:rsid w:val="00735D70"/>
    <w:rsid w:val="007361CB"/>
    <w:rsid w:val="00736449"/>
    <w:rsid w:val="007441AC"/>
    <w:rsid w:val="00750336"/>
    <w:rsid w:val="00753D69"/>
    <w:rsid w:val="00754E4C"/>
    <w:rsid w:val="00762917"/>
    <w:rsid w:val="00762E20"/>
    <w:rsid w:val="00774AB8"/>
    <w:rsid w:val="00787D72"/>
    <w:rsid w:val="00792F08"/>
    <w:rsid w:val="0079410E"/>
    <w:rsid w:val="00796E54"/>
    <w:rsid w:val="007B0AE5"/>
    <w:rsid w:val="007B1332"/>
    <w:rsid w:val="007C1591"/>
    <w:rsid w:val="007C3EA1"/>
    <w:rsid w:val="007C6CC2"/>
    <w:rsid w:val="007D020D"/>
    <w:rsid w:val="007D1BA8"/>
    <w:rsid w:val="007D2205"/>
    <w:rsid w:val="007D3E69"/>
    <w:rsid w:val="007D5AC7"/>
    <w:rsid w:val="007D6AC8"/>
    <w:rsid w:val="007D78C0"/>
    <w:rsid w:val="007D7DA0"/>
    <w:rsid w:val="007E2589"/>
    <w:rsid w:val="007E46A8"/>
    <w:rsid w:val="007F42FE"/>
    <w:rsid w:val="007F44DD"/>
    <w:rsid w:val="00805A8D"/>
    <w:rsid w:val="00806600"/>
    <w:rsid w:val="008112AC"/>
    <w:rsid w:val="00815F53"/>
    <w:rsid w:val="00827BE1"/>
    <w:rsid w:val="00844E4D"/>
    <w:rsid w:val="00850D71"/>
    <w:rsid w:val="00855FDA"/>
    <w:rsid w:val="0086050B"/>
    <w:rsid w:val="00861570"/>
    <w:rsid w:val="00864E05"/>
    <w:rsid w:val="00870F06"/>
    <w:rsid w:val="00872109"/>
    <w:rsid w:val="00873F17"/>
    <w:rsid w:val="0088449A"/>
    <w:rsid w:val="00887FCA"/>
    <w:rsid w:val="00890B5F"/>
    <w:rsid w:val="00891D14"/>
    <w:rsid w:val="00895ED9"/>
    <w:rsid w:val="0089722F"/>
    <w:rsid w:val="008A1D70"/>
    <w:rsid w:val="008A207D"/>
    <w:rsid w:val="008A241C"/>
    <w:rsid w:val="008A2D92"/>
    <w:rsid w:val="008B7617"/>
    <w:rsid w:val="008C5CB0"/>
    <w:rsid w:val="008C6D9D"/>
    <w:rsid w:val="008C71D2"/>
    <w:rsid w:val="008D082B"/>
    <w:rsid w:val="008D1B31"/>
    <w:rsid w:val="008E0210"/>
    <w:rsid w:val="008E06F7"/>
    <w:rsid w:val="008E0D6C"/>
    <w:rsid w:val="008E1502"/>
    <w:rsid w:val="008E7584"/>
    <w:rsid w:val="008F27E0"/>
    <w:rsid w:val="008F3244"/>
    <w:rsid w:val="008F3F4E"/>
    <w:rsid w:val="009067F6"/>
    <w:rsid w:val="00907D1D"/>
    <w:rsid w:val="00914126"/>
    <w:rsid w:val="009202E6"/>
    <w:rsid w:val="00925537"/>
    <w:rsid w:val="009310C2"/>
    <w:rsid w:val="009347AE"/>
    <w:rsid w:val="009350E1"/>
    <w:rsid w:val="00935810"/>
    <w:rsid w:val="0093702D"/>
    <w:rsid w:val="009403CC"/>
    <w:rsid w:val="009474F4"/>
    <w:rsid w:val="009604C6"/>
    <w:rsid w:val="00972E8F"/>
    <w:rsid w:val="009748C7"/>
    <w:rsid w:val="00975338"/>
    <w:rsid w:val="009779BB"/>
    <w:rsid w:val="00985D6C"/>
    <w:rsid w:val="009957EB"/>
    <w:rsid w:val="009A1C6C"/>
    <w:rsid w:val="009A2EC0"/>
    <w:rsid w:val="009A5734"/>
    <w:rsid w:val="009B0809"/>
    <w:rsid w:val="009B5474"/>
    <w:rsid w:val="009C1023"/>
    <w:rsid w:val="009C231A"/>
    <w:rsid w:val="009C29C9"/>
    <w:rsid w:val="009D22B4"/>
    <w:rsid w:val="009E0303"/>
    <w:rsid w:val="009E0C6C"/>
    <w:rsid w:val="009E6472"/>
    <w:rsid w:val="009F2A37"/>
    <w:rsid w:val="009F4A24"/>
    <w:rsid w:val="00A0219A"/>
    <w:rsid w:val="00A11BA7"/>
    <w:rsid w:val="00A12667"/>
    <w:rsid w:val="00A1372B"/>
    <w:rsid w:val="00A20457"/>
    <w:rsid w:val="00A261ED"/>
    <w:rsid w:val="00A26738"/>
    <w:rsid w:val="00A305F7"/>
    <w:rsid w:val="00A30BB1"/>
    <w:rsid w:val="00A32C71"/>
    <w:rsid w:val="00A32F03"/>
    <w:rsid w:val="00A35519"/>
    <w:rsid w:val="00A445E5"/>
    <w:rsid w:val="00A4667B"/>
    <w:rsid w:val="00A47DD3"/>
    <w:rsid w:val="00A5164E"/>
    <w:rsid w:val="00A5506C"/>
    <w:rsid w:val="00A72049"/>
    <w:rsid w:val="00A75347"/>
    <w:rsid w:val="00A7604D"/>
    <w:rsid w:val="00A82616"/>
    <w:rsid w:val="00A8556E"/>
    <w:rsid w:val="00A86C75"/>
    <w:rsid w:val="00A9328A"/>
    <w:rsid w:val="00AB38BB"/>
    <w:rsid w:val="00AC1AA7"/>
    <w:rsid w:val="00AC4A03"/>
    <w:rsid w:val="00AC6D5E"/>
    <w:rsid w:val="00AC79B0"/>
    <w:rsid w:val="00AD04A9"/>
    <w:rsid w:val="00AD5F03"/>
    <w:rsid w:val="00AF00AA"/>
    <w:rsid w:val="00B03254"/>
    <w:rsid w:val="00B04E0D"/>
    <w:rsid w:val="00B056BE"/>
    <w:rsid w:val="00B06009"/>
    <w:rsid w:val="00B06F02"/>
    <w:rsid w:val="00B15B1C"/>
    <w:rsid w:val="00B23FD2"/>
    <w:rsid w:val="00B2726B"/>
    <w:rsid w:val="00B3464C"/>
    <w:rsid w:val="00B41358"/>
    <w:rsid w:val="00B458BF"/>
    <w:rsid w:val="00B464FF"/>
    <w:rsid w:val="00B509B5"/>
    <w:rsid w:val="00B60F07"/>
    <w:rsid w:val="00B7251E"/>
    <w:rsid w:val="00B76912"/>
    <w:rsid w:val="00B76EE4"/>
    <w:rsid w:val="00B8395C"/>
    <w:rsid w:val="00B84151"/>
    <w:rsid w:val="00B9795F"/>
    <w:rsid w:val="00BB2748"/>
    <w:rsid w:val="00BB34D0"/>
    <w:rsid w:val="00BB4F29"/>
    <w:rsid w:val="00BE35E7"/>
    <w:rsid w:val="00BE79D8"/>
    <w:rsid w:val="00BF0DFC"/>
    <w:rsid w:val="00BF1A99"/>
    <w:rsid w:val="00BF2138"/>
    <w:rsid w:val="00BF43A5"/>
    <w:rsid w:val="00BF4624"/>
    <w:rsid w:val="00BF6160"/>
    <w:rsid w:val="00C025F5"/>
    <w:rsid w:val="00C106FB"/>
    <w:rsid w:val="00C10741"/>
    <w:rsid w:val="00C1080B"/>
    <w:rsid w:val="00C207C2"/>
    <w:rsid w:val="00C233F3"/>
    <w:rsid w:val="00C363ED"/>
    <w:rsid w:val="00C36E20"/>
    <w:rsid w:val="00C36EF1"/>
    <w:rsid w:val="00C37EC1"/>
    <w:rsid w:val="00C467D1"/>
    <w:rsid w:val="00C536A7"/>
    <w:rsid w:val="00C57E18"/>
    <w:rsid w:val="00C61D9E"/>
    <w:rsid w:val="00C65033"/>
    <w:rsid w:val="00C85139"/>
    <w:rsid w:val="00C927D5"/>
    <w:rsid w:val="00C92B7C"/>
    <w:rsid w:val="00C9435D"/>
    <w:rsid w:val="00C94DBC"/>
    <w:rsid w:val="00C95224"/>
    <w:rsid w:val="00C96720"/>
    <w:rsid w:val="00CA2EAF"/>
    <w:rsid w:val="00CA4551"/>
    <w:rsid w:val="00CA7470"/>
    <w:rsid w:val="00CB0ECE"/>
    <w:rsid w:val="00CB1491"/>
    <w:rsid w:val="00CC0346"/>
    <w:rsid w:val="00CC592D"/>
    <w:rsid w:val="00CC7054"/>
    <w:rsid w:val="00CC72B2"/>
    <w:rsid w:val="00CC7894"/>
    <w:rsid w:val="00CD1003"/>
    <w:rsid w:val="00CD1F75"/>
    <w:rsid w:val="00CD51A2"/>
    <w:rsid w:val="00CD5DA7"/>
    <w:rsid w:val="00CE1CAC"/>
    <w:rsid w:val="00CE746C"/>
    <w:rsid w:val="00CE7DC2"/>
    <w:rsid w:val="00CF018C"/>
    <w:rsid w:val="00CF16A7"/>
    <w:rsid w:val="00D01D22"/>
    <w:rsid w:val="00D03783"/>
    <w:rsid w:val="00D041AD"/>
    <w:rsid w:val="00D121FB"/>
    <w:rsid w:val="00D1622B"/>
    <w:rsid w:val="00D17245"/>
    <w:rsid w:val="00D22F4C"/>
    <w:rsid w:val="00D23683"/>
    <w:rsid w:val="00D32642"/>
    <w:rsid w:val="00D35F3F"/>
    <w:rsid w:val="00D417FA"/>
    <w:rsid w:val="00D50BCC"/>
    <w:rsid w:val="00D51344"/>
    <w:rsid w:val="00D567E3"/>
    <w:rsid w:val="00D64E4B"/>
    <w:rsid w:val="00D72317"/>
    <w:rsid w:val="00D91174"/>
    <w:rsid w:val="00D9160B"/>
    <w:rsid w:val="00D92C5E"/>
    <w:rsid w:val="00D95A8F"/>
    <w:rsid w:val="00D97FB5"/>
    <w:rsid w:val="00DA1BCF"/>
    <w:rsid w:val="00DA44CF"/>
    <w:rsid w:val="00DA5418"/>
    <w:rsid w:val="00DB3953"/>
    <w:rsid w:val="00DB3A63"/>
    <w:rsid w:val="00DC1C1F"/>
    <w:rsid w:val="00DC1F91"/>
    <w:rsid w:val="00DC366B"/>
    <w:rsid w:val="00DC6AAA"/>
    <w:rsid w:val="00DD1363"/>
    <w:rsid w:val="00DD2E81"/>
    <w:rsid w:val="00DD6203"/>
    <w:rsid w:val="00DE2403"/>
    <w:rsid w:val="00DE3904"/>
    <w:rsid w:val="00DF2F59"/>
    <w:rsid w:val="00DF3634"/>
    <w:rsid w:val="00DF517D"/>
    <w:rsid w:val="00DF7BF2"/>
    <w:rsid w:val="00E018D6"/>
    <w:rsid w:val="00E028D7"/>
    <w:rsid w:val="00E12E81"/>
    <w:rsid w:val="00E1407B"/>
    <w:rsid w:val="00E148EE"/>
    <w:rsid w:val="00E2146B"/>
    <w:rsid w:val="00E26954"/>
    <w:rsid w:val="00E32221"/>
    <w:rsid w:val="00E34D65"/>
    <w:rsid w:val="00E37594"/>
    <w:rsid w:val="00E37C09"/>
    <w:rsid w:val="00E37C13"/>
    <w:rsid w:val="00E41E04"/>
    <w:rsid w:val="00E5139D"/>
    <w:rsid w:val="00E57722"/>
    <w:rsid w:val="00E60940"/>
    <w:rsid w:val="00E61198"/>
    <w:rsid w:val="00E65C9F"/>
    <w:rsid w:val="00E722DD"/>
    <w:rsid w:val="00E72394"/>
    <w:rsid w:val="00E7259D"/>
    <w:rsid w:val="00E73CF3"/>
    <w:rsid w:val="00E759EF"/>
    <w:rsid w:val="00E7777F"/>
    <w:rsid w:val="00E81B25"/>
    <w:rsid w:val="00E83D78"/>
    <w:rsid w:val="00E84D79"/>
    <w:rsid w:val="00E9596A"/>
    <w:rsid w:val="00EA1DB4"/>
    <w:rsid w:val="00EA57CA"/>
    <w:rsid w:val="00EA6A85"/>
    <w:rsid w:val="00EB03C3"/>
    <w:rsid w:val="00EB0B35"/>
    <w:rsid w:val="00EB2D89"/>
    <w:rsid w:val="00EB6E76"/>
    <w:rsid w:val="00EC0E06"/>
    <w:rsid w:val="00EC3B5D"/>
    <w:rsid w:val="00EC56ED"/>
    <w:rsid w:val="00EC6FF4"/>
    <w:rsid w:val="00ED402F"/>
    <w:rsid w:val="00EE4E68"/>
    <w:rsid w:val="00EE782D"/>
    <w:rsid w:val="00EF00C6"/>
    <w:rsid w:val="00EF0916"/>
    <w:rsid w:val="00EF13C1"/>
    <w:rsid w:val="00EF1DBA"/>
    <w:rsid w:val="00EF6753"/>
    <w:rsid w:val="00F00BA3"/>
    <w:rsid w:val="00F0438A"/>
    <w:rsid w:val="00F11D84"/>
    <w:rsid w:val="00F1481E"/>
    <w:rsid w:val="00F15634"/>
    <w:rsid w:val="00F213B7"/>
    <w:rsid w:val="00F27DB8"/>
    <w:rsid w:val="00F31092"/>
    <w:rsid w:val="00F34CE8"/>
    <w:rsid w:val="00F35E3D"/>
    <w:rsid w:val="00F4493D"/>
    <w:rsid w:val="00F559DD"/>
    <w:rsid w:val="00F55BA3"/>
    <w:rsid w:val="00F61BEC"/>
    <w:rsid w:val="00F64636"/>
    <w:rsid w:val="00F73F63"/>
    <w:rsid w:val="00F75662"/>
    <w:rsid w:val="00F8073E"/>
    <w:rsid w:val="00FA5616"/>
    <w:rsid w:val="00FA60D4"/>
    <w:rsid w:val="00FB4993"/>
    <w:rsid w:val="00FC167D"/>
    <w:rsid w:val="00FC28AE"/>
    <w:rsid w:val="00FD02BD"/>
    <w:rsid w:val="00FD4EEE"/>
    <w:rsid w:val="00FD547D"/>
    <w:rsid w:val="00FE0AAC"/>
    <w:rsid w:val="00FF0C97"/>
    <w:rsid w:val="00FF173B"/>
    <w:rsid w:val="00FF44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061BE"/>
  <w15:chartTrackingRefBased/>
  <w15:docId w15:val="{C44E20BE-AF0F-4CF3-BE5F-6B559FC4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0336"/>
    <w:pPr>
      <w:overflowPunct w:val="0"/>
      <w:autoSpaceDE w:val="0"/>
      <w:autoSpaceDN w:val="0"/>
      <w:adjustRightInd w:val="0"/>
      <w:spacing w:after="120"/>
      <w:textAlignment w:val="baseline"/>
    </w:pPr>
    <w:rPr>
      <w:rFonts w:asciiTheme="minorHAnsi" w:hAnsiTheme="minorHAnsi"/>
      <w:sz w:val="21"/>
      <w:lang w:eastAsia="de-DE"/>
    </w:rPr>
  </w:style>
  <w:style w:type="paragraph" w:styleId="berschrift1">
    <w:name w:val="heading 1"/>
    <w:basedOn w:val="Standard"/>
    <w:next w:val="Standard"/>
    <w:qFormat/>
    <w:rsid w:val="00750336"/>
    <w:pPr>
      <w:keepNext/>
      <w:keepLines/>
      <w:numPr>
        <w:numId w:val="3"/>
      </w:numPr>
      <w:spacing w:before="480" w:after="240"/>
      <w:outlineLvl w:val="0"/>
    </w:pPr>
    <w:rPr>
      <w:b/>
      <w:bCs/>
      <w:kern w:val="32"/>
      <w:sz w:val="28"/>
      <w:szCs w:val="28"/>
    </w:rPr>
  </w:style>
  <w:style w:type="paragraph" w:styleId="berschrift2">
    <w:name w:val="heading 2"/>
    <w:basedOn w:val="berschrift1"/>
    <w:next w:val="Standard"/>
    <w:qFormat/>
    <w:rsid w:val="00750336"/>
    <w:pPr>
      <w:numPr>
        <w:ilvl w:val="1"/>
      </w:numPr>
      <w:spacing w:before="360"/>
      <w:outlineLvl w:val="1"/>
    </w:pPr>
    <w:rPr>
      <w:b w:val="0"/>
      <w:bCs w:val="0"/>
      <w:iCs/>
      <w:sz w:val="26"/>
      <w:szCs w:val="26"/>
    </w:rPr>
  </w:style>
  <w:style w:type="paragraph" w:styleId="berschrift3">
    <w:name w:val="heading 3"/>
    <w:basedOn w:val="berschrift2"/>
    <w:next w:val="Standard"/>
    <w:qFormat/>
    <w:rsid w:val="00750336"/>
    <w:pPr>
      <w:numPr>
        <w:ilvl w:val="2"/>
      </w:numPr>
      <w:outlineLvl w:val="2"/>
    </w:pPr>
    <w:rPr>
      <w:bCs/>
      <w:sz w:val="24"/>
    </w:rPr>
  </w:style>
  <w:style w:type="paragraph" w:styleId="berschrift4">
    <w:name w:val="heading 4"/>
    <w:basedOn w:val="berschrift3"/>
    <w:next w:val="Standard"/>
    <w:qFormat/>
    <w:rsid w:val="00750336"/>
    <w:pPr>
      <w:numPr>
        <w:ilvl w:val="3"/>
      </w:numPr>
      <w:outlineLvl w:val="3"/>
    </w:pPr>
    <w:rPr>
      <w:bCs w:val="0"/>
      <w:sz w:val="22"/>
      <w:szCs w:val="28"/>
    </w:rPr>
  </w:style>
  <w:style w:type="paragraph" w:styleId="berschrift5">
    <w:name w:val="heading 5"/>
    <w:basedOn w:val="berschrift4"/>
    <w:next w:val="Standard"/>
    <w:qFormat/>
    <w:rsid w:val="00750336"/>
    <w:pPr>
      <w:numPr>
        <w:ilvl w:val="4"/>
      </w:numPr>
      <w:outlineLvl w:val="4"/>
    </w:pPr>
    <w:rPr>
      <w:sz w:val="21"/>
    </w:rPr>
  </w:style>
  <w:style w:type="paragraph" w:styleId="berschrift6">
    <w:name w:val="heading 6"/>
    <w:basedOn w:val="berschrift5"/>
    <w:next w:val="Standard"/>
    <w:autoRedefine/>
    <w:qFormat/>
    <w:rsid w:val="00750336"/>
    <w:pPr>
      <w:numPr>
        <w:ilvl w:val="5"/>
      </w:numPr>
      <w:spacing w:after="60"/>
      <w:outlineLvl w:val="5"/>
    </w:pPr>
  </w:style>
  <w:style w:type="paragraph" w:styleId="berschrift7">
    <w:name w:val="heading 7"/>
    <w:basedOn w:val="berschrift6"/>
    <w:next w:val="Standard"/>
    <w:autoRedefine/>
    <w:qFormat/>
    <w:rsid w:val="00750336"/>
    <w:pPr>
      <w:numPr>
        <w:ilvl w:val="6"/>
      </w:numPr>
      <w:outlineLvl w:val="6"/>
    </w:pPr>
    <w:rPr>
      <w:i/>
    </w:rPr>
  </w:style>
  <w:style w:type="paragraph" w:styleId="berschrift8">
    <w:name w:val="heading 8"/>
    <w:basedOn w:val="berschrift7"/>
    <w:next w:val="Standard"/>
    <w:autoRedefine/>
    <w:qFormat/>
    <w:rsid w:val="00750336"/>
    <w:pPr>
      <w:numPr>
        <w:ilvl w:val="7"/>
      </w:numPr>
      <w:outlineLvl w:val="7"/>
    </w:pPr>
    <w:rPr>
      <w:i w:val="0"/>
    </w:rPr>
  </w:style>
  <w:style w:type="paragraph" w:styleId="berschrift9">
    <w:name w:val="heading 9"/>
    <w:basedOn w:val="Standard"/>
    <w:next w:val="Standard"/>
    <w:autoRedefine/>
    <w:qFormat/>
    <w:rsid w:val="00750336"/>
    <w:pPr>
      <w:numPr>
        <w:ilvl w:val="8"/>
        <w:numId w:val="3"/>
      </w:numPr>
      <w:spacing w:before="60" w:after="60"/>
      <w:outlineLvl w:val="8"/>
    </w:pPr>
    <w:rPr>
      <w:rFonts w:cs="Arial"/>
      <w:sz w:val="20"/>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rsid w:val="00750336"/>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750336"/>
    <w:pPr>
      <w:numPr>
        <w:numId w:val="4"/>
      </w:numPr>
    </w:pPr>
  </w:style>
  <w:style w:type="paragraph" w:styleId="Aufzhlungszeichen">
    <w:name w:val="List Bullet"/>
    <w:basedOn w:val="Standard"/>
    <w:autoRedefine/>
    <w:rsid w:val="00750336"/>
    <w:pPr>
      <w:numPr>
        <w:numId w:val="5"/>
      </w:numPr>
      <w:spacing w:after="60"/>
    </w:pPr>
  </w:style>
  <w:style w:type="paragraph" w:styleId="Titel">
    <w:name w:val="Title"/>
    <w:basedOn w:val="Standard"/>
    <w:next w:val="Standard"/>
    <w:qFormat/>
    <w:rsid w:val="00750336"/>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750336"/>
    <w:pPr>
      <w:numPr>
        <w:numId w:val="6"/>
      </w:numPr>
    </w:pPr>
  </w:style>
  <w:style w:type="paragraph" w:styleId="Aufzhlungszeichen3">
    <w:name w:val="List Bullet 3"/>
    <w:basedOn w:val="Standard"/>
    <w:autoRedefine/>
    <w:rsid w:val="00750336"/>
    <w:pPr>
      <w:numPr>
        <w:numId w:val="7"/>
      </w:numPr>
      <w:spacing w:after="60"/>
    </w:pPr>
  </w:style>
  <w:style w:type="paragraph" w:styleId="Aufzhlungszeichen4">
    <w:name w:val="List Bullet 4"/>
    <w:basedOn w:val="Standard"/>
    <w:autoRedefine/>
    <w:rsid w:val="00750336"/>
    <w:pPr>
      <w:numPr>
        <w:numId w:val="8"/>
      </w:numPr>
      <w:spacing w:after="60"/>
    </w:pPr>
  </w:style>
  <w:style w:type="paragraph" w:styleId="Aufzhlungszeichen5">
    <w:name w:val="List Bullet 5"/>
    <w:basedOn w:val="Standard"/>
    <w:autoRedefine/>
    <w:rsid w:val="00750336"/>
    <w:pPr>
      <w:numPr>
        <w:numId w:val="9"/>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uiPriority w:val="39"/>
    <w:rsid w:val="003E62C1"/>
  </w:style>
  <w:style w:type="paragraph" w:customStyle="1" w:styleId="Titel2schmal">
    <w:name w:val="Titel 2 schmal"/>
    <w:basedOn w:val="Standard"/>
    <w:next w:val="Standard"/>
    <w:qFormat/>
    <w:rsid w:val="00750336"/>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contextualSpacing/>
    </w:pPr>
  </w:style>
  <w:style w:type="numbering" w:customStyle="1" w:styleId="SBVNummerierung">
    <w:name w:val="SBV_Nummerierung"/>
    <w:basedOn w:val="KeineListe"/>
    <w:uiPriority w:val="99"/>
    <w:rsid w:val="00750336"/>
    <w:pPr>
      <w:numPr>
        <w:numId w:val="1"/>
      </w:numPr>
    </w:pPr>
  </w:style>
  <w:style w:type="character" w:customStyle="1" w:styleId="ListenabsatzZchn">
    <w:name w:val="Listenabsatz Zchn"/>
    <w:basedOn w:val="Absatz-Standardschriftart"/>
    <w:link w:val="Listenabsatz"/>
    <w:uiPriority w:val="34"/>
    <w:rsid w:val="00B458BF"/>
    <w:rPr>
      <w:rFonts w:asciiTheme="minorHAnsi" w:hAnsiTheme="minorHAnsi"/>
      <w:sz w:val="21"/>
      <w:lang w:eastAsia="de-DE"/>
    </w:rPr>
  </w:style>
  <w:style w:type="numbering" w:customStyle="1" w:styleId="SBVAufzaehlung">
    <w:name w:val="SBV_Aufzaehlung"/>
    <w:basedOn w:val="KeineListe"/>
    <w:uiPriority w:val="99"/>
    <w:rsid w:val="00750336"/>
    <w:pPr>
      <w:numPr>
        <w:numId w:val="2"/>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750336"/>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750336"/>
    <w:pPr>
      <w:spacing w:before="240"/>
      <w:outlineLvl w:val="2"/>
    </w:pPr>
    <w:rPr>
      <w:b/>
      <w:sz w:val="26"/>
    </w:rPr>
  </w:style>
  <w:style w:type="paragraph" w:customStyle="1" w:styleId="Titel4">
    <w:name w:val="Titel 4"/>
    <w:basedOn w:val="Standard"/>
    <w:next w:val="Standard"/>
    <w:qFormat/>
    <w:rsid w:val="00750336"/>
    <w:pPr>
      <w:spacing w:before="240"/>
      <w:outlineLvl w:val="3"/>
    </w:pPr>
    <w:rPr>
      <w:b/>
      <w:sz w:val="24"/>
    </w:rPr>
  </w:style>
  <w:style w:type="paragraph" w:customStyle="1" w:styleId="Untertitel2">
    <w:name w:val="Untertitel 2"/>
    <w:basedOn w:val="Standard"/>
    <w:qFormat/>
    <w:rsid w:val="009B5474"/>
    <w:pPr>
      <w:spacing w:before="180" w:after="0"/>
      <w:outlineLvl w:val="2"/>
    </w:pPr>
    <w:rPr>
      <w:b/>
    </w:rPr>
  </w:style>
  <w:style w:type="paragraph" w:styleId="Inhaltsverzeichnisberschrift">
    <w:name w:val="TOC Heading"/>
    <w:basedOn w:val="berschrift1"/>
    <w:next w:val="Standard"/>
    <w:uiPriority w:val="39"/>
    <w:unhideWhenUsed/>
    <w:qFormat/>
    <w:rsid w:val="003D2B8F"/>
    <w:pPr>
      <w:numPr>
        <w:numId w:val="0"/>
      </w:numPr>
      <w:overflowPunct/>
      <w:autoSpaceDE/>
      <w:autoSpaceDN/>
      <w:adjustRightInd/>
      <w:spacing w:before="240" w:after="0" w:line="259" w:lineRule="auto"/>
      <w:textAlignment w:val="auto"/>
      <w:outlineLvl w:val="9"/>
    </w:pPr>
    <w:rPr>
      <w:rFonts w:asciiTheme="majorHAnsi" w:eastAsiaTheme="majorEastAsia" w:hAnsiTheme="majorHAnsi" w:cstheme="majorBidi"/>
      <w:b w:val="0"/>
      <w:bCs w:val="0"/>
      <w:color w:val="365F91" w:themeColor="accent1" w:themeShade="BF"/>
      <w:kern w:val="0"/>
      <w:sz w:val="32"/>
      <w:szCs w:val="32"/>
      <w:lang w:eastAsia="de-CH"/>
    </w:rPr>
  </w:style>
  <w:style w:type="character" w:styleId="Hyperlink">
    <w:name w:val="Hyperlink"/>
    <w:basedOn w:val="Absatz-Standardschriftart"/>
    <w:uiPriority w:val="99"/>
    <w:unhideWhenUsed/>
    <w:rsid w:val="003D2B8F"/>
    <w:rPr>
      <w:color w:val="0000FF" w:themeColor="hyperlink"/>
      <w:u w:val="single"/>
    </w:rPr>
  </w:style>
  <w:style w:type="paragraph" w:styleId="berarbeitung">
    <w:name w:val="Revision"/>
    <w:hidden/>
    <w:uiPriority w:val="99"/>
    <w:semiHidden/>
    <w:rsid w:val="00337A1A"/>
    <w:rPr>
      <w:rFonts w:asciiTheme="minorHAnsi" w:hAnsiTheme="minorHAnsi"/>
      <w:sz w:val="21"/>
      <w:lang w:eastAsia="de-DE"/>
    </w:rPr>
  </w:style>
  <w:style w:type="character" w:styleId="Kommentarzeichen">
    <w:name w:val="annotation reference"/>
    <w:basedOn w:val="Absatz-Standardschriftart"/>
    <w:uiPriority w:val="99"/>
    <w:semiHidden/>
    <w:unhideWhenUsed/>
    <w:rsid w:val="00C65033"/>
    <w:rPr>
      <w:sz w:val="16"/>
      <w:szCs w:val="16"/>
    </w:rPr>
  </w:style>
  <w:style w:type="paragraph" w:styleId="Kommentartext">
    <w:name w:val="annotation text"/>
    <w:basedOn w:val="Standard"/>
    <w:link w:val="KommentartextZchn"/>
    <w:uiPriority w:val="99"/>
    <w:semiHidden/>
    <w:unhideWhenUsed/>
    <w:rsid w:val="00C65033"/>
    <w:rPr>
      <w:sz w:val="20"/>
    </w:rPr>
  </w:style>
  <w:style w:type="character" w:customStyle="1" w:styleId="KommentartextZchn">
    <w:name w:val="Kommentartext Zchn"/>
    <w:basedOn w:val="Absatz-Standardschriftart"/>
    <w:link w:val="Kommentartext"/>
    <w:uiPriority w:val="99"/>
    <w:semiHidden/>
    <w:rsid w:val="00C65033"/>
    <w:rPr>
      <w:rFonts w:asciiTheme="minorHAnsi" w:hAnsiTheme="minorHAnsi"/>
      <w:lang w:eastAsia="de-DE"/>
    </w:rPr>
  </w:style>
  <w:style w:type="paragraph" w:styleId="Kommentarthema">
    <w:name w:val="annotation subject"/>
    <w:basedOn w:val="Kommentartext"/>
    <w:next w:val="Kommentartext"/>
    <w:link w:val="KommentarthemaZchn"/>
    <w:uiPriority w:val="99"/>
    <w:semiHidden/>
    <w:unhideWhenUsed/>
    <w:rsid w:val="00C65033"/>
    <w:rPr>
      <w:b/>
      <w:bCs/>
    </w:rPr>
  </w:style>
  <w:style w:type="character" w:customStyle="1" w:styleId="KommentarthemaZchn">
    <w:name w:val="Kommentarthema Zchn"/>
    <w:basedOn w:val="KommentartextZchn"/>
    <w:link w:val="Kommentarthema"/>
    <w:uiPriority w:val="99"/>
    <w:semiHidden/>
    <w:rsid w:val="00C65033"/>
    <w:rPr>
      <w:rFonts w:asciiTheme="minorHAnsi" w:hAnsiTheme="minorHAnsi"/>
      <w:b/>
      <w:bCs/>
      <w:lang w:eastAsia="de-DE"/>
    </w:rPr>
  </w:style>
  <w:style w:type="character" w:styleId="NichtaufgelsteErwhnung">
    <w:name w:val="Unresolved Mention"/>
    <w:basedOn w:val="Absatz-Standardschriftart"/>
    <w:uiPriority w:val="99"/>
    <w:semiHidden/>
    <w:unhideWhenUsed/>
    <w:rsid w:val="00C65033"/>
    <w:rPr>
      <w:color w:val="605E5C"/>
      <w:shd w:val="clear" w:color="auto" w:fill="E1DFDD"/>
    </w:rPr>
  </w:style>
  <w:style w:type="numbering" w:customStyle="1" w:styleId="AktuelleListe1">
    <w:name w:val="Aktuelle Liste1"/>
    <w:uiPriority w:val="99"/>
    <w:rsid w:val="00CD1F75"/>
    <w:pPr>
      <w:numPr>
        <w:numId w:val="125"/>
      </w:numPr>
    </w:pPr>
  </w:style>
  <w:style w:type="paragraph" w:styleId="StandardWeb">
    <w:name w:val="Normal (Web)"/>
    <w:basedOn w:val="Standard"/>
    <w:uiPriority w:val="99"/>
    <w:semiHidden/>
    <w:unhideWhenUsed/>
    <w:rsid w:val="009067F6"/>
    <w:pPr>
      <w:overflowPunct/>
      <w:autoSpaceDE/>
      <w:autoSpaceDN/>
      <w:adjustRightInd/>
      <w:spacing w:before="100" w:beforeAutospacing="1" w:after="100" w:afterAutospacing="1"/>
      <w:textAlignment w:val="auto"/>
    </w:pPr>
    <w:rPr>
      <w:rFonts w:ascii="Times New Roman" w:hAnsi="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71698">
      <w:bodyDiv w:val="1"/>
      <w:marLeft w:val="0"/>
      <w:marRight w:val="0"/>
      <w:marTop w:val="0"/>
      <w:marBottom w:val="0"/>
      <w:divBdr>
        <w:top w:val="none" w:sz="0" w:space="0" w:color="auto"/>
        <w:left w:val="none" w:sz="0" w:space="0" w:color="auto"/>
        <w:bottom w:val="none" w:sz="0" w:space="0" w:color="auto"/>
        <w:right w:val="none" w:sz="0" w:space="0" w:color="auto"/>
      </w:divBdr>
    </w:div>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170828456">
      <w:bodyDiv w:val="1"/>
      <w:marLeft w:val="0"/>
      <w:marRight w:val="0"/>
      <w:marTop w:val="0"/>
      <w:marBottom w:val="0"/>
      <w:divBdr>
        <w:top w:val="none" w:sz="0" w:space="0" w:color="auto"/>
        <w:left w:val="none" w:sz="0" w:space="0" w:color="auto"/>
        <w:bottom w:val="none" w:sz="0" w:space="0" w:color="auto"/>
        <w:right w:val="none" w:sz="0" w:space="0" w:color="auto"/>
      </w:divBdr>
    </w:div>
    <w:div w:id="1229609053">
      <w:bodyDiv w:val="1"/>
      <w:marLeft w:val="0"/>
      <w:marRight w:val="0"/>
      <w:marTop w:val="0"/>
      <w:marBottom w:val="0"/>
      <w:divBdr>
        <w:top w:val="none" w:sz="0" w:space="0" w:color="auto"/>
        <w:left w:val="none" w:sz="0" w:space="0" w:color="auto"/>
        <w:bottom w:val="none" w:sz="0" w:space="0" w:color="auto"/>
        <w:right w:val="none" w:sz="0" w:space="0" w:color="auto"/>
      </w:divBdr>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 w:id="19172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job.ch/fr/formation-initiale/documents-g%C3%A9n%C3%A9rau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92F82B179A5498F0B761242946D75" ma:contentTypeVersion="14" ma:contentTypeDescription="Create a new document." ma:contentTypeScope="" ma:versionID="20632a986b8fe4b68067a9d4b7bc852e">
  <xsd:schema xmlns:xsd="http://www.w3.org/2001/XMLSchema" xmlns:xs="http://www.w3.org/2001/XMLSchema" xmlns:p="http://schemas.microsoft.com/office/2006/metadata/properties" xmlns:ns2="f899d273-7f03-4254-9aad-edcc6b9c8afb" xmlns:ns3="7d8dc871-19d4-4149-bd4c-1c1be9d0ab58" targetNamespace="http://schemas.microsoft.com/office/2006/metadata/properties" ma:root="true" ma:fieldsID="fa378a16e2ec035709277ed4f938aa0e" ns2:_="" ns3:_="">
    <xsd:import namespace="f899d273-7f03-4254-9aad-edcc6b9c8afb"/>
    <xsd:import namespace="7d8dc871-19d4-4149-bd4c-1c1be9d0ab5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9d273-7f03-4254-9aad-edcc6b9c8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c14ef7-5860-4fea-8cf0-8450e596dc5c"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c871-19d4-4149-bd4c-1c1be9d0ab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875bf3-8404-4703-ac09-fac988662fed}" ma:internalName="TaxCatchAll" ma:showField="CatchAllData" ma:web="7d8dc871-19d4-4149-bd4c-1c1be9d0a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8dc871-19d4-4149-bd4c-1c1be9d0ab58" xsi:nil="true"/>
    <lcf76f155ced4ddcb4097134ff3c332f xmlns="f899d273-7f03-4254-9aad-edcc6b9c8a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8C9D9-58A7-4F90-9911-F584F74D6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9d273-7f03-4254-9aad-edcc6b9c8afb"/>
    <ds:schemaRef ds:uri="7d8dc871-19d4-4149-bd4c-1c1be9d0a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03B3E-ACD2-4E2F-A38D-1A50EC9619ED}">
  <ds:schemaRefs>
    <ds:schemaRef ds:uri="http://schemas.microsoft.com/sharepoint/v3/contenttype/forms"/>
  </ds:schemaRefs>
</ds:datastoreItem>
</file>

<file path=customXml/itemProps3.xml><?xml version="1.0" encoding="utf-8"?>
<ds:datastoreItem xmlns:ds="http://schemas.openxmlformats.org/officeDocument/2006/customXml" ds:itemID="{ACA7C08C-B592-4925-AE26-ECC0C809421D}">
  <ds:schemaRefs>
    <ds:schemaRef ds:uri="http://schemas.microsoft.com/office/2006/metadata/properties"/>
    <ds:schemaRef ds:uri="http://schemas.microsoft.com/office/infopath/2007/PartnerControls"/>
    <ds:schemaRef ds:uri="7d8dc871-19d4-4149-bd4c-1c1be9d0ab58"/>
    <ds:schemaRef ds:uri="f899d273-7f03-4254-9aad-edcc6b9c8afb"/>
  </ds:schemaRefs>
</ds:datastoreItem>
</file>

<file path=customXml/itemProps4.xml><?xml version="1.0" encoding="utf-8"?>
<ds:datastoreItem xmlns:ds="http://schemas.openxmlformats.org/officeDocument/2006/customXml" ds:itemID="{FBF9B6DC-EE2B-4FD9-AB6A-BA69A7E2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7433</Words>
  <Characters>46830</Characters>
  <Application>Microsoft Office Word</Application>
  <DocSecurity>0</DocSecurity>
  <Lines>390</Lines>
  <Paragraphs>108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Haselbeck Bianca</dc:creator>
  <cp:keywords/>
  <dc:description/>
  <cp:lastModifiedBy>Käser Nina | SBV-USP</cp:lastModifiedBy>
  <cp:revision>14</cp:revision>
  <cp:lastPrinted>2013-09-24T13:49:00Z</cp:lastPrinted>
  <dcterms:created xsi:type="dcterms:W3CDTF">2024-12-05T14:01:00Z</dcterms:created>
  <dcterms:modified xsi:type="dcterms:W3CDTF">2025-12-03T13:47:00Z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0x01010072792F82B179A5498F0B761242946D75</vt:lpwstr>
  </property>
  <property fmtid="{D5CDD505-2E9C-101B-9397-08002B2CF9AE}" pid="3" name="MediaServiceImageTags">
    <vt:lpwstr/>
  </property>
</Properties>
</file>